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b148f" w14:textId="05b14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бойынша іске асырылуы жоспарланған жергілікті мемлекеттік - жекешелік әріптестік жобаларының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2018 жылғы 4 мамырдағы XV сессиясының № 308 шешімі. Қарағанды облысының Әділет департаментінде 2018 жылғы 18 мамырда № 4766 болып тіркелді. Күші жойылды - Қарағанды облыстық мәслихатының 2022 жылғы 15 шілдедегі № 227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облыстық мәслихатының 15.07.2022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"Мемлекеттік-жекешелік әріптестік туралы" Қазақстан Республикасының 2015 жылғы 31 қазандағы Заңының 24-бабының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облыстық мәслихаты ШЕШІМ</w:t>
      </w:r>
      <w:r>
        <w:rPr>
          <w:rFonts w:ascii="Times New Roman"/>
          <w:b/>
          <w:i w:val="false"/>
          <w:color w:val="000000"/>
          <w:sz w:val="28"/>
        </w:rPr>
        <w:t xml:space="preserve">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бойынша іске асырылуы жоспарланған жергілікті мемлекеттік-жекешелік әріптестік жобаларының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Абайділдинов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Өтешов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XVсессиясының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бойынша іске асырылуы жоспарланған жергілікті мемлекеттік-жекешелік әріптестік жобаларының тізбесі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Қарағанды облыстық мәслихатының 25.02.2021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Бұқар жырау ауданындағы Көкпекті ауылында "Нұр - Сәби" жеке меншік балабақшасын жөндеу және пайдалану.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Қарағанды облысының Қарағанды қаласында сырғанау айдынын пайдалану.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Қарағанды қаласында гематология орталығын ашу.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Саран қаласында гемодиализ орталығын ашу.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Жезқазған қаласында балаларды оңалту орталығын ашу.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Теміртау қаласында оңалту орталығын ашу.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Жезқазған қаласында оңалту орталығын ашу.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Жаңаарқа ауданында гемодиализ орталығын ашу.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Қарағанды қаласының "Дарынды бала 4" балабақшасы.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Қарағанды облысы Шет ауданының Ақсу - Аюлы ауылында 50 орынға арналған балабақша ашу.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Қарағанды облысы Шет ауданының Ақсу - Аюлы ауылында 40 орынға арналған балабақша ашу.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Қарағанды облысы Шет ауданының Ақсу - Аюлы ауылында 75 орынға арналған балабақша ашу.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Қарағанды қаласында 300 орынға арналған облыстық көпсалалы аурухана салу және пайдалану.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Қарағанды облысының медицина ұйымдарын цифрлық медициналық жабдықпен жарақтандыру.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Қарағанды қаласында "Ожет" спорт кешенін пайдалану.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Жезқазған қаласында "Таеквондо орталығын" пайдалану.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Қарағанды қаласының тұрғындарына мемлекеттік және ағылшын тілдерін оқыту қызметтерін көрсету.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Сәтбаев қаласында гемодиализ орталығын ашу.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Қарағанды облысының ауылдық денсаулық сақтау объектілерінде интернет желісіне қолжетімдік үшін спутниктік хабарлар арнасын ұйымдастыру.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Қарағанды қаласы Октябрь ауданының 11а шағын ауданында емхана салу және одан әрі пайдалану.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Қарағанды қаласының Октябрь ауданында (Пришахтинск) Балалалар емханасын ашу.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Қарағанды қаласында оңалту орталығын ашу.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Қарағанды облысының Шахтинск қаласында 25 орынға арналған балабақша ашу.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Қарағанды қаласының Октябрь ауданында емхана ашу (Восток - 2 ықшам ауданы).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Қарағанды қаласында позитронды-эмиссиялық томография орталығын ашу.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Жезқазған өңірінің медициналық ұйымдары үшін орталықтандырылған медициналық зертхана ашу.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Қарағанды қаласында маммологиялық орталық ашу.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Қарағанды қаласының Степной 2 шағын ауданында емхана ашу.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Балқаш қаласының Злиха Сабитова шағын ауданында емхана салу және одан әрі пайдалану.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Қарағанды қаласында магнитті - резонансты томография кабинетін ашу.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Абай, Қарқаралы, Осакаров аудандарында гемодиализ орталықтарын ашу.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Қарағанды облысының ауылдық денсаулық сақтау объектілерін интернетке қол жеткізу үшін деректерді берудің спутниктік арналарымен қамтамасыз ету.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Қарағанды қаласында клиникалық-диагностикалық зертхана ашу.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Теміртау қаласында балаларды оңалту инклюзивті орталығын ашу.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Қарағанды қаласында сәулелі терапия орталығын ашу.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Балқаш қаласында оңалту орталығын ашу.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Балқаш қаласында бактериологиялық медициналық зертхана ашу.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Қарағанды облысының бес медициналық мекемесінің ас блоктарын жаңғырту және пайдалану үшін беру.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