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0ec4" w14:textId="b4b0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24 тамыздағы № 236/33-6 шешімі. Ақмола облысының Әділет департаментінде 2018 жылғы 25 қыркүйекте № 6793 болып тіркелді. Күші жойылды - Ақмола облысы Целиноград аудандық мәслихатының 2022 жылғы 25 шілдедегі № 161/29-7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 Целиноград ауданының № 96 Разъезд ауылын қайта атау туралы" Ақмола облысы әкімдігінің 2018 жылғы 14 маусымдағы № А-6/263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2018 жылғы 14 маусымдағы № 6С-21-9 (Нормативтік құқықтық актілерді мемлекеттік тіркеу тізілімінде № 6712 болып тіркелген) шешіміне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кейбір шешімдеріне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Целиноград аудандық мәслихатының 2014 жылғы 13 ақпандағы № 185/26-5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4036 болып тіркелген, 2014 жылғы 28 наурызда "Ақмол ақпараты", "Вести Акмола" аудандық газеттерінде жарияланған):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3-бағанында (аймақ нөмірі I):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үшінші жолда "Разъезд № 96" сөздері "Ыбырай Алтынсарин ауылы" сөздерімен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ауданы елді мекендерінің жерлеріне жер салығының мөлшерлемелерін жоғарылату туралы" Целиноград аудандық мәслихатының 2016 жылғы 23 қарашадағы № 70/8-6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5656 болыптіркелген, 2017 жылғы 6 қаңтарда Қазақстан Республикасы нормативтік құқықтық актілерінің электрондық түрдегі эталондық бақылау банкінде жарияланған):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3-бағанында (аймақ нөмірі II):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жолда "разъезд № 96" сөздері "Ыбырай Алтынсарин ауылы" сөздерімен ауыстырылсын.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08. 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