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4b3c" w14:textId="4764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Қазалы аудандық мәслихатының 2016 жылғы 26 желтоқсандағы №70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27 шілдедегі № 118 шешімі. Қызылорда облысының Әділет департаментінде 2017 жылғы 1 тамызда № 5913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Қазалы аудандық мәслихатының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5688 номерімен тіркелген, "Қазалы" газетінің 2017 жылғы 17 қаңтардағы №4, 28 қаңтардағы №7 сандарында эталондық бақылау банкінде 2017 жылы 6 наурызда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12939058,2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1332707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15473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11563803,2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13124652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254552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323332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68780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-440145,8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440145,8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4-тармақ: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50345 мың теңге;";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өңірге қажет мамандықтар бойынша әлеуметтік тұрғыдан халықтың осал тобы қатарынан білім алушы студенттерге әлеуметтік көмек көрсетуге 27851 мың теңге;";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су шаруашылығы нысандарын құжаттандыруды дайындауға 153620 мың теңге;";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 нысандардың газбен жабдықтау жүйесін дамытуға 94623 мың теңге;";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"Ауданның жергілікті атқарушы органының 2017 жылға арналған резерві 72521 мың теңге көлемінде бекітілсін.";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 және ресми жариялауға жатады.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Ж.Коланова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К.Назымбеков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"27" шілдедегі XV сессиясының №118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"26" желтоқсандағы X сессиясының №70 шешіміне 1қосымша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658"/>
        <w:gridCol w:w="927"/>
        <w:gridCol w:w="5299"/>
        <w:gridCol w:w="25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5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12939058,2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11563803,2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11563803,2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5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13124652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1059758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7899037,5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1048565,5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709101,5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6196538,6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5964106,6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351284,4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130379,4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 көрсететін ең жақын денсаулық сақтау ұйымына дейін жеткізуді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580666,2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25193,2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980734,3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798501,4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139307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1543410</w:t>
            </w:r>
          </w:p>
          <w:bookmarkEnd w:id="11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700768,3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653309,3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465817,3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  <w:bookmarkEnd w:id="12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  <w:bookmarkEnd w:id="12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320117,3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320117,3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"27" шілдедегі XV сессиясының №118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"26" желтоқсандағы Х сессиясының №70 шешіміне 6қосымша</w:t>
            </w:r>
          </w:p>
        </w:tc>
      </w:tr>
    </w:tbl>
    <w:bookmarkStart w:name="z29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2017 жылға арналған жеке жоспарларының қаржылар көлемі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4"/>
        <w:gridCol w:w="4612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2650720,5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әкімінің аппатары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300680,5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