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cbe7" w14:textId="039c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20 мамырдағы № 154 "Мәдениет саласындағы мемлекеттік көрсетілетін қызмет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27 қазандағы № 375 қаулысы. Ақтөбе облысының Әділет департаментінде 2017 жылғы 13 қарашада № 5691 болып тіркелді. Күші жойылды - Ақтөбе облысы әкімдігінің 2019 жылғы 25 қарашадағы № 465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25.11.2019 № 465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2015 жылғы 22 сәуірдегі № 146 "Мәдениет саласындағы мемлекеттiк көрсетiлетiн қызмет стандарттарын бекіту туралы" нормативтік құқықтық актілерді мемлекеттік тіркеу Тізілімінде № 11238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20 мамырдағы № 154 "Мәдениет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4365 тіркелген, 2015 жылғы 26 маусымда "Ақтөбе" және "Актюбинский вестник" газеттерінде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мәдениет, архивтер және құжаттама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 Ж. Нұрғалиевке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