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fed2" w14:textId="f90f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қалпына келтiрiлетiн қағаздың, картонның, макулатураның және қалдықтардың әкетiлуiне тыйым салуды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25 тамыздағы № 630 бұйрығы. Қазақстан Республикасының Әділет министрлігінде 2016 жылы 14 қазанда № 14329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2004 жылғы 12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одақ туралы шарттың 29-бабына, сондай-ақ шартқа 7-қосымшаның 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қалпына келтiрiлетiн қағаздың, картонның, макулатураның және қалдықтардың (ЕЭО СЭҚ ТН коды 4707) әкетiлуiне алты ай мерзіміне тыйым салу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кірістер комитетіне Қазақстан Республикасының заңнамасында белгіленген тәртіппен осы бұйрықтың 1-тармағының орындалуы бойынша бақылауды қамтамасыз ету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«Қазақстан темір жолы» ұлттық компаниясы» акционерлік қоғамына (келісім бойынша) Қазақстан Республикасының заңнамасында белгіленген тәртіппен осы бұйрықтың 1-тармағын іске асыру жөнінде шаралар қабылдау туралы хабарласын;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Ұлттық экономика министрлігі белгіленген тәртіпте қажеттілігі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комиссиясын осы бұйрықтың 1-тармағында көрсетілген тыйым салуды енгізу туралы хабардар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қарауына Еуразиялық экономикалық одағының кедендік аумағында осы бұйрықтың 1-тармағында көрсетілген шараны енгізуі туралы ұсынысты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Инвестициялар және даму министрлігінің Индустриялық даму және өнеркәсіптік қауіпсіздік комитеті (А. Қ. Ержанов):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Инвестициялар және даму министрлігінің интернет-ресурсында орналастыруды;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жариялаған күнінен бастап күнтізбелік он күн өткеннен кейін қолданысқа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орынбасары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6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8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1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_________________Е. Ыдырысов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15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