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c45b" w14:textId="ecbc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Қағидасын бекіту туралы" Абай аудандық мәслихатының 2012 жылғы 21 қарашадағы № 8-7 шешіміне өзгеріс енгізу туралы" Абай аудандық мәслихатының 2015 жылғы 8 сәуірдегі № 28/3-V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13 шілдедегі № 29/8-V шешімі. Шығыс Қазақстан облысының Әділет департаментінде 2015 жылғы 27 шілдеде № 4062 болып тіркелді. Күші жойылды - Шығыс Қазақстан облысы Абай аудандық мәслихатының 2017 жылғы 26 маусымдағы № 12/6-VI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Абай аудандық мәслихатының 26.06.2017 № 12/6-VI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"Тұрғын үй көмегін көрсетудің мөлшері мен тәртібін айқындау Қағидасын бекіту туралы" Абай аудандық мәслихатының 2012 жылғы 21 қарашадағы № 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Абай аудандық мәслихатының 2015 жылғы 8 сәуірдегі № 28/3-V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3900 болып тіркелген, 2015 жылғы 1-7 мамырда № 17 "Абай елі" газетінде жарияланған) келесі өзгеріс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