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95b6" w14:textId="f8a9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"Қызылқоға ауданы бойынша жұмыс орындарына квота белгілеу туралы" аудан әкімдігінің 2015 жылғы 10 тамыздағы № 175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2015 жылғы 18 желтоқсандағы № 252 қаулысы. Атырау облысының Әділет департаментінде 2015 жылғы 29 желтоқсанда № 3407 болып тіркелді. Күші жойылды - Атырау облысы Қызылқоға ауданы әкімдігінің 2016 жылғы 18 сәуірдегі № 74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Қызылқоға ауданы әкімдігінің 18.04.2016 № </w:t>
      </w:r>
      <w:r>
        <w:rPr>
          <w:rFonts w:ascii="Times New Roman"/>
          <w:b w:val="false"/>
          <w:i w:val="false"/>
          <w:color w:val="ff0000"/>
          <w:sz w:val="28"/>
        </w:rPr>
        <w:t>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"Қызылқоға ауданы бойынша жұмыс орындарына квота белгілеу туралы" аудан әкімдігінің 2015 жылғы 10 тамыздағы № 175 (нормативтік құқықтық актілерді мемлекеттік тіркеу тізілімінде № 3283 тіркелген, 2015 жылғы 17 қыркүйекте "Қызылқоға"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Орталық атқарушы орган айқындайтын тәртіппен ауыр жұмыстардағы, зиянды, қауіпті еңбек жағдайлары бар жұмыстардағы жұмыс орындарын есепке алмай, жұмыс орындары санының үш пайызы мөлшерінде мүгедектер үшін жұмыс орындарының квотасы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 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