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b7a30" w14:textId="78b7a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Железинка ауданы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2015 жылғы 23 қыркүйектегі № 322-5/40 шешімі. Павлодар облысының Әділет департаментінде 2015 жылғы 22 қазанда № 4766 болып тіркелді. Күші жойылды - Павлодар облысы Железинка аудандық мәслихатының 2018 жылғы 6 ақпандағы № 196/6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Железинка аудандық мәслихатының 06.02.2018 № 196/6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8-бабы </w:t>
      </w:r>
      <w:r>
        <w:rPr>
          <w:rFonts w:ascii="Times New Roman"/>
          <w:b w:val="false"/>
          <w:i w:val="false"/>
          <w:color w:val="000000"/>
          <w:sz w:val="28"/>
        </w:rPr>
        <w:t>3-тармағының</w:t>
      </w:r>
      <w:r>
        <w:rPr>
          <w:rFonts w:ascii="Times New Roman"/>
          <w:b w:val="false"/>
          <w:i w:val="false"/>
          <w:color w:val="000000"/>
          <w:sz w:val="28"/>
        </w:rPr>
        <w:t xml:space="preserve"> 5) тармақшасына, Қазақстан Республикасы Президентінің 2013 жылғы 3 желтоқсандағы "Мәслихаттың үлгі регламентін бекіту туралы" № 704 </w:t>
      </w:r>
      <w:r>
        <w:rPr>
          <w:rFonts w:ascii="Times New Roman"/>
          <w:b w:val="false"/>
          <w:i w:val="false"/>
          <w:color w:val="000000"/>
          <w:sz w:val="28"/>
        </w:rPr>
        <w:t>Жарлығына</w:t>
      </w:r>
      <w:r>
        <w:rPr>
          <w:rFonts w:ascii="Times New Roman"/>
          <w:b w:val="false"/>
          <w:i w:val="false"/>
          <w:color w:val="000000"/>
          <w:sz w:val="28"/>
        </w:rPr>
        <w:t xml:space="preserve"> сәйкес, Железинка аудандық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Железинка ауданы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Железинка аудандық мәслихатының (V сайланған XXX сессиясы) 2014 жылғы 5 қарашадағы "Железинка ауданы мәслихатының регламентін бекіту туралы" (Нормативтік құқықтық актілерін мемлекеттік тіркеу тізілімінде 2014 жылғы 24 қарашада № 4176 болып тіркелген, аудандық "Родные просторы", "Туған өлке" газеттеренің 2014 жылы 29 қарашадағы № 48 сандарында жарияланған) № 239-5/30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Железинка аудандық мәслихатының заңдылық, тәртіп және азаматтардың үндеулері бойынша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Балтабаев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Крутиков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23 қыркүйектегі</w:t>
            </w:r>
            <w:r>
              <w:br/>
            </w:r>
            <w:r>
              <w:rPr>
                <w:rFonts w:ascii="Times New Roman"/>
                <w:b w:val="false"/>
                <w:i w:val="false"/>
                <w:color w:val="000000"/>
                <w:sz w:val="20"/>
              </w:rPr>
              <w:t>№ 322-5/40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Железинка ауданы мәслихатының регламенті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Железинка ауданы мәслихатының осы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"Мәслихаттың үлгі регламентін бекіту туралы" № 704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Железинка ауданы мәслихатының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p>
    <w:bookmarkEnd w:id="7"/>
    <w:bookmarkStart w:name="z10" w:id="8"/>
    <w:p>
      <w:pPr>
        <w:spacing w:after="0"/>
        <w:ind w:left="0"/>
        <w:jc w:val="both"/>
      </w:pPr>
      <w:r>
        <w:rPr>
          <w:rFonts w:ascii="Times New Roman"/>
          <w:b w:val="false"/>
          <w:i w:val="false"/>
          <w:color w:val="000000"/>
          <w:sz w:val="28"/>
        </w:rPr>
        <w:t>
      2. Железинка ауданының мәслихаты (жергілікті өкілді орган) – аудан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Железинка ауданының мәслихаты заңды тұлға құқықтарымен иеленбейді.</w:t>
      </w:r>
    </w:p>
    <w:bookmarkEnd w:id="8"/>
    <w:bookmarkStart w:name="z11" w:id="9"/>
    <w:p>
      <w:pPr>
        <w:spacing w:after="0"/>
        <w:ind w:left="0"/>
        <w:jc w:val="both"/>
      </w:pPr>
      <w:r>
        <w:rPr>
          <w:rFonts w:ascii="Times New Roman"/>
          <w:b w:val="false"/>
          <w:i w:val="false"/>
          <w:color w:val="000000"/>
          <w:sz w:val="28"/>
        </w:rPr>
        <w:t xml:space="preserve">
      3. Железинка ауданы мәслихатының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9"/>
    <w:bookmarkStart w:name="z12" w:id="10"/>
    <w:p>
      <w:pPr>
        <w:spacing w:after="0"/>
        <w:ind w:left="0"/>
        <w:jc w:val="left"/>
      </w:pPr>
      <w:r>
        <w:rPr>
          <w:rFonts w:ascii="Times New Roman"/>
          <w:b/>
          <w:i w:val="false"/>
          <w:color w:val="000000"/>
        </w:rPr>
        <w:t xml:space="preserve"> 2. Мәслихаттың сессияларын өткізу тәртібі</w:t>
      </w:r>
    </w:p>
    <w:bookmarkEnd w:id="10"/>
    <w:bookmarkStart w:name="z13" w:id="11"/>
    <w:p>
      <w:pPr>
        <w:spacing w:after="0"/>
        <w:ind w:left="0"/>
        <w:jc w:val="left"/>
      </w:pPr>
      <w:r>
        <w:rPr>
          <w:rFonts w:ascii="Times New Roman"/>
          <w:b/>
          <w:i w:val="false"/>
          <w:color w:val="000000"/>
        </w:rPr>
        <w:t xml:space="preserve"> 2.1. Мәслихаттың сессиялары</w:t>
      </w:r>
    </w:p>
    <w:bookmarkEnd w:id="11"/>
    <w:bookmarkStart w:name="z14" w:id="12"/>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12"/>
    <w:p>
      <w:pPr>
        <w:spacing w:after="0"/>
        <w:ind w:left="0"/>
        <w:jc w:val="both"/>
      </w:pP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пленарлық мәжіліс түрінде өтеді.</w:t>
      </w:r>
    </w:p>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p>
      <w:pPr>
        <w:spacing w:after="0"/>
        <w:ind w:left="0"/>
        <w:jc w:val="both"/>
      </w:pPr>
      <w:r>
        <w:rPr>
          <w:rFonts w:ascii="Times New Roman"/>
          <w:b w:val="false"/>
          <w:i w:val="false"/>
          <w:color w:val="000000"/>
          <w:sz w:val="28"/>
        </w:rPr>
        <w:t>
      Мәслихаттың сессиясы, әдетте, ашық түрде өтеді. Жабық сессияларды өткізу мәслихат сессиясы төрағасының немесе мәслихаттың сессиясына қатысып отырған депутаттар санының үштен бір бөлігінің ұсынысы бойынша қабылданатын мәслихаттың шешімімен рұқсат етіледі, егер бұл үшін қатысып отырған жалпы депутаттар санынан көпшілігі дауыс берсе.</w:t>
      </w:r>
    </w:p>
    <w:bookmarkStart w:name="z15" w:id="13"/>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санынан кем дегенде төрттен үш бөлігі болған кезде мәслихат депутаттары тіркелген күннен бастап отыз күндік мерзімнен кешіктірмей Железин аудандық аумақтық сайлау комиссиясының төрағасымен шақырылады.</w:t>
      </w:r>
    </w:p>
    <w:bookmarkEnd w:id="13"/>
    <w:bookmarkStart w:name="z16" w:id="14"/>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 Сайлау комиссиясының төрағасы депутаттарға ашық дауыс беру түрінде өткізілетін сессия төрағасының кандидатурасын енгізуді ұсынады. Депутаттардың жалпы санының көпшілік дауысын жинаған кандидат сайланған болып есептеледі.</w:t>
      </w:r>
    </w:p>
    <w:bookmarkEnd w:id="14"/>
    <w:bookmarkStart w:name="z17" w:id="15"/>
    <w:p>
      <w:pPr>
        <w:spacing w:after="0"/>
        <w:ind w:left="0"/>
        <w:jc w:val="both"/>
      </w:pPr>
      <w:r>
        <w:rPr>
          <w:rFonts w:ascii="Times New Roman"/>
          <w:b w:val="false"/>
          <w:i w:val="false"/>
          <w:color w:val="000000"/>
          <w:sz w:val="28"/>
        </w:rPr>
        <w:t>
      7. Мәслихаттың кезекті сессиясы кемінде жылына төрт рет шақырылады және оны мәслихат сессиясының төрағасы жүргізеді.</w:t>
      </w:r>
    </w:p>
    <w:bookmarkEnd w:id="15"/>
    <w:bookmarkStart w:name="z18" w:id="16"/>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 дегенде үштен бір бөлігінің, сондай-ақ Железин ауданы әкімінің ұсынысы бойынша мәслихат сессиясының төрағасымен шақырылады және жүргізіледі.</w:t>
      </w:r>
    </w:p>
    <w:bookmarkEnd w:id="16"/>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кешіктірмей шақырылады. Кезектен тыс сессияда оны шақыруға негіз болған мәселелер ғана қаралады.</w:t>
      </w:r>
    </w:p>
    <w:bookmarkStart w:name="z19" w:id="17"/>
    <w:p>
      <w:pPr>
        <w:spacing w:after="0"/>
        <w:ind w:left="0"/>
        <w:jc w:val="both"/>
      </w:pPr>
      <w:r>
        <w:rPr>
          <w:rFonts w:ascii="Times New Roman"/>
          <w:b w:val="false"/>
          <w:i w:val="false"/>
          <w:color w:val="000000"/>
          <w:sz w:val="28"/>
        </w:rPr>
        <w:t>
      9. Мәслихаттың хатшысы мәслихаттың сессиясын шақыру уақыты мен оның өткізілу орны, сондай-ақ, сессияның қарауына енгізілетін мәселелер туралы депутаттарға, халыққа және Железин ауданының әкіміне сессияға дейін он күн бұрын, кезектен тыс сессия шақырылған жағдайда, үш күн бұрын хабарлайды.</w:t>
      </w:r>
    </w:p>
    <w:bookmarkEnd w:id="17"/>
    <w:p>
      <w:pPr>
        <w:spacing w:after="0"/>
        <w:ind w:left="0"/>
        <w:jc w:val="both"/>
      </w:pPr>
      <w:r>
        <w:rPr>
          <w:rFonts w:ascii="Times New Roman"/>
          <w:b w:val="false"/>
          <w:i w:val="false"/>
          <w:color w:val="000000"/>
          <w:sz w:val="28"/>
        </w:rPr>
        <w:t>
      Сессия қарауына енгізілетін мәселелер бойынша қажетті материалдар Железин ауданы әкіміне және депутаттарға сессияға дейін бес күн бұрын, кезектен тыс сессия шақырылған жағдайда үш күн бұрын мәслихаттың хатшысымен ұсынылады.</w:t>
      </w:r>
    </w:p>
    <w:bookmarkStart w:name="z20" w:id="18"/>
    <w:p>
      <w:pPr>
        <w:spacing w:after="0"/>
        <w:ind w:left="0"/>
        <w:jc w:val="both"/>
      </w:pPr>
      <w:r>
        <w:rPr>
          <w:rFonts w:ascii="Times New Roman"/>
          <w:b w:val="false"/>
          <w:i w:val="false"/>
          <w:color w:val="000000"/>
          <w:sz w:val="28"/>
        </w:rPr>
        <w:t>
      10. Регламент белгіленген тәртіппен мәслихат сессияларды, мәслихаттың тұрақты комиссияларының және өзге де органдарының отырыстарын өткізу кезінде депутат қызметтік міндеттерін орындаудан босатылады, оған аудандық бюджеттің қаражаты есебінен негізгі жұмыс орны бойынша орташа жалақысы, бірақ көрсетілген қызметте бір жылға дейінгі жұмыс өтілі бар Железин ауданы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18"/>
    <w:bookmarkStart w:name="z21" w:id="19"/>
    <w:p>
      <w:pPr>
        <w:spacing w:after="0"/>
        <w:ind w:left="0"/>
        <w:jc w:val="both"/>
      </w:pPr>
      <w:r>
        <w:rPr>
          <w:rFonts w:ascii="Times New Roman"/>
          <w:b w:val="false"/>
          <w:i w:val="false"/>
          <w:color w:val="000000"/>
          <w:sz w:val="28"/>
        </w:rPr>
        <w:t>
      11. Сессияның күн тәртібі мәслихаттың перспективалық жұмыс жоспарының негізінде, мәслихат хатшысымен, тұрақты комиссиялармен және мәслихаттың басқа органдарымен, депутаттар топтарымен және депутаттармен, Железин ауданының әкімі ұсынған мәселелердің негізінде сессияның төрағасымен қалыптастырады.</w:t>
      </w:r>
    </w:p>
    <w:bookmarkEnd w:id="19"/>
    <w:p>
      <w:pPr>
        <w:spacing w:after="0"/>
        <w:ind w:left="0"/>
        <w:jc w:val="both"/>
      </w:pPr>
      <w:r>
        <w:rPr>
          <w:rFonts w:ascii="Times New Roman"/>
          <w:b w:val="false"/>
          <w:i w:val="false"/>
          <w:color w:val="000000"/>
          <w:sz w:val="28"/>
        </w:rPr>
        <w:t>
      Сессияның күн тәртібіне енгізілетін ұсыныстар жергілікті қоғамдастықтар жиналыстарымен, қоғамдық бірлестіктермен сессия төрағасына ұсынылуы мүмкін.</w:t>
      </w:r>
    </w:p>
    <w:p>
      <w:pPr>
        <w:spacing w:after="0"/>
        <w:ind w:left="0"/>
        <w:jc w:val="both"/>
      </w:pPr>
      <w:r>
        <w:rPr>
          <w:rFonts w:ascii="Times New Roman"/>
          <w:b w:val="false"/>
          <w:i w:val="false"/>
          <w:color w:val="000000"/>
          <w:sz w:val="28"/>
        </w:rPr>
        <w:t>
      Сессияның күн тәртібі талқылану барысында толықтырылуы және өзгертілуі мүмкін. Сессияның күн тәртібін бекіту туралы мәслихат шешім қабылдайды.</w:t>
      </w:r>
    </w:p>
    <w:p>
      <w:pPr>
        <w:spacing w:after="0"/>
        <w:ind w:left="0"/>
        <w:jc w:val="both"/>
      </w:pPr>
      <w:r>
        <w:rPr>
          <w:rFonts w:ascii="Times New Roman"/>
          <w:b w:val="false"/>
          <w:i w:val="false"/>
          <w:color w:val="000000"/>
          <w:sz w:val="28"/>
        </w:rPr>
        <w:t>
      Күн тәртібін бекіту үшін әр сұрақ бойынша жеке дауыс беріледі. Егер мәселеге мәслихат депутаттарының көпшілігі дауыс берсе, ол күн тәртібіне енгізілді деп есептеледі.</w:t>
      </w:r>
    </w:p>
    <w:bookmarkStart w:name="z22" w:id="20"/>
    <w:p>
      <w:pPr>
        <w:spacing w:after="0"/>
        <w:ind w:left="0"/>
        <w:jc w:val="both"/>
      </w:pPr>
      <w:r>
        <w:rPr>
          <w:rFonts w:ascii="Times New Roman"/>
          <w:b w:val="false"/>
          <w:i w:val="false"/>
          <w:color w:val="000000"/>
          <w:sz w:val="28"/>
        </w:rPr>
        <w:t>
      12. Сессияға енгізілетін мәселелерді сапалы дайындау үшін мәслихаттың хатшысы Железин ауданы әкімімен келісу бойынша сессия төрағасымен бекітілетін сессияны дайындау бойынша іс-шаралар жоспарын әзірлеуді уақытында ұйымдастырады.</w:t>
      </w:r>
    </w:p>
    <w:bookmarkEnd w:id="20"/>
    <w:bookmarkStart w:name="z23" w:id="21"/>
    <w:p>
      <w:pPr>
        <w:spacing w:after="0"/>
        <w:ind w:left="0"/>
        <w:jc w:val="both"/>
      </w:pPr>
      <w:r>
        <w:rPr>
          <w:rFonts w:ascii="Times New Roman"/>
          <w:b w:val="false"/>
          <w:i w:val="false"/>
          <w:color w:val="000000"/>
          <w:sz w:val="28"/>
        </w:rPr>
        <w:t>
      13. Мәслихаттың қарауына жататын мәселелер бойынша мәслихаттың сессияларына Железин ауданының әкімі, оның орынбасарлары, селолық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bookmarkEnd w:id="21"/>
    <w:bookmarkStart w:name="z24" w:id="22"/>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тұлғалардың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22"/>
    <w:p>
      <w:pPr>
        <w:spacing w:after="0"/>
        <w:ind w:left="0"/>
        <w:jc w:val="both"/>
      </w:pPr>
      <w:r>
        <w:rPr>
          <w:rFonts w:ascii="Times New Roman"/>
          <w:b w:val="false"/>
          <w:i w:val="false"/>
          <w:color w:val="000000"/>
          <w:sz w:val="28"/>
        </w:rPr>
        <w:t>
      Шақырылған тұлға тәртіпті шексіз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Start w:name="z25" w:id="23"/>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bookmarkEnd w:id="23"/>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Start w:name="z26" w:id="24"/>
    <w:p>
      <w:pPr>
        <w:spacing w:after="0"/>
        <w:ind w:left="0"/>
        <w:jc w:val="both"/>
      </w:pPr>
      <w:r>
        <w:rPr>
          <w:rFonts w:ascii="Times New Roman"/>
          <w:b w:val="false"/>
          <w:i w:val="false"/>
          <w:color w:val="000000"/>
          <w:sz w:val="28"/>
        </w:rPr>
        <w:t>
      16. Мәслихаттың отырыстарында сөз сөйлеу регламенті баяндамалар үшін уақыт – 40 минуттен, қосымша баяндама үшін – 20 минуттен аспауы тиіс. Жарыссөзге қатысатындарға 7 минутке дейін, қорытынды сөз үшін – 5 минутке дейін уақыт беріледі. Дауыс берудің себебі, отырысты өткізудің тәртібі бойынша, өтініштер, сұрақтар, ұсыныстар, анықтамалар, ақпараттар үшін – 3 минутке дейін уақыт беріледі.</w:t>
      </w:r>
    </w:p>
    <w:bookmarkEnd w:id="24"/>
    <w:p>
      <w:pPr>
        <w:spacing w:after="0"/>
        <w:ind w:left="0"/>
        <w:jc w:val="both"/>
      </w:pPr>
      <w:r>
        <w:rPr>
          <w:rFonts w:ascii="Times New Roman"/>
          <w:b w:val="false"/>
          <w:i w:val="false"/>
          <w:color w:val="000000"/>
          <w:sz w:val="28"/>
        </w:rPr>
        <w:t>
      Егер баяндаушы берілген уақыттың шегінен асып кетсе сессия төрағасы оның баяндамасын үзіп тоқтатады немесе отырысқа қатысып отырған депутаттар санының көпшілік дауысымен сөз сөйлеушілер үшін берілетін уақытты ұзартады.</w:t>
      </w:r>
    </w:p>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мәселесін қою барысында сессия төрағасы сөз сөйлеуге жазылған және сөйлеген депутаттардың саны туралы хабарлайды, кімнің сөз алуды талап ететіндігін анықтайды.</w:t>
      </w:r>
    </w:p>
    <w:bookmarkStart w:name="z27" w:id="25"/>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5"/>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Start w:name="z28" w:id="26"/>
    <w:p>
      <w:pPr>
        <w:spacing w:after="0"/>
        <w:ind w:left="0"/>
        <w:jc w:val="left"/>
      </w:pPr>
      <w:r>
        <w:rPr>
          <w:rFonts w:ascii="Times New Roman"/>
          <w:b/>
          <w:i w:val="false"/>
          <w:color w:val="000000"/>
        </w:rPr>
        <w:t xml:space="preserve"> 2.2. Мәслихат актілерін қабылдау тәртібі</w:t>
      </w:r>
    </w:p>
    <w:bookmarkEnd w:id="26"/>
    <w:bookmarkStart w:name="z29" w:id="27"/>
    <w:p>
      <w:pPr>
        <w:spacing w:after="0"/>
        <w:ind w:left="0"/>
        <w:jc w:val="both"/>
      </w:pPr>
      <w:r>
        <w:rPr>
          <w:rFonts w:ascii="Times New Roman"/>
          <w:b w:val="false"/>
          <w:i w:val="false"/>
          <w:color w:val="000000"/>
          <w:sz w:val="28"/>
        </w:rPr>
        <w:t>
      18. Мәслихат өз құзыретіне жататын мәселелер бойынша мәслихат депутаттарының жалпы санының көпшілік дауысымен шешімдер қабылдайды, егер өзгесі заңмен белгіленбеген болса.</w:t>
      </w:r>
    </w:p>
    <w:bookmarkEnd w:id="27"/>
    <w:bookmarkStart w:name="z30" w:id="28"/>
    <w:p>
      <w:pPr>
        <w:spacing w:after="0"/>
        <w:ind w:left="0"/>
        <w:jc w:val="both"/>
      </w:pPr>
      <w:r>
        <w:rPr>
          <w:rFonts w:ascii="Times New Roman"/>
          <w:b w:val="false"/>
          <w:i w:val="false"/>
          <w:color w:val="000000"/>
          <w:sz w:val="28"/>
        </w:rPr>
        <w:t>
      19. Шешімдердің жобалары сессия төрағасына немесе мәслихаттың хатшысына беріледі.</w:t>
      </w:r>
    </w:p>
    <w:bookmarkEnd w:id="28"/>
    <w:p>
      <w:pPr>
        <w:spacing w:after="0"/>
        <w:ind w:left="0"/>
        <w:jc w:val="both"/>
      </w:pPr>
      <w:r>
        <w:rPr>
          <w:rFonts w:ascii="Times New Roman"/>
          <w:b w:val="false"/>
          <w:i w:val="false"/>
          <w:color w:val="000000"/>
          <w:sz w:val="28"/>
        </w:rPr>
        <w:t>
      Сессия төрағасы немесе мәслихаттың хатшысы қарауға қабылданған шешімдердің жобаларын барлық қажетті материалдарымен бірге тұрақты комиссияларға қарастыру және ұсыныстар дайындау үшін жолдайды. Тұрақты комиссиялардың біріне бір мезгілде мәслихат актісінің жобасы бойынша қорытынды, сессияға қосымша баяндама дайындау, қосымша ақпарат жинау және талдау жүргізу жүктелуі мүмкін.</w:t>
      </w:r>
    </w:p>
    <w:p>
      <w:pPr>
        <w:spacing w:after="0"/>
        <w:ind w:left="0"/>
        <w:jc w:val="both"/>
      </w:pPr>
      <w:r>
        <w:rPr>
          <w:rFonts w:ascii="Times New Roman"/>
          <w:b w:val="false"/>
          <w:i w:val="false"/>
          <w:color w:val="000000"/>
          <w:sz w:val="28"/>
        </w:rPr>
        <w:t>
      Шешімдердің жобаларымен жұмыс істеу және басқа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p>
    <w:bookmarkStart w:name="z31" w:id="29"/>
    <w:p>
      <w:pPr>
        <w:spacing w:after="0"/>
        <w:ind w:left="0"/>
        <w:jc w:val="both"/>
      </w:pPr>
      <w:r>
        <w:rPr>
          <w:rFonts w:ascii="Times New Roman"/>
          <w:b w:val="false"/>
          <w:i w:val="false"/>
          <w:color w:val="000000"/>
          <w:sz w:val="28"/>
        </w:rPr>
        <w:t>
      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p>
    <w:bookmarkEnd w:id="29"/>
    <w:bookmarkStart w:name="z32" w:id="30"/>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30"/>
    <w:bookmarkStart w:name="z33" w:id="31"/>
    <w:p>
      <w:pPr>
        <w:spacing w:after="0"/>
        <w:ind w:left="0"/>
        <w:jc w:val="both"/>
      </w:pPr>
      <w:r>
        <w:rPr>
          <w:rFonts w:ascii="Times New Roman"/>
          <w:b w:val="false"/>
          <w:i w:val="false"/>
          <w:color w:val="000000"/>
          <w:sz w:val="28"/>
        </w:rPr>
        <w:t>
      22. Сессияда мәселені қарастыру барысында баяндама, қажет болған жағдайда тұрақты комиссиялардың, уақытша комиссиялардың және жұмыс топтарының қосымша баяндамалары тыңдалады.</w:t>
      </w:r>
    </w:p>
    <w:bookmarkEnd w:id="31"/>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Start w:name="z34" w:id="32"/>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32"/>
    <w:bookmarkStart w:name="z35" w:id="33"/>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33"/>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Start w:name="z36" w:id="34"/>
    <w:p>
      <w:pPr>
        <w:spacing w:after="0"/>
        <w:ind w:left="0"/>
        <w:jc w:val="both"/>
      </w:pPr>
      <w:r>
        <w:rPr>
          <w:rFonts w:ascii="Times New Roman"/>
          <w:b w:val="false"/>
          <w:i w:val="false"/>
          <w:color w:val="000000"/>
          <w:sz w:val="28"/>
        </w:rPr>
        <w:t>
      25. Мәслихат шешімінің жобасына түзетулер болған жағдайда, дауыс беру мынадай ретпен жүзеге асыралады:</w:t>
      </w:r>
    </w:p>
    <w:bookmarkEnd w:id="34"/>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Start w:name="z37" w:id="35"/>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ұсынысымен сөз сөйлеуге рұқсат етіледі.</w:t>
      </w:r>
    </w:p>
    <w:bookmarkEnd w:id="35"/>
    <w:p>
      <w:pPr>
        <w:spacing w:after="0"/>
        <w:ind w:left="0"/>
        <w:jc w:val="both"/>
      </w:pPr>
      <w:r>
        <w:rPr>
          <w:rFonts w:ascii="Times New Roman"/>
          <w:b w:val="false"/>
          <w:i w:val="false"/>
          <w:color w:val="000000"/>
          <w:sz w:val="28"/>
        </w:rPr>
        <w:t>
      Мәслихаттың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кешіктірмей басылып, заңнамада белгіленген тәртіппен сақталады.</w:t>
      </w:r>
    </w:p>
    <w:bookmarkStart w:name="z38" w:id="36"/>
    <w:p>
      <w:pPr>
        <w:spacing w:after="0"/>
        <w:ind w:left="0"/>
        <w:jc w:val="both"/>
      </w:pPr>
      <w:r>
        <w:rPr>
          <w:rFonts w:ascii="Times New Roman"/>
          <w:b w:val="false"/>
          <w:i w:val="false"/>
          <w:color w:val="000000"/>
          <w:sz w:val="28"/>
        </w:rPr>
        <w:t>
      27. Жоспарлардың, ауданды әлеуметтік-экономикалық дамыту бағдарламаларының, олардың орындалуы туралы есеп берулердің, ауданды басқару сұлбаларының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36"/>
    <w:bookmarkStart w:name="z39" w:id="37"/>
    <w:p>
      <w:pPr>
        <w:spacing w:after="0"/>
        <w:ind w:left="0"/>
        <w:jc w:val="both"/>
      </w:pPr>
      <w:r>
        <w:rPr>
          <w:rFonts w:ascii="Times New Roman"/>
          <w:b w:val="false"/>
          <w:i w:val="false"/>
          <w:color w:val="000000"/>
          <w:sz w:val="28"/>
        </w:rPr>
        <w:t>
      28. Железин ауданы бюджетінің жобасы мәслихаттың тұрақты комиссияларында қаралады. Мәслихаттың хатшысы аудандық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bookmarkEnd w:id="37"/>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аудандық бюджетінің жобасы бойынша ұсыныстар әзірлейді және оларды ұсыныстарды жинау мен аудандық бюджетінің жобасы бойынша қорытынды әзірлеуді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аудандық бюджет туралы шешім жобасының түпкілікті нұсқасын ұсынады.</w:t>
      </w:r>
    </w:p>
    <w:p>
      <w:pPr>
        <w:spacing w:after="0"/>
        <w:ind w:left="0"/>
        <w:jc w:val="both"/>
      </w:pPr>
      <w:r>
        <w:rPr>
          <w:rFonts w:ascii="Times New Roman"/>
          <w:b w:val="false"/>
          <w:i w:val="false"/>
          <w:color w:val="000000"/>
          <w:sz w:val="28"/>
        </w:rPr>
        <w:t>
      Железин ауданының бюджетін Павлодар облыстық мәслихатының облыстық бюджетті бекіту туралы шешіміне қол қойылғаннан кейін екі апта мерзімнен кешіктірмей мәслихат бекітеді.</w:t>
      </w:r>
    </w:p>
    <w:bookmarkStart w:name="z40" w:id="38"/>
    <w:p>
      <w:pPr>
        <w:spacing w:after="0"/>
        <w:ind w:left="0"/>
        <w:jc w:val="both"/>
      </w:pPr>
      <w:r>
        <w:rPr>
          <w:rFonts w:ascii="Times New Roman"/>
          <w:b w:val="false"/>
          <w:i w:val="false"/>
          <w:color w:val="000000"/>
          <w:sz w:val="28"/>
        </w:rPr>
        <w:t>
      29. Мәслихаттың кезекті сессиясына тиісті жылға арналған аудандық бюджетті нақтылауға қатысты жоспардан тыс мәселелерді енгізу барысында материалдарды ұсыну бюджеттік заңнамада көзделген мерзімдерде жүзеге асырылады.</w:t>
      </w:r>
    </w:p>
    <w:bookmarkEnd w:id="38"/>
    <w:bookmarkStart w:name="z41" w:id="39"/>
    <w:p>
      <w:pPr>
        <w:spacing w:after="0"/>
        <w:ind w:left="0"/>
        <w:jc w:val="both"/>
      </w:pPr>
      <w:r>
        <w:rPr>
          <w:rFonts w:ascii="Times New Roman"/>
          <w:b w:val="false"/>
          <w:i w:val="false"/>
          <w:color w:val="000000"/>
          <w:sz w:val="28"/>
        </w:rPr>
        <w:t>
      30. Мәслихаттың кезектен тыс сессиясында аудандық бюджетті нақтылау барысында сессияны шақыру туралы шешім қабылдаған күннен бастап екі күн ішінде тұрақты (уақытша) комиссияларда аудандық бюджет жобасын қарау бойынша жұмыстар жүргізіледі.</w:t>
      </w:r>
    </w:p>
    <w:bookmarkEnd w:id="39"/>
    <w:bookmarkStart w:name="z42" w:id="40"/>
    <w:p>
      <w:pPr>
        <w:spacing w:after="0"/>
        <w:ind w:left="0"/>
        <w:jc w:val="left"/>
      </w:pPr>
      <w:r>
        <w:rPr>
          <w:rFonts w:ascii="Times New Roman"/>
          <w:b/>
          <w:i w:val="false"/>
          <w:color w:val="000000"/>
        </w:rPr>
        <w:t xml:space="preserve"> 3. Есептерді тыңдау тәртібі</w:t>
      </w:r>
    </w:p>
    <w:bookmarkEnd w:id="40"/>
    <w:bookmarkStart w:name="z43" w:id="41"/>
    <w:p>
      <w:pPr>
        <w:spacing w:after="0"/>
        <w:ind w:left="0"/>
        <w:jc w:val="both"/>
      </w:pPr>
      <w:r>
        <w:rPr>
          <w:rFonts w:ascii="Times New Roman"/>
          <w:b w:val="false"/>
          <w:i w:val="false"/>
          <w:color w:val="000000"/>
          <w:sz w:val="28"/>
        </w:rPr>
        <w:t>
      31. Мәслихат Железин ауданы әкімінің есеп беруін тыңдау жолымен аудандық бюджеттің, аумақтарды дамыту бағдарламаларының орындалуын бақылауды жүзеге асырады.</w:t>
      </w:r>
    </w:p>
    <w:bookmarkEnd w:id="4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32. Мәслихат Қазақстан Республикасы Президентінің 2006 жылғы 18 қаңтардағы "Әкімдердің мәслихаттар алдында есеп беруін өткізу туралы"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Железин ауданы әкімінің есебін тыңдайды.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Железин ауданы әкімінің (оның міндеттерін атқарушы тұлғаның)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xml:space="preserve">
      Железин ауданының әкімі ұсынған аумақтарды дамыту жоспарларының, экономикалық және әлеуметтік бағдарламаларының орындалуы, аудандық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Железин ауданының әкiміне сенiмсiздiк бiлдiру туралы мәслихаттың мәселе қарауы үшін негіз болып табылады.</w:t>
      </w:r>
    </w:p>
    <w:bookmarkStart w:name="z45" w:id="42"/>
    <w:p>
      <w:pPr>
        <w:spacing w:after="0"/>
        <w:ind w:left="0"/>
        <w:jc w:val="both"/>
      </w:pP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есебін тыңдайды.</w:t>
      </w:r>
    </w:p>
    <w:bookmarkEnd w:id="42"/>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Start w:name="z46" w:id="43"/>
    <w:p>
      <w:pPr>
        <w:spacing w:after="0"/>
        <w:ind w:left="0"/>
        <w:jc w:val="both"/>
      </w:pPr>
      <w:r>
        <w:rPr>
          <w:rFonts w:ascii="Times New Roman"/>
          <w:b w:val="false"/>
          <w:i w:val="false"/>
          <w:color w:val="000000"/>
          <w:sz w:val="28"/>
        </w:rPr>
        <w:t>
      34. Павлодар облысы тексеру комиссиясының Железин ауданы бюджетінің атқарылуы туралы есебін мәслихат жыл сайын қарайды.</w:t>
      </w:r>
    </w:p>
    <w:bookmarkEnd w:id="43"/>
    <w:bookmarkStart w:name="z47" w:id="44"/>
    <w:p>
      <w:pPr>
        <w:spacing w:after="0"/>
        <w:ind w:left="0"/>
        <w:jc w:val="both"/>
      </w:pPr>
      <w:r>
        <w:rPr>
          <w:rFonts w:ascii="Times New Roman"/>
          <w:b w:val="false"/>
          <w:i w:val="false"/>
          <w:color w:val="000000"/>
          <w:sz w:val="28"/>
        </w:rPr>
        <w:t>
      35. Мәслихат жылына кемінде бір рет халық алдында мәслихаттың атқарған жұмысы, оның тұрақты комиссияларының қызметі туралы есеп береді.</w:t>
      </w:r>
    </w:p>
    <w:bookmarkEnd w:id="44"/>
    <w:p>
      <w:pPr>
        <w:spacing w:after="0"/>
        <w:ind w:left="0"/>
        <w:jc w:val="both"/>
      </w:pPr>
      <w:r>
        <w:rPr>
          <w:rFonts w:ascii="Times New Roman"/>
          <w:b w:val="false"/>
          <w:i w:val="false"/>
          <w:color w:val="000000"/>
          <w:sz w:val="28"/>
        </w:rPr>
        <w:t>
      Железин ауданы, село, кент, селолық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Start w:name="z48" w:id="45"/>
    <w:p>
      <w:pPr>
        <w:spacing w:after="0"/>
        <w:ind w:left="0"/>
        <w:jc w:val="left"/>
      </w:pPr>
      <w:r>
        <w:rPr>
          <w:rFonts w:ascii="Times New Roman"/>
          <w:b/>
          <w:i w:val="false"/>
          <w:color w:val="000000"/>
        </w:rPr>
        <w:t xml:space="preserve"> 4. Депутаттардың сауалдарын қарау тәртібі</w:t>
      </w:r>
    </w:p>
    <w:bookmarkEnd w:id="45"/>
    <w:bookmarkStart w:name="z49" w:id="46"/>
    <w:p>
      <w:pPr>
        <w:spacing w:after="0"/>
        <w:ind w:left="0"/>
        <w:jc w:val="both"/>
      </w:pPr>
      <w:r>
        <w:rPr>
          <w:rFonts w:ascii="Times New Roman"/>
          <w:b w:val="false"/>
          <w:i w:val="false"/>
          <w:color w:val="000000"/>
          <w:sz w:val="28"/>
        </w:rPr>
        <w:t>
      36. Мәслихат депутаты мәслихаттың құзыретіне жатқызылған мәселелер бойынша ресми жазбаша сауалмен Железин ауданының әкіміне, Железин аумақтық сайлау комиссиясының төрағасы мен мүшесіне, прокурорға және орталық мемлекеттік органдардың аумақтық бөлімшелерінің, аудандық бюджеттен қаржыландырылатын атқарушы органдардың лауазымды тұлғаларына жүгінеді.</w:t>
      </w:r>
    </w:p>
    <w:bookmarkEnd w:id="46"/>
    <w:bookmarkStart w:name="z50" w:id="47"/>
    <w:p>
      <w:pPr>
        <w:spacing w:after="0"/>
        <w:ind w:left="0"/>
        <w:jc w:val="both"/>
      </w:pPr>
      <w:r>
        <w:rPr>
          <w:rFonts w:ascii="Times New Roman"/>
          <w:b w:val="false"/>
          <w:i w:val="false"/>
          <w:color w:val="000000"/>
          <w:sz w:val="28"/>
        </w:rPr>
        <w:t>
      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47"/>
    <w:bookmarkStart w:name="z51" w:id="48"/>
    <w:p>
      <w:pPr>
        <w:spacing w:after="0"/>
        <w:ind w:left="0"/>
        <w:jc w:val="both"/>
      </w:pP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48"/>
    <w:bookmarkStart w:name="z52" w:id="49"/>
    <w:p>
      <w:pPr>
        <w:spacing w:after="0"/>
        <w:ind w:left="0"/>
        <w:jc w:val="both"/>
      </w:pP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49"/>
    <w:bookmarkStart w:name="z53" w:id="50"/>
    <w:p>
      <w:pPr>
        <w:spacing w:after="0"/>
        <w:ind w:left="0"/>
        <w:jc w:val="both"/>
      </w:pPr>
      <w:r>
        <w:rPr>
          <w:rFonts w:ascii="Times New Roman"/>
          <w:b w:val="false"/>
          <w:i w:val="false"/>
          <w:color w:val="000000"/>
          <w:sz w:val="28"/>
        </w:rPr>
        <w:t>
      40. Депутаттық сауалға жауап бір айдан кешіктірілмейтін мерзімде жазбаша нысанда берілуі тиіс.</w:t>
      </w:r>
    </w:p>
    <w:bookmarkEnd w:id="50"/>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Start w:name="z54" w:id="51"/>
    <w:p>
      <w:pPr>
        <w:spacing w:after="0"/>
        <w:ind w:left="0"/>
        <w:jc w:val="left"/>
      </w:pPr>
      <w:r>
        <w:rPr>
          <w:rFonts w:ascii="Times New Roman"/>
          <w:b/>
          <w:i w:val="false"/>
          <w:color w:val="000000"/>
        </w:rPr>
        <w:t xml:space="preserve"> 5. Мәслихаттың лауазымды тұлғалары, тұрақты комиссиялары және</w:t>
      </w:r>
      <w:r>
        <w:br/>
      </w:r>
      <w:r>
        <w:rPr>
          <w:rFonts w:ascii="Times New Roman"/>
          <w:b/>
          <w:i w:val="false"/>
          <w:color w:val="000000"/>
        </w:rPr>
        <w:t>өзге де органдары, мәслихаттың депутаттық бірлестіктері</w:t>
      </w:r>
    </w:p>
    <w:bookmarkEnd w:id="51"/>
    <w:bookmarkStart w:name="z55" w:id="52"/>
    <w:p>
      <w:pPr>
        <w:spacing w:after="0"/>
        <w:ind w:left="0"/>
        <w:jc w:val="left"/>
      </w:pPr>
      <w:r>
        <w:rPr>
          <w:rFonts w:ascii="Times New Roman"/>
          <w:b/>
          <w:i w:val="false"/>
          <w:color w:val="000000"/>
        </w:rPr>
        <w:t xml:space="preserve"> 5.1. Мәслихат сессиясының төрағасы</w:t>
      </w:r>
    </w:p>
    <w:bookmarkEnd w:id="52"/>
    <w:bookmarkStart w:name="z56" w:id="53"/>
    <w:p>
      <w:pPr>
        <w:spacing w:after="0"/>
        <w:ind w:left="0"/>
        <w:jc w:val="both"/>
      </w:pPr>
      <w:r>
        <w:rPr>
          <w:rFonts w:ascii="Times New Roman"/>
          <w:b w:val="false"/>
          <w:i w:val="false"/>
          <w:color w:val="000000"/>
          <w:sz w:val="28"/>
        </w:rPr>
        <w:t>
      41. Мәслихаттың кезектi сессиясының төрағасы мәслихаттың алдыңғы сессиясында оның депутаттарының арасынан ашық дауыспен сайланады.</w:t>
      </w:r>
    </w:p>
    <w:bookmarkEnd w:id="53"/>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p>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Start w:name="z57" w:id="54"/>
    <w:p>
      <w:pPr>
        <w:spacing w:after="0"/>
        <w:ind w:left="0"/>
        <w:jc w:val="both"/>
      </w:pPr>
      <w:r>
        <w:rPr>
          <w:rFonts w:ascii="Times New Roman"/>
          <w:b w:val="false"/>
          <w:i w:val="false"/>
          <w:color w:val="000000"/>
          <w:sz w:val="28"/>
        </w:rPr>
        <w:t>
      42. Мәслихат сессиясының төрағасы:</w:t>
      </w:r>
    </w:p>
    <w:bookmarkEnd w:id="54"/>
    <w:p>
      <w:pPr>
        <w:spacing w:after="0"/>
        <w:ind w:left="0"/>
        <w:jc w:val="both"/>
      </w:pPr>
      <w:r>
        <w:rPr>
          <w:rFonts w:ascii="Times New Roman"/>
          <w:b w:val="false"/>
          <w:i w:val="false"/>
          <w:color w:val="000000"/>
          <w:sz w:val="28"/>
        </w:rPr>
        <w:t>
      1) мәслихат сессиясын шақыру туралы шешiм қабылдайды;</w:t>
      </w:r>
    </w:p>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p>
      <w:pPr>
        <w:spacing w:after="0"/>
        <w:ind w:left="0"/>
        <w:jc w:val="both"/>
      </w:pPr>
      <w:r>
        <w:rPr>
          <w:rFonts w:ascii="Times New Roman"/>
          <w:b w:val="false"/>
          <w:i w:val="false"/>
          <w:color w:val="000000"/>
          <w:sz w:val="28"/>
        </w:rPr>
        <w:t>
      3)мәслихат сессиясының отырыстарын жүргiзедi, мәслихат регламентiнiң сақталуын қамтамасыз етедi;</w:t>
      </w:r>
    </w:p>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Start w:name="z58" w:id="55"/>
    <w:p>
      <w:pPr>
        <w:spacing w:after="0"/>
        <w:ind w:left="0"/>
        <w:jc w:val="both"/>
      </w:pPr>
      <w:r>
        <w:rPr>
          <w:rFonts w:ascii="Times New Roman"/>
          <w:b w:val="false"/>
          <w:i w:val="false"/>
          <w:color w:val="000000"/>
          <w:sz w:val="28"/>
        </w:rPr>
        <w:t>
      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55"/>
    <w:bookmarkStart w:name="z59" w:id="56"/>
    <w:p>
      <w:pPr>
        <w:spacing w:after="0"/>
        <w:ind w:left="0"/>
        <w:jc w:val="left"/>
      </w:pPr>
      <w:r>
        <w:rPr>
          <w:rFonts w:ascii="Times New Roman"/>
          <w:b/>
          <w:i w:val="false"/>
          <w:color w:val="000000"/>
        </w:rPr>
        <w:t xml:space="preserve"> 5.2. Мәслихат хатшысы</w:t>
      </w:r>
    </w:p>
    <w:bookmarkEnd w:id="56"/>
    <w:bookmarkStart w:name="z60" w:id="57"/>
    <w:p>
      <w:pPr>
        <w:spacing w:after="0"/>
        <w:ind w:left="0"/>
        <w:jc w:val="both"/>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57"/>
    <w:p>
      <w:pPr>
        <w:spacing w:after="0"/>
        <w:ind w:left="0"/>
        <w:jc w:val="both"/>
      </w:pP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Start w:name="z61" w:id="58"/>
    <w:p>
      <w:pPr>
        <w:spacing w:after="0"/>
        <w:ind w:left="0"/>
        <w:jc w:val="both"/>
      </w:pPr>
      <w:r>
        <w:rPr>
          <w:rFonts w:ascii="Times New Roman"/>
          <w:b w:val="false"/>
          <w:i w:val="false"/>
          <w:color w:val="000000"/>
          <w:sz w:val="28"/>
        </w:rPr>
        <w:t>
      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bookmarkEnd w:id="58"/>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Start w:name="z62" w:id="59"/>
    <w:p>
      <w:pPr>
        <w:spacing w:after="0"/>
        <w:ind w:left="0"/>
        <w:jc w:val="both"/>
      </w:pPr>
      <w:r>
        <w:rPr>
          <w:rFonts w:ascii="Times New Roman"/>
          <w:b w:val="false"/>
          <w:i w:val="false"/>
          <w:color w:val="000000"/>
          <w:sz w:val="28"/>
        </w:rPr>
        <w:t xml:space="preserve">
      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p>
    <w:bookmarkEnd w:id="59"/>
    <w:bookmarkStart w:name="z63" w:id="60"/>
    <w:p>
      <w:pPr>
        <w:spacing w:after="0"/>
        <w:ind w:left="0"/>
        <w:jc w:val="left"/>
      </w:pPr>
      <w:r>
        <w:rPr>
          <w:rFonts w:ascii="Times New Roman"/>
          <w:b/>
          <w:i w:val="false"/>
          <w:color w:val="000000"/>
        </w:rPr>
        <w:t xml:space="preserve"> 5.3. Мәслихаттың тұрақты және уақытша комиссиялары</w:t>
      </w:r>
    </w:p>
    <w:bookmarkEnd w:id="60"/>
    <w:bookmarkStart w:name="z64" w:id="61"/>
    <w:p>
      <w:pPr>
        <w:spacing w:after="0"/>
        <w:ind w:left="0"/>
        <w:jc w:val="both"/>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аудандық мәслихат сайлайды.</w:t>
      </w:r>
    </w:p>
    <w:bookmarkEnd w:id="61"/>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65" w:id="62"/>
    <w:p>
      <w:pPr>
        <w:spacing w:after="0"/>
        <w:ind w:left="0"/>
        <w:jc w:val="both"/>
      </w:pPr>
      <w:r>
        <w:rPr>
          <w:rFonts w:ascii="Times New Roman"/>
          <w:b w:val="false"/>
          <w:i w:val="false"/>
          <w:color w:val="000000"/>
          <w:sz w:val="28"/>
        </w:rPr>
        <w:t>
      48. Тұрақты комиссиялардың қызметін ұйымдастыру, функциялары мен өкілеттіктері Заңмен айқындалады.</w:t>
      </w:r>
    </w:p>
    <w:bookmarkEnd w:id="62"/>
    <w:bookmarkStart w:name="z66" w:id="63"/>
    <w:p>
      <w:pPr>
        <w:spacing w:after="0"/>
        <w:ind w:left="0"/>
        <w:jc w:val="both"/>
      </w:pPr>
      <w:r>
        <w:rPr>
          <w:rFonts w:ascii="Times New Roman"/>
          <w:b w:val="false"/>
          <w:i w:val="false"/>
          <w:color w:val="000000"/>
          <w:sz w:val="28"/>
        </w:rPr>
        <w:t>
      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63"/>
    <w:bookmarkStart w:name="z67" w:id="64"/>
    <w:p>
      <w:pPr>
        <w:spacing w:after="0"/>
        <w:ind w:left="0"/>
        <w:jc w:val="both"/>
      </w:pPr>
      <w:r>
        <w:rPr>
          <w:rFonts w:ascii="Times New Roman"/>
          <w:b w:val="false"/>
          <w:i w:val="false"/>
          <w:color w:val="000000"/>
          <w:sz w:val="28"/>
        </w:rPr>
        <w:t>
      50. Тұрақты комиссиялар өз бастамасы немесе мәслихат шешімі бойынша көпшілік тыңдаулар өткізе алады.</w:t>
      </w:r>
    </w:p>
    <w:bookmarkEnd w:id="64"/>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Start w:name="z68" w:id="65"/>
    <w:p>
      <w:pPr>
        <w:spacing w:after="0"/>
        <w:ind w:left="0"/>
        <w:jc w:val="both"/>
      </w:pPr>
      <w:r>
        <w:rPr>
          <w:rFonts w:ascii="Times New Roman"/>
          <w:b w:val="false"/>
          <w:i w:val="false"/>
          <w:color w:val="000000"/>
          <w:sz w:val="28"/>
        </w:rPr>
        <w:t xml:space="preserve">
      51. Қаралатын мәселелер Қазақстан Республикасының "Мемлекеттік құпиялар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65"/>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Start w:name="z69" w:id="66"/>
    <w:p>
      <w:pPr>
        <w:spacing w:after="0"/>
        <w:ind w:left="0"/>
        <w:jc w:val="left"/>
      </w:pPr>
      <w:r>
        <w:rPr>
          <w:rFonts w:ascii="Times New Roman"/>
          <w:b/>
          <w:i w:val="false"/>
          <w:color w:val="000000"/>
        </w:rPr>
        <w:t xml:space="preserve"> 5.4. Мәслихаттың редакциялық және есеп комиссиялары</w:t>
      </w:r>
    </w:p>
    <w:bookmarkEnd w:id="66"/>
    <w:bookmarkStart w:name="z70" w:id="67"/>
    <w:p>
      <w:pPr>
        <w:spacing w:after="0"/>
        <w:ind w:left="0"/>
        <w:jc w:val="both"/>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67"/>
    <w:bookmarkStart w:name="z71" w:id="68"/>
    <w:p>
      <w:pPr>
        <w:spacing w:after="0"/>
        <w:ind w:left="0"/>
        <w:jc w:val="both"/>
      </w:pP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68"/>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Start w:name="z72" w:id="69"/>
    <w:p>
      <w:pPr>
        <w:spacing w:after="0"/>
        <w:ind w:left="0"/>
        <w:jc w:val="both"/>
      </w:pP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p>
    <w:bookmarkEnd w:id="69"/>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Start w:name="z73" w:id="70"/>
    <w:p>
      <w:pPr>
        <w:spacing w:after="0"/>
        <w:ind w:left="0"/>
        <w:jc w:val="left"/>
      </w:pPr>
      <w:r>
        <w:rPr>
          <w:rFonts w:ascii="Times New Roman"/>
          <w:b/>
          <w:i w:val="false"/>
          <w:color w:val="000000"/>
        </w:rPr>
        <w:t xml:space="preserve"> 5.5. Мәслихаттардағы депутаттық бірлестіктер</w:t>
      </w:r>
    </w:p>
    <w:bookmarkEnd w:id="70"/>
    <w:bookmarkStart w:name="z74" w:id="71"/>
    <w:p>
      <w:pPr>
        <w:spacing w:after="0"/>
        <w:ind w:left="0"/>
        <w:jc w:val="both"/>
      </w:pP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bookmarkEnd w:id="71"/>
    <w:bookmarkStart w:name="z75" w:id="72"/>
    <w:p>
      <w:pPr>
        <w:spacing w:after="0"/>
        <w:ind w:left="0"/>
        <w:jc w:val="both"/>
      </w:pP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72"/>
    <w:bookmarkStart w:name="z76" w:id="73"/>
    <w:p>
      <w:pPr>
        <w:spacing w:after="0"/>
        <w:ind w:left="0"/>
        <w:jc w:val="both"/>
      </w:pPr>
      <w:r>
        <w:rPr>
          <w:rFonts w:ascii="Times New Roman"/>
          <w:b w:val="false"/>
          <w:i w:val="false"/>
          <w:color w:val="000000"/>
          <w:sz w:val="28"/>
        </w:rPr>
        <w:t>
      57. Депутаттық бірлестіктердің мүшелері:</w:t>
      </w:r>
    </w:p>
    <w:bookmarkEnd w:id="73"/>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p>
      <w:pPr>
        <w:spacing w:after="0"/>
        <w:ind w:left="0"/>
        <w:jc w:val="both"/>
      </w:pPr>
      <w:r>
        <w:rPr>
          <w:rFonts w:ascii="Times New Roman"/>
          <w:b w:val="false"/>
          <w:i w:val="false"/>
          <w:color w:val="000000"/>
          <w:sz w:val="28"/>
        </w:rPr>
        <w:t>
      3) мәслихат шешімдерінің жобаларына түзетулер ұсынуы;</w:t>
      </w:r>
    </w:p>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Start w:name="z77" w:id="74"/>
    <w:p>
      <w:pPr>
        <w:spacing w:after="0"/>
        <w:ind w:left="0"/>
        <w:jc w:val="both"/>
      </w:pP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74"/>
    <w:bookmarkStart w:name="z78" w:id="75"/>
    <w:p>
      <w:pPr>
        <w:spacing w:after="0"/>
        <w:ind w:left="0"/>
        <w:jc w:val="left"/>
      </w:pPr>
      <w:r>
        <w:rPr>
          <w:rFonts w:ascii="Times New Roman"/>
          <w:b/>
          <w:i w:val="false"/>
          <w:color w:val="000000"/>
        </w:rPr>
        <w:t xml:space="preserve"> 6. Депутаттық этика</w:t>
      </w:r>
    </w:p>
    <w:bookmarkEnd w:id="75"/>
    <w:bookmarkStart w:name="z79" w:id="76"/>
    <w:p>
      <w:pPr>
        <w:spacing w:after="0"/>
        <w:ind w:left="0"/>
        <w:jc w:val="both"/>
      </w:pPr>
      <w:r>
        <w:rPr>
          <w:rFonts w:ascii="Times New Roman"/>
          <w:b w:val="false"/>
          <w:i w:val="false"/>
          <w:color w:val="000000"/>
          <w:sz w:val="28"/>
        </w:rPr>
        <w:t>
      59. Мәслихат депутаттары:</w:t>
      </w:r>
    </w:p>
    <w:bookmarkEnd w:id="76"/>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bookmarkStart w:name="z80" w:id="77"/>
    <w:p>
      <w:pPr>
        <w:spacing w:after="0"/>
        <w:ind w:left="0"/>
        <w:jc w:val="both"/>
      </w:pP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77"/>
    <w:bookmarkStart w:name="z81" w:id="78"/>
    <w:p>
      <w:pPr>
        <w:spacing w:after="0"/>
        <w:ind w:left="0"/>
        <w:jc w:val="both"/>
      </w:pP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78"/>
    <w:bookmarkStart w:name="z82" w:id="79"/>
    <w:p>
      <w:pPr>
        <w:spacing w:after="0"/>
        <w:ind w:left="0"/>
        <w:jc w:val="both"/>
      </w:pPr>
      <w:r>
        <w:rPr>
          <w:rFonts w:ascii="Times New Roman"/>
          <w:b w:val="false"/>
          <w:i w:val="false"/>
          <w:color w:val="000000"/>
          <w:sz w:val="28"/>
        </w:rPr>
        <w:t>
      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79"/>
    <w:bookmarkStart w:name="z83" w:id="80"/>
    <w:p>
      <w:pPr>
        <w:spacing w:after="0"/>
        <w:ind w:left="0"/>
        <w:jc w:val="both"/>
      </w:pPr>
      <w:r>
        <w:rPr>
          <w:rFonts w:ascii="Times New Roman"/>
          <w:b w:val="false"/>
          <w:i w:val="false"/>
          <w:color w:val="000000"/>
          <w:sz w:val="28"/>
        </w:rPr>
        <w:t>
      63. Мәслихат атынан өкілдік етуге арнайы өкілеттігі жоқ аудандық мәслихат депутаты мемлекеттік органдармен және ұйымдармен тек қана өз атынан байланысқа түсе алады.</w:t>
      </w:r>
    </w:p>
    <w:bookmarkEnd w:id="80"/>
    <w:bookmarkStart w:name="z84" w:id="81"/>
    <w:p>
      <w:pPr>
        <w:spacing w:after="0"/>
        <w:ind w:left="0"/>
        <w:jc w:val="both"/>
      </w:pPr>
      <w:r>
        <w:rPr>
          <w:rFonts w:ascii="Times New Roman"/>
          <w:b w:val="false"/>
          <w:i w:val="false"/>
          <w:color w:val="000000"/>
          <w:sz w:val="28"/>
        </w:rPr>
        <w:t xml:space="preserve">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81"/>
    <w:bookmarkStart w:name="z85" w:id="82"/>
    <w:p>
      <w:pPr>
        <w:spacing w:after="0"/>
        <w:ind w:left="0"/>
        <w:jc w:val="left"/>
      </w:pPr>
      <w:r>
        <w:rPr>
          <w:rFonts w:ascii="Times New Roman"/>
          <w:b/>
          <w:i w:val="false"/>
          <w:color w:val="000000"/>
        </w:rPr>
        <w:t xml:space="preserve"> 7. Мәслихат аппаратының жұмысын ұйымдастыру</w:t>
      </w:r>
    </w:p>
    <w:bookmarkEnd w:id="82"/>
    <w:bookmarkStart w:name="z86" w:id="83"/>
    <w:p>
      <w:pPr>
        <w:spacing w:after="0"/>
        <w:ind w:left="0"/>
        <w:jc w:val="both"/>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83"/>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87" w:id="84"/>
    <w:p>
      <w:pPr>
        <w:spacing w:after="0"/>
        <w:ind w:left="0"/>
        <w:jc w:val="both"/>
      </w:pPr>
      <w:r>
        <w:rPr>
          <w:rFonts w:ascii="Times New Roman"/>
          <w:b w:val="false"/>
          <w:i w:val="false"/>
          <w:color w:val="000000"/>
          <w:sz w:val="28"/>
        </w:rPr>
        <w:t>
      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84"/>
    <w:bookmarkStart w:name="z88" w:id="85"/>
    <w:p>
      <w:pPr>
        <w:spacing w:after="0"/>
        <w:ind w:left="0"/>
        <w:jc w:val="both"/>
      </w:pP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p>
    <w:bookmarkEnd w:id="85"/>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