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11e6" w14:textId="4391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31 шілдедегі № 884/8 қаулысы. Павлодар облысының Әділет департаментінде 2015 жылғы 2 қыркүйекте № 4679 болып тіркелді. Күші жойылды - Павлодар облысы Екібастұз қалалық әкімдігінің 2018 жылғы 23 қаңтардағы № 54/1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23.01.2018 № 54/1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жер қатынастары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884/8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жер қатынастары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жер қатынастары бөлімі" мемлекеттік мекемесі Қазақстан Республикасының заңнамасына сәйкес Екібастұз қаласының аумағында жер қатынастары саласындағы мемлекеттік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"Екібастұз қаласы әкімдігінің жер қатынастары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"Екібастұз қаласы әкімдігінің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"Екібастұз қаласы әкімдігінің жер қатынастары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
    <w:bookmarkStart w:name="z13" w:id="8"/>
    <w:p>
      <w:pPr>
        <w:spacing w:after="0"/>
        <w:ind w:left="0"/>
        <w:jc w:val="both"/>
      </w:pPr>
      <w:r>
        <w:rPr>
          <w:rFonts w:ascii="Times New Roman"/>
          <w:b w:val="false"/>
          <w:i w:val="false"/>
          <w:color w:val="000000"/>
          <w:sz w:val="28"/>
        </w:rPr>
        <w:t>
      5. "Екібастұз қаласы әкімдігінің жер қатынастары бөлімі" мемлекеттік мекемесі азаматтық-құқықтық қатынастарға өз атынан түседі.</w:t>
      </w:r>
    </w:p>
    <w:bookmarkEnd w:id="8"/>
    <w:bookmarkStart w:name="z14" w:id="9"/>
    <w:p>
      <w:pPr>
        <w:spacing w:after="0"/>
        <w:ind w:left="0"/>
        <w:jc w:val="both"/>
      </w:pPr>
      <w:r>
        <w:rPr>
          <w:rFonts w:ascii="Times New Roman"/>
          <w:b w:val="false"/>
          <w:i w:val="false"/>
          <w:color w:val="000000"/>
          <w:sz w:val="28"/>
        </w:rPr>
        <w:t>
      6. "Екібастұз қаласы әкімдігінің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5" w:id="10"/>
    <w:p>
      <w:pPr>
        <w:spacing w:after="0"/>
        <w:ind w:left="0"/>
        <w:jc w:val="both"/>
      </w:pPr>
      <w:r>
        <w:rPr>
          <w:rFonts w:ascii="Times New Roman"/>
          <w:b w:val="false"/>
          <w:i w:val="false"/>
          <w:color w:val="000000"/>
          <w:sz w:val="28"/>
        </w:rPr>
        <w:t>
      7. "Екібастұз қаласы әкімдігінің жер қатынастары бөлімі" мемлекеттік мекемесі өз құзыретінің мәселелері бойынша заңнамада белгіленген тәртіппен "Екібастұз қаласы әкімдігінің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6" w:id="11"/>
    <w:p>
      <w:pPr>
        <w:spacing w:after="0"/>
        <w:ind w:left="0"/>
        <w:jc w:val="both"/>
      </w:pPr>
      <w:r>
        <w:rPr>
          <w:rFonts w:ascii="Times New Roman"/>
          <w:b w:val="false"/>
          <w:i w:val="false"/>
          <w:color w:val="000000"/>
          <w:sz w:val="28"/>
        </w:rPr>
        <w:t>
      8. "Екібастұз қаласы әкімдігінің жер қатынастары бөлімі" мемлекеттік мекемесінің құрылымы мен штат санының лимиті қолданыстағы заңнамаға сәйкес бекітіледі.</w:t>
      </w:r>
    </w:p>
    <w:bookmarkEnd w:id="11"/>
    <w:bookmarkStart w:name="z17" w:id="12"/>
    <w:p>
      <w:pPr>
        <w:spacing w:after="0"/>
        <w:ind w:left="0"/>
        <w:jc w:val="both"/>
      </w:pPr>
      <w:r>
        <w:rPr>
          <w:rFonts w:ascii="Times New Roman"/>
          <w:b w:val="false"/>
          <w:i w:val="false"/>
          <w:color w:val="000000"/>
          <w:sz w:val="28"/>
        </w:rPr>
        <w:t>
      9. "Екібастұз қаласы әкімдігінің жер қатынастары бөлімі" мемлекеттік мекемесінің орналасқан жері: Қазақстан Республикасы, Павлодар облысы, 141203, Екібастұз қаласы, Екібастұз қаласының 50 жылдығы көшесі, 10.</w:t>
      </w:r>
    </w:p>
    <w:bookmarkEnd w:id="12"/>
    <w:bookmarkStart w:name="z18" w:id="13"/>
    <w:p>
      <w:pPr>
        <w:spacing w:after="0"/>
        <w:ind w:left="0"/>
        <w:jc w:val="both"/>
      </w:pPr>
      <w:r>
        <w:rPr>
          <w:rFonts w:ascii="Times New Roman"/>
          <w:b w:val="false"/>
          <w:i w:val="false"/>
          <w:color w:val="000000"/>
          <w:sz w:val="28"/>
        </w:rPr>
        <w:t>
      10. Мемлекеттік мекеменің толық атауы:</w:t>
      </w:r>
    </w:p>
    <w:bookmarkEnd w:id="13"/>
    <w:p>
      <w:pPr>
        <w:spacing w:after="0"/>
        <w:ind w:left="0"/>
        <w:jc w:val="both"/>
      </w:pPr>
      <w:r>
        <w:rPr>
          <w:rFonts w:ascii="Times New Roman"/>
          <w:b w:val="false"/>
          <w:i w:val="false"/>
          <w:color w:val="000000"/>
          <w:sz w:val="28"/>
        </w:rPr>
        <w:t>
      мемлекеттік тілде: "Екібастұз қаласы әкімдігінің жер қатынастары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земельных отношений акимата города Экибастуза".</w:t>
      </w:r>
    </w:p>
    <w:bookmarkStart w:name="z19" w:id="14"/>
    <w:p>
      <w:pPr>
        <w:spacing w:after="0"/>
        <w:ind w:left="0"/>
        <w:jc w:val="both"/>
      </w:pPr>
      <w:r>
        <w:rPr>
          <w:rFonts w:ascii="Times New Roman"/>
          <w:b w:val="false"/>
          <w:i w:val="false"/>
          <w:color w:val="000000"/>
          <w:sz w:val="28"/>
        </w:rPr>
        <w:t>
      11. "Екібастұз қаласы әкімдігінің жер қатынастары бөлімі" мемлекеттік мекемесінің жұмыс тәртібі ішкі еңбек тәртібі қағидасымен белгіленеді және Қазақстан Республикасы еңбек заңнамасының нормаларына қайшы келмеуі тиіс.</w:t>
      </w:r>
    </w:p>
    <w:bookmarkEnd w:id="14"/>
    <w:p>
      <w:pPr>
        <w:spacing w:after="0"/>
        <w:ind w:left="0"/>
        <w:jc w:val="both"/>
      </w:pPr>
      <w:r>
        <w:rPr>
          <w:rFonts w:ascii="Times New Roman"/>
          <w:b w:val="false"/>
          <w:i w:val="false"/>
          <w:color w:val="000000"/>
          <w:sz w:val="28"/>
        </w:rPr>
        <w:t>
      "Екібастұз қаласы әкімдігінің жер қатынастары бөлімі"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w:t>
      </w:r>
    </w:p>
    <w:bookmarkStart w:name="z20" w:id="15"/>
    <w:p>
      <w:pPr>
        <w:spacing w:after="0"/>
        <w:ind w:left="0"/>
        <w:jc w:val="both"/>
      </w:pPr>
      <w:r>
        <w:rPr>
          <w:rFonts w:ascii="Times New Roman"/>
          <w:b w:val="false"/>
          <w:i w:val="false"/>
          <w:color w:val="000000"/>
          <w:sz w:val="28"/>
        </w:rPr>
        <w:t>
      12. Мемлекет Екібастұз қаласының әкімдігі тұлғасында "Екібастұз қаласы әкімдігінің жер қатынастары бөлімі" мемлекеттік мекемесінің құрылтайшысы болып табылады.</w:t>
      </w:r>
    </w:p>
    <w:bookmarkEnd w:id="15"/>
    <w:bookmarkStart w:name="z21" w:id="16"/>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жер қатынастары бөлімі" мемлекеттік мекемесінің құрылтай құжаты болып табылады.</w:t>
      </w:r>
    </w:p>
    <w:bookmarkEnd w:id="16"/>
    <w:bookmarkStart w:name="z22" w:id="17"/>
    <w:p>
      <w:pPr>
        <w:spacing w:after="0"/>
        <w:ind w:left="0"/>
        <w:jc w:val="both"/>
      </w:pPr>
      <w:r>
        <w:rPr>
          <w:rFonts w:ascii="Times New Roman"/>
          <w:b w:val="false"/>
          <w:i w:val="false"/>
          <w:color w:val="000000"/>
          <w:sz w:val="28"/>
        </w:rPr>
        <w:t>
      14. "Екібастұз қаласы әкімдігінің жер қатынастары бөлімі" мемлекеттік мекемесінің қызметін қаржыландыру жергілікті бюджеттен жүзеге асырылады.</w:t>
      </w:r>
    </w:p>
    <w:bookmarkEnd w:id="17"/>
    <w:bookmarkStart w:name="z23" w:id="18"/>
    <w:p>
      <w:pPr>
        <w:spacing w:after="0"/>
        <w:ind w:left="0"/>
        <w:jc w:val="both"/>
      </w:pPr>
      <w:r>
        <w:rPr>
          <w:rFonts w:ascii="Times New Roman"/>
          <w:b w:val="false"/>
          <w:i w:val="false"/>
          <w:color w:val="000000"/>
          <w:sz w:val="28"/>
        </w:rPr>
        <w:t>
      15. "Екібастұз қаласы әкімдігінің жер қатынастары бөлімі" мемлекеттік мекемесіне кәсіпкерлік субъектілерімен "Екібастұз қаласы әкімдігінің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"Екібастұз қаласы әкімдігінің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19"/>
    <w:p>
      <w:pPr>
        <w:spacing w:after="0"/>
        <w:ind w:left="0"/>
        <w:jc w:val="left"/>
      </w:pPr>
      <w:r>
        <w:rPr>
          <w:rFonts w:ascii="Times New Roman"/>
          <w:b/>
          <w:i w:val="false"/>
          <w:color w:val="000000"/>
        </w:rPr>
        <w:t xml:space="preserve"> 2. "Екібастұз қаласы әкімдігінің жер қатынастары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19"/>
    <w:bookmarkStart w:name="z25" w:id="20"/>
    <w:p>
      <w:pPr>
        <w:spacing w:after="0"/>
        <w:ind w:left="0"/>
        <w:jc w:val="both"/>
      </w:pPr>
      <w:r>
        <w:rPr>
          <w:rFonts w:ascii="Times New Roman"/>
          <w:b w:val="false"/>
          <w:i w:val="false"/>
          <w:color w:val="000000"/>
          <w:sz w:val="28"/>
        </w:rPr>
        <w:t>
      16. "Екібастұз қаласы әкімдігінің жер қатынастары бөлімі" мемлекеттік мекемесінің миссиясы: жерді ұтымды және тиімді пайдалану мен қорғау үшін жағдайлар жасау, өз құзыреті шегінде жер қатынастарын реттеу мәселелері бойынша нормативтік құқықтық актілерді сақтауды қамтамасыз ету.</w:t>
      </w:r>
    </w:p>
    <w:bookmarkEnd w:id="20"/>
    <w:bookmarkStart w:name="z26" w:id="21"/>
    <w:p>
      <w:pPr>
        <w:spacing w:after="0"/>
        <w:ind w:left="0"/>
        <w:jc w:val="both"/>
      </w:pPr>
      <w:r>
        <w:rPr>
          <w:rFonts w:ascii="Times New Roman"/>
          <w:b w:val="false"/>
          <w:i w:val="false"/>
          <w:color w:val="000000"/>
          <w:sz w:val="28"/>
        </w:rPr>
        <w:t>
      17. "Екібастұз қаласы әкімдігінің жер қатынастары бөлімі" мемлекеттік мекемесінің мақсаты жер қатынастарын реттеу мәселелері бойынша өз құзырында нормативтік құқықтық актілерді сақтауды қамтамасыз ету.</w:t>
      </w:r>
    </w:p>
    <w:bookmarkEnd w:id="21"/>
    <w:bookmarkStart w:name="z27" w:id="22"/>
    <w:p>
      <w:pPr>
        <w:spacing w:after="0"/>
        <w:ind w:left="0"/>
        <w:jc w:val="both"/>
      </w:pPr>
      <w:r>
        <w:rPr>
          <w:rFonts w:ascii="Times New Roman"/>
          <w:b w:val="false"/>
          <w:i w:val="false"/>
          <w:color w:val="000000"/>
          <w:sz w:val="28"/>
        </w:rPr>
        <w:t>
      18. "Екібастұз қаласы әкімдігінің жер қатынастары бөлімі" мемлекеттік мекемесі қызметінің мәні жер ресурстарын басқару мен жер қатынастарын реттеу саласында бірыңғай мемлекеттік саясатты жүргізу болып табылады.</w:t>
      </w:r>
    </w:p>
    <w:bookmarkEnd w:id="22"/>
    <w:bookmarkStart w:name="z28" w:id="23"/>
    <w:p>
      <w:pPr>
        <w:spacing w:after="0"/>
        <w:ind w:left="0"/>
        <w:jc w:val="both"/>
      </w:pPr>
      <w:r>
        <w:rPr>
          <w:rFonts w:ascii="Times New Roman"/>
          <w:b w:val="false"/>
          <w:i w:val="false"/>
          <w:color w:val="000000"/>
          <w:sz w:val="28"/>
        </w:rPr>
        <w:t>
      19. Міндеттері:</w:t>
      </w:r>
    </w:p>
    <w:bookmarkEnd w:id="23"/>
    <w:p>
      <w:pPr>
        <w:spacing w:after="0"/>
        <w:ind w:left="0"/>
        <w:jc w:val="both"/>
      </w:pPr>
      <w:r>
        <w:rPr>
          <w:rFonts w:ascii="Times New Roman"/>
          <w:b w:val="false"/>
          <w:i w:val="false"/>
          <w:color w:val="000000"/>
          <w:sz w:val="28"/>
        </w:rPr>
        <w:t>
      1) жер құқығы қатынастары субъектілерінің Қазақстан Республикасы жер заңнамасының талаптарын сақтауы;</w:t>
      </w:r>
    </w:p>
    <w:p>
      <w:pPr>
        <w:spacing w:after="0"/>
        <w:ind w:left="0"/>
        <w:jc w:val="both"/>
      </w:pPr>
      <w:r>
        <w:rPr>
          <w:rFonts w:ascii="Times New Roman"/>
          <w:b w:val="false"/>
          <w:i w:val="false"/>
          <w:color w:val="000000"/>
          <w:sz w:val="28"/>
        </w:rPr>
        <w:t>
      2) жер құқығы қатынастары субъектілерінің жерді ұтымды пайдалануды қамтамасыз етуі;</w:t>
      </w:r>
    </w:p>
    <w:p>
      <w:pPr>
        <w:spacing w:after="0"/>
        <w:ind w:left="0"/>
        <w:jc w:val="both"/>
      </w:pPr>
      <w:r>
        <w:rPr>
          <w:rFonts w:ascii="Times New Roman"/>
          <w:b w:val="false"/>
          <w:i w:val="false"/>
          <w:color w:val="000000"/>
          <w:sz w:val="28"/>
        </w:rPr>
        <w:t>
      3) жерді сандық және сапалық есепке алуды жүргізу.</w:t>
      </w:r>
    </w:p>
    <w:bookmarkStart w:name="z29" w:id="24"/>
    <w:p>
      <w:pPr>
        <w:spacing w:after="0"/>
        <w:ind w:left="0"/>
        <w:jc w:val="both"/>
      </w:pPr>
      <w:r>
        <w:rPr>
          <w:rFonts w:ascii="Times New Roman"/>
          <w:b w:val="false"/>
          <w:i w:val="false"/>
          <w:color w:val="000000"/>
          <w:sz w:val="28"/>
        </w:rPr>
        <w:t>
      20. Функциялары:</w:t>
      </w:r>
    </w:p>
    <w:bookmarkEnd w:id="24"/>
    <w:p>
      <w:pPr>
        <w:spacing w:after="0"/>
        <w:ind w:left="0"/>
        <w:jc w:val="both"/>
      </w:pPr>
      <w:r>
        <w:rPr>
          <w:rFonts w:ascii="Times New Roman"/>
          <w:b w:val="false"/>
          <w:i w:val="false"/>
          <w:color w:val="000000"/>
          <w:sz w:val="28"/>
        </w:rPr>
        <w:t>
      1) иесі жоқ жер телімдерін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жергілікті атқарушы органның жер телімдерін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3) мемлекет мұқтажы үшін жер телімдерін мәжбүрлеп иеліктен шығару жөнінде ұсыныстар дайындау;</w:t>
      </w:r>
    </w:p>
    <w:p>
      <w:pPr>
        <w:spacing w:after="0"/>
        <w:ind w:left="0"/>
        <w:jc w:val="both"/>
      </w:pPr>
      <w:r>
        <w:rPr>
          <w:rFonts w:ascii="Times New Roman"/>
          <w:b w:val="false"/>
          <w:i w:val="false"/>
          <w:color w:val="000000"/>
          <w:sz w:val="28"/>
        </w:rPr>
        <w:t>
      4) жер телімдерінің бөлінетіндігі мен бөлінбейтіндігін айқындау;</w:t>
      </w:r>
    </w:p>
    <w:p>
      <w:pPr>
        <w:spacing w:after="0"/>
        <w:ind w:left="0"/>
        <w:jc w:val="both"/>
      </w:pPr>
      <w:r>
        <w:rPr>
          <w:rFonts w:ascii="Times New Roman"/>
          <w:b w:val="false"/>
          <w:i w:val="false"/>
          <w:color w:val="000000"/>
          <w:sz w:val="28"/>
        </w:rPr>
        <w:t>
      5) мемлекет жеке меншікке сататын нақты жер телімдерінің кадастрлық (бағалау) құнын бекіту;</w:t>
      </w:r>
    </w:p>
    <w:p>
      <w:pPr>
        <w:spacing w:after="0"/>
        <w:ind w:left="0"/>
        <w:jc w:val="both"/>
      </w:pPr>
      <w:r>
        <w:rPr>
          <w:rFonts w:ascii="Times New Roman"/>
          <w:b w:val="false"/>
          <w:i w:val="false"/>
          <w:color w:val="000000"/>
          <w:sz w:val="28"/>
        </w:rPr>
        <w:t>
      6) жерге орналастыруды жүргізуді ұйымдастыру және жер телімдерін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7) қаланың және ауылдық аймақтың жерді аймақтарға бөлу жобаларын, жерді ұтымды пайдалану жөніндегі жобалары мен сұлбаларын әзірлеуді ұйымдастыру;</w:t>
      </w:r>
    </w:p>
    <w:p>
      <w:pPr>
        <w:spacing w:after="0"/>
        <w:ind w:left="0"/>
        <w:jc w:val="both"/>
      </w:pPr>
      <w:r>
        <w:rPr>
          <w:rFonts w:ascii="Times New Roman"/>
          <w:b w:val="false"/>
          <w:i w:val="false"/>
          <w:color w:val="000000"/>
          <w:sz w:val="28"/>
        </w:rPr>
        <w:t xml:space="preserve">
      8) елді мекендер аумағының жер-шаруашылық орналастыру жобаларын әзірлеуді ұйымдастыру; </w:t>
      </w:r>
    </w:p>
    <w:p>
      <w:pPr>
        <w:spacing w:after="0"/>
        <w:ind w:left="0"/>
        <w:jc w:val="both"/>
      </w:pPr>
      <w:r>
        <w:rPr>
          <w:rFonts w:ascii="Times New Roman"/>
          <w:b w:val="false"/>
          <w:i w:val="false"/>
          <w:color w:val="000000"/>
          <w:sz w:val="28"/>
        </w:rPr>
        <w:t>
      9)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10) жерді пайдалану мен қорғау мәселелерін қозғайтын жобалар мен сұлбаларға сараптама жүргізу;</w:t>
      </w:r>
    </w:p>
    <w:p>
      <w:pPr>
        <w:spacing w:after="0"/>
        <w:ind w:left="0"/>
        <w:jc w:val="both"/>
      </w:pPr>
      <w:r>
        <w:rPr>
          <w:rFonts w:ascii="Times New Roman"/>
          <w:b w:val="false"/>
          <w:i w:val="false"/>
          <w:color w:val="000000"/>
          <w:sz w:val="28"/>
        </w:rPr>
        <w:t>
      11) Екібастұз қаласы мен оның ауылдық аймағының жер балансын жасау;</w:t>
      </w:r>
    </w:p>
    <w:p>
      <w:pPr>
        <w:spacing w:after="0"/>
        <w:ind w:left="0"/>
        <w:jc w:val="both"/>
      </w:pPr>
      <w:r>
        <w:rPr>
          <w:rFonts w:ascii="Times New Roman"/>
          <w:b w:val="false"/>
          <w:i w:val="false"/>
          <w:color w:val="000000"/>
          <w:sz w:val="28"/>
        </w:rPr>
        <w:t>
      12) жер телімдерінің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13) ауыл шаруашылығы мақсатындағы жер телімдерінің паспорттарын беру;</w:t>
      </w:r>
    </w:p>
    <w:p>
      <w:pPr>
        <w:spacing w:after="0"/>
        <w:ind w:left="0"/>
        <w:jc w:val="both"/>
      </w:pPr>
      <w:r>
        <w:rPr>
          <w:rFonts w:ascii="Times New Roman"/>
          <w:b w:val="false"/>
          <w:i w:val="false"/>
          <w:color w:val="000000"/>
          <w:sz w:val="28"/>
        </w:rPr>
        <w:t>
      14) жер телімін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15)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жергілікті атқарушы органның іздестіру жұмыстарын жүргізу үшін жер телімдерін пайдалануға рұқсат беруі жөнінде ұсыныстар дайындау;</w:t>
      </w:r>
    </w:p>
    <w:p>
      <w:pPr>
        <w:spacing w:after="0"/>
        <w:ind w:left="0"/>
        <w:jc w:val="both"/>
      </w:pPr>
      <w:r>
        <w:rPr>
          <w:rFonts w:ascii="Times New Roman"/>
          <w:b w:val="false"/>
          <w:i w:val="false"/>
          <w:color w:val="000000"/>
          <w:sz w:val="28"/>
        </w:rPr>
        <w:t>
      16)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17)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18) жерді резервке қалдыру жөніндегі ұсыныстарды дайындау;</w:t>
      </w:r>
    </w:p>
    <w:p>
      <w:pPr>
        <w:spacing w:after="0"/>
        <w:ind w:left="0"/>
        <w:jc w:val="both"/>
      </w:pPr>
      <w:r>
        <w:rPr>
          <w:rFonts w:ascii="Times New Roman"/>
          <w:b w:val="false"/>
          <w:i w:val="false"/>
          <w:color w:val="000000"/>
          <w:sz w:val="28"/>
        </w:rPr>
        <w:t>
      19) жер-кадастрлық жоспарды бекіту;</w:t>
      </w:r>
    </w:p>
    <w:p>
      <w:pPr>
        <w:spacing w:after="0"/>
        <w:ind w:left="0"/>
        <w:jc w:val="both"/>
      </w:pPr>
      <w:r>
        <w:rPr>
          <w:rFonts w:ascii="Times New Roman"/>
          <w:b w:val="false"/>
          <w:i w:val="false"/>
          <w:color w:val="000000"/>
          <w:sz w:val="28"/>
        </w:rPr>
        <w:t>
      20) мемлекеттік сатып алу туралы Қазақстан Республикасының заңнамасына сәйкес мемлекеттік сатып алу бойынша жұмыстар жүргізу;</w:t>
      </w:r>
    </w:p>
    <w:p>
      <w:pPr>
        <w:spacing w:after="0"/>
        <w:ind w:left="0"/>
        <w:jc w:val="both"/>
      </w:pPr>
      <w:r>
        <w:rPr>
          <w:rFonts w:ascii="Times New Roman"/>
          <w:b w:val="false"/>
          <w:i w:val="false"/>
          <w:color w:val="000000"/>
          <w:sz w:val="28"/>
        </w:rPr>
        <w:t>
      21) жер телімдеріне құқық беру мәселесі бойынша жеке және заңды тұлғалардың өтініштері мен арыздарын қабылдауды жүзеге асыру және олардың қарастырылуын бақылауды қамтамасыз ету;</w:t>
      </w:r>
    </w:p>
    <w:p>
      <w:pPr>
        <w:spacing w:after="0"/>
        <w:ind w:left="0"/>
        <w:jc w:val="both"/>
      </w:pPr>
      <w:r>
        <w:rPr>
          <w:rFonts w:ascii="Times New Roman"/>
          <w:b w:val="false"/>
          <w:i w:val="false"/>
          <w:color w:val="000000"/>
          <w:sz w:val="28"/>
        </w:rPr>
        <w:t>
      22) Қазақстан Республикасының қолданыстағы жер заңнамасы шеңберінде жеке және заңды тұлғалардың өтініштері мен арыздарын қарастыру;</w:t>
      </w:r>
    </w:p>
    <w:p>
      <w:pPr>
        <w:spacing w:after="0"/>
        <w:ind w:left="0"/>
        <w:jc w:val="both"/>
      </w:pPr>
      <w:r>
        <w:rPr>
          <w:rFonts w:ascii="Times New Roman"/>
          <w:b w:val="false"/>
          <w:i w:val="false"/>
          <w:color w:val="000000"/>
          <w:sz w:val="28"/>
        </w:rPr>
        <w:t>
      23) Қазақстан Республикасының заңнамасына сәйкес мемлекеттік қызметтер көрсету;</w:t>
      </w:r>
    </w:p>
    <w:p>
      <w:pPr>
        <w:spacing w:after="0"/>
        <w:ind w:left="0"/>
        <w:jc w:val="both"/>
      </w:pPr>
      <w:r>
        <w:rPr>
          <w:rFonts w:ascii="Times New Roman"/>
          <w:b w:val="false"/>
          <w:i w:val="false"/>
          <w:color w:val="000000"/>
          <w:sz w:val="28"/>
        </w:rPr>
        <w:t>
      24) Қазақстан Республикасының заңнамасында көзделген өкілеттіктер шегінде өзге де функцияларды іске асыру.</w:t>
      </w:r>
    </w:p>
    <w:bookmarkStart w:name="z30" w:id="25"/>
    <w:p>
      <w:pPr>
        <w:spacing w:after="0"/>
        <w:ind w:left="0"/>
        <w:jc w:val="both"/>
      </w:pPr>
      <w:r>
        <w:rPr>
          <w:rFonts w:ascii="Times New Roman"/>
          <w:b w:val="false"/>
          <w:i w:val="false"/>
          <w:color w:val="000000"/>
          <w:sz w:val="28"/>
        </w:rPr>
        <w:t>
      21. Құқықтары мен міндеттері:</w:t>
      </w:r>
    </w:p>
    <w:bookmarkEnd w:id="25"/>
    <w:p>
      <w:pPr>
        <w:spacing w:after="0"/>
        <w:ind w:left="0"/>
        <w:jc w:val="both"/>
      </w:pPr>
      <w:r>
        <w:rPr>
          <w:rFonts w:ascii="Times New Roman"/>
          <w:b w:val="false"/>
          <w:i w:val="false"/>
          <w:color w:val="000000"/>
          <w:sz w:val="28"/>
        </w:rPr>
        <w:t>
      1) қаланың басқа мекемелерінен, кәсіпорындары мен ұйымдарынан (келісім бойынша), оның ведомстволық бағыныштылығы мен меншік нысанына қарамастан, сондай-ақ лауазымды тұлғалардан жер ресурстарын пайдалану мәселелері жөнінде қажетті ақпараттарды алу;</w:t>
      </w:r>
    </w:p>
    <w:p>
      <w:pPr>
        <w:spacing w:after="0"/>
        <w:ind w:left="0"/>
        <w:jc w:val="both"/>
      </w:pPr>
      <w:r>
        <w:rPr>
          <w:rFonts w:ascii="Times New Roman"/>
          <w:b w:val="false"/>
          <w:i w:val="false"/>
          <w:color w:val="000000"/>
          <w:sz w:val="28"/>
        </w:rPr>
        <w:t>
      2) "Екібастұз қаласы әкімдігінің жер қатынастары бөлімі" мемлекеттік мекемесінің құзырына қатысты мәселелер бойынша түсіндіру жұмыстарын жүргізу;</w:t>
      </w:r>
    </w:p>
    <w:p>
      <w:pPr>
        <w:spacing w:after="0"/>
        <w:ind w:left="0"/>
        <w:jc w:val="both"/>
      </w:pPr>
      <w:r>
        <w:rPr>
          <w:rFonts w:ascii="Times New Roman"/>
          <w:b w:val="false"/>
          <w:i w:val="false"/>
          <w:color w:val="000000"/>
          <w:sz w:val="28"/>
        </w:rPr>
        <w:t xml:space="preserve">
      3)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талаптарын, Қазақстан Республикасы Президентінің заңнамалық актілерін, Қазақстан Республикасы Үкіметінің Қаулыларын, облыс және қала әкімдерінің шешімдері мен өкімдерін іске асыру;</w:t>
      </w:r>
    </w:p>
    <w:p>
      <w:pPr>
        <w:spacing w:after="0"/>
        <w:ind w:left="0"/>
        <w:jc w:val="both"/>
      </w:pPr>
      <w:r>
        <w:rPr>
          <w:rFonts w:ascii="Times New Roman"/>
          <w:b w:val="false"/>
          <w:i w:val="false"/>
          <w:color w:val="000000"/>
          <w:sz w:val="28"/>
        </w:rPr>
        <w:t>
      4) қала әкімі мен қала әкімдігіне, қалалық мәслихатқа "Екібастұз қаласы әкімдігінің жер қатынастары бөлімі" мемлекеттік мекемесінің құзыретіне жататын жер қатынастарымен байланысты мәселелерді шешу жөнінде ұсыныстарды қарастыруға шығару;</w:t>
      </w:r>
    </w:p>
    <w:p>
      <w:pPr>
        <w:spacing w:after="0"/>
        <w:ind w:left="0"/>
        <w:jc w:val="both"/>
      </w:pPr>
      <w:r>
        <w:rPr>
          <w:rFonts w:ascii="Times New Roman"/>
          <w:b w:val="false"/>
          <w:i w:val="false"/>
          <w:color w:val="000000"/>
          <w:sz w:val="28"/>
        </w:rPr>
        <w:t>
      5) Қазақстан Республикасының заңнамасына сәйкес өзге де міндеттер мен құқықтарды жүзеге асыру.</w:t>
      </w:r>
    </w:p>
    <w:bookmarkStart w:name="z31" w:id="26"/>
    <w:p>
      <w:pPr>
        <w:spacing w:after="0"/>
        <w:ind w:left="0"/>
        <w:jc w:val="left"/>
      </w:pPr>
      <w:r>
        <w:rPr>
          <w:rFonts w:ascii="Times New Roman"/>
          <w:b/>
          <w:i w:val="false"/>
          <w:color w:val="000000"/>
        </w:rPr>
        <w:t xml:space="preserve"> 3. "Екібастұз қаласы әкімдігінің жер қатынастары бөлімі"</w:t>
      </w:r>
      <w:r>
        <w:br/>
      </w:r>
      <w:r>
        <w:rPr>
          <w:rFonts w:ascii="Times New Roman"/>
          <w:b/>
          <w:i w:val="false"/>
          <w:color w:val="000000"/>
        </w:rPr>
        <w:t>мемлекеттік мекемесінің қызметін ұйымдастыру</w:t>
      </w:r>
    </w:p>
    <w:bookmarkEnd w:id="26"/>
    <w:bookmarkStart w:name="z32" w:id="27"/>
    <w:p>
      <w:pPr>
        <w:spacing w:after="0"/>
        <w:ind w:left="0"/>
        <w:jc w:val="both"/>
      </w:pPr>
      <w:r>
        <w:rPr>
          <w:rFonts w:ascii="Times New Roman"/>
          <w:b w:val="false"/>
          <w:i w:val="false"/>
          <w:color w:val="000000"/>
          <w:sz w:val="28"/>
        </w:rPr>
        <w:t>
      22. "Екібастұз қаласы әкімдігінің жер қатынастары бөлімі" мемлекеттік мекемесіне басшылықты "Екібастұз қаласы әкімдігінің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7"/>
    <w:bookmarkStart w:name="z33" w:id="28"/>
    <w:p>
      <w:pPr>
        <w:spacing w:after="0"/>
        <w:ind w:left="0"/>
        <w:jc w:val="both"/>
      </w:pPr>
      <w:r>
        <w:rPr>
          <w:rFonts w:ascii="Times New Roman"/>
          <w:b w:val="false"/>
          <w:i w:val="false"/>
          <w:color w:val="000000"/>
          <w:sz w:val="28"/>
        </w:rPr>
        <w:t>
      23. "Екібастұз қаласы әкімдігінің жер қатынастары бөлімі" мемлекеттік мекемесінің бірінші басшысын Екібастұз қаласының әкімі қызметке тағайындайды және қызметтен босатады.</w:t>
      </w:r>
    </w:p>
    <w:bookmarkEnd w:id="28"/>
    <w:bookmarkStart w:name="z34" w:id="29"/>
    <w:p>
      <w:pPr>
        <w:spacing w:after="0"/>
        <w:ind w:left="0"/>
        <w:jc w:val="both"/>
      </w:pPr>
      <w:r>
        <w:rPr>
          <w:rFonts w:ascii="Times New Roman"/>
          <w:b w:val="false"/>
          <w:i w:val="false"/>
          <w:color w:val="000000"/>
          <w:sz w:val="28"/>
        </w:rPr>
        <w:t>
      24. "Екібастұз қаласы әкімдігінің жер қатынастары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p>
    <w:bookmarkEnd w:id="29"/>
    <w:bookmarkStart w:name="z35" w:id="30"/>
    <w:p>
      <w:pPr>
        <w:spacing w:after="0"/>
        <w:ind w:left="0"/>
        <w:jc w:val="both"/>
      </w:pPr>
      <w:r>
        <w:rPr>
          <w:rFonts w:ascii="Times New Roman"/>
          <w:b w:val="false"/>
          <w:i w:val="false"/>
          <w:color w:val="000000"/>
          <w:sz w:val="28"/>
        </w:rPr>
        <w:t>
      25. "Екібастұз қаласы әкімдігінің жер қатынастары бөлімі" мемлекеттік мекемесі бірінші басшысының өкілеттігі:</w:t>
      </w:r>
    </w:p>
    <w:bookmarkEnd w:id="30"/>
    <w:p>
      <w:pPr>
        <w:spacing w:after="0"/>
        <w:ind w:left="0"/>
        <w:jc w:val="both"/>
      </w:pPr>
      <w:r>
        <w:rPr>
          <w:rFonts w:ascii="Times New Roman"/>
          <w:b w:val="false"/>
          <w:i w:val="false"/>
          <w:color w:val="000000"/>
          <w:sz w:val="28"/>
        </w:rPr>
        <w:t>
      1) қала әкіміне "Екібастұз қаласы әкімдігінің жер қатынастары бөлімі" мемлекеттік мекемесі туралы ережені бекітуге ұсынады, оның құрылымы мен штаты бойынша ұсыныстар жасайды;</w:t>
      </w:r>
    </w:p>
    <w:p>
      <w:pPr>
        <w:spacing w:after="0"/>
        <w:ind w:left="0"/>
        <w:jc w:val="both"/>
      </w:pPr>
      <w:r>
        <w:rPr>
          <w:rFonts w:ascii="Times New Roman"/>
          <w:b w:val="false"/>
          <w:i w:val="false"/>
          <w:color w:val="000000"/>
          <w:sz w:val="28"/>
        </w:rPr>
        <w:t>
      2) "Екібастұз қаласы әкімдігінің жер қатынастары бөлімі" мемлекеттік мекемесінің жұмысын ұйымдастырады және басшылық етеді, өзге де мемлекеттік ұйымдармен өзара іс-қимылды қамтамасыз етеді;</w:t>
      </w:r>
    </w:p>
    <w:p>
      <w:pPr>
        <w:spacing w:after="0"/>
        <w:ind w:left="0"/>
        <w:jc w:val="both"/>
      </w:pPr>
      <w:r>
        <w:rPr>
          <w:rFonts w:ascii="Times New Roman"/>
          <w:b w:val="false"/>
          <w:i w:val="false"/>
          <w:color w:val="000000"/>
          <w:sz w:val="28"/>
        </w:rPr>
        <w:t>
      3) қала әкімімен және оның орынбасарларымен өзара іс-қимылды қамтамасыз етеді;</w:t>
      </w:r>
    </w:p>
    <w:p>
      <w:pPr>
        <w:spacing w:after="0"/>
        <w:ind w:left="0"/>
        <w:jc w:val="both"/>
      </w:pPr>
      <w:r>
        <w:rPr>
          <w:rFonts w:ascii="Times New Roman"/>
          <w:b w:val="false"/>
          <w:i w:val="false"/>
          <w:color w:val="000000"/>
          <w:sz w:val="28"/>
        </w:rPr>
        <w:t>
      4) мемлекеттік қызмет туралы Қазақстан Республикасының заңнамаларын орындауды бақылайды;</w:t>
      </w:r>
    </w:p>
    <w:p>
      <w:pPr>
        <w:spacing w:after="0"/>
        <w:ind w:left="0"/>
        <w:jc w:val="both"/>
      </w:pPr>
      <w:r>
        <w:rPr>
          <w:rFonts w:ascii="Times New Roman"/>
          <w:b w:val="false"/>
          <w:i w:val="false"/>
          <w:color w:val="000000"/>
          <w:sz w:val="28"/>
        </w:rPr>
        <w:t>
      5) "Екібастұз қаласы әкімдігінің жер қатынастары бөлімі" мемлекеттік мекемесі қызметкерлерінің міндеттері мен өкілеттіктерін айқындайды;</w:t>
      </w:r>
    </w:p>
    <w:p>
      <w:pPr>
        <w:spacing w:after="0"/>
        <w:ind w:left="0"/>
        <w:jc w:val="both"/>
      </w:pPr>
      <w:r>
        <w:rPr>
          <w:rFonts w:ascii="Times New Roman"/>
          <w:b w:val="false"/>
          <w:i w:val="false"/>
          <w:color w:val="000000"/>
          <w:sz w:val="28"/>
        </w:rPr>
        <w:t>
      6) "Екібастұз қаласы әкімдігінің жер қатынастары бөлімі" мемлекеттік мекемесінің қызметкерлерін Қазақстан Республикасының заңнамасына сәйкес лауазымға тағайындайды және лауазымнан босатады;</w:t>
      </w:r>
    </w:p>
    <w:p>
      <w:pPr>
        <w:spacing w:after="0"/>
        <w:ind w:left="0"/>
        <w:jc w:val="both"/>
      </w:pPr>
      <w:r>
        <w:rPr>
          <w:rFonts w:ascii="Times New Roman"/>
          <w:b w:val="false"/>
          <w:i w:val="false"/>
          <w:color w:val="000000"/>
          <w:sz w:val="28"/>
        </w:rPr>
        <w:t>
      7) "Екібастұз қаласы әкімдігінің жер қатынастары бөлімі" мемлекеттік мекемесінің қызметкерлерін заңнамада белгіленген тәртіпте ынталандырады және тәртіптік жаза қолданады;</w:t>
      </w:r>
    </w:p>
    <w:p>
      <w:pPr>
        <w:spacing w:after="0"/>
        <w:ind w:left="0"/>
        <w:jc w:val="both"/>
      </w:pPr>
      <w:r>
        <w:rPr>
          <w:rFonts w:ascii="Times New Roman"/>
          <w:b w:val="false"/>
          <w:i w:val="false"/>
          <w:color w:val="000000"/>
          <w:sz w:val="28"/>
        </w:rPr>
        <w:t>
      8) "Екібастұз қаласы әкімдігінің жер қатынастары бөлімі" мемлекеттік мекемесінің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9) "Екібастұз қаласы әкімдігінің жер қатынастары бөлімі" мемлекеттік мекемесін мемлекеттік органдарда, өзге де ұйымдарда ұсынады;</w:t>
      </w:r>
    </w:p>
    <w:p>
      <w:pPr>
        <w:spacing w:after="0"/>
        <w:ind w:left="0"/>
        <w:jc w:val="both"/>
      </w:pPr>
      <w:r>
        <w:rPr>
          <w:rFonts w:ascii="Times New Roman"/>
          <w:b w:val="false"/>
          <w:i w:val="false"/>
          <w:color w:val="000000"/>
          <w:sz w:val="28"/>
        </w:rPr>
        <w:t>
      10) сыбайлас жемқорлыққа қарсы күрес бағытындағы жұмысты ұйымдастырады және сыбайлас жемқорлыққа қарсы шаралар қолдану үшін дербес жауапты болады;</w:t>
      </w:r>
    </w:p>
    <w:p>
      <w:pPr>
        <w:spacing w:after="0"/>
        <w:ind w:left="0"/>
        <w:jc w:val="both"/>
      </w:pPr>
      <w:r>
        <w:rPr>
          <w:rFonts w:ascii="Times New Roman"/>
          <w:b w:val="false"/>
          <w:i w:val="false"/>
          <w:color w:val="000000"/>
          <w:sz w:val="28"/>
        </w:rPr>
        <w:t>
      11) "Екібастұз қаласы әкімдігінің жер қатынастары бөлімі" мемлекеттік мекемесінің төлемдерін өткізу бойынша, соның ішінде ақша алушылардың тиісті шоттарына қазынашылық органдарымен тоқсан сайынғы салыстырып тексеруді қамтамасыз етеді;</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"Екібастұз қаласы әкімдігінің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1"/>
    <w:p>
      <w:pPr>
        <w:spacing w:after="0"/>
        <w:ind w:left="0"/>
        <w:jc w:val="both"/>
      </w:pPr>
      <w:r>
        <w:rPr>
          <w:rFonts w:ascii="Times New Roman"/>
          <w:b w:val="false"/>
          <w:i w:val="false"/>
          <w:color w:val="000000"/>
          <w:sz w:val="28"/>
        </w:rPr>
        <w:t>
      26. "Екібастұз қаласы әкімдігінің жер қатынастары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p>
    <w:bookmarkEnd w:id="31"/>
    <w:bookmarkStart w:name="z37" w:id="32"/>
    <w:p>
      <w:pPr>
        <w:spacing w:after="0"/>
        <w:ind w:left="0"/>
        <w:jc w:val="both"/>
      </w:pPr>
      <w:r>
        <w:rPr>
          <w:rFonts w:ascii="Times New Roman"/>
          <w:b w:val="false"/>
          <w:i w:val="false"/>
          <w:color w:val="000000"/>
          <w:sz w:val="28"/>
        </w:rPr>
        <w:t>
      27. "Екібастұз қаласы әкімдігінің жер қатынастары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p>
    <w:bookmarkEnd w:id="32"/>
    <w:bookmarkStart w:name="z38" w:id="33"/>
    <w:p>
      <w:pPr>
        <w:spacing w:after="0"/>
        <w:ind w:left="0"/>
        <w:jc w:val="both"/>
      </w:pPr>
      <w:r>
        <w:rPr>
          <w:rFonts w:ascii="Times New Roman"/>
          <w:b w:val="false"/>
          <w:i w:val="false"/>
          <w:color w:val="000000"/>
          <w:sz w:val="28"/>
        </w:rPr>
        <w:t>
      28. "Екібастұз қаласы әкімдігінің жер қатынастары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bookmarkEnd w:id="33"/>
    <w:bookmarkStart w:name="z39" w:id="34"/>
    <w:p>
      <w:pPr>
        <w:spacing w:after="0"/>
        <w:ind w:left="0"/>
        <w:jc w:val="left"/>
      </w:pPr>
      <w:r>
        <w:rPr>
          <w:rFonts w:ascii="Times New Roman"/>
          <w:b/>
          <w:i w:val="false"/>
          <w:color w:val="000000"/>
        </w:rPr>
        <w:t xml:space="preserve"> 4. "Екібастұз қаласы әкімдігінің жер қатынастары</w:t>
      </w:r>
      <w:r>
        <w:br/>
      </w:r>
      <w:r>
        <w:rPr>
          <w:rFonts w:ascii="Times New Roman"/>
          <w:b/>
          <w:i w:val="false"/>
          <w:color w:val="000000"/>
        </w:rPr>
        <w:t>бөлімі" мемлекеттік мекемесінің мүлкі</w:t>
      </w:r>
    </w:p>
    <w:bookmarkEnd w:id="34"/>
    <w:bookmarkStart w:name="z40" w:id="35"/>
    <w:p>
      <w:pPr>
        <w:spacing w:after="0"/>
        <w:ind w:left="0"/>
        <w:jc w:val="both"/>
      </w:pPr>
      <w:r>
        <w:rPr>
          <w:rFonts w:ascii="Times New Roman"/>
          <w:b w:val="false"/>
          <w:i w:val="false"/>
          <w:color w:val="000000"/>
          <w:sz w:val="28"/>
        </w:rPr>
        <w:t>
      29. "Екібастұз қаласы әкімдігінің жер қатынастары бөлімі" мемлекеттік мекемесінің заңнамада көзделген жағдайларда жедел басқару құқығында оқшауланған мүлкі болуы мүмкін.</w:t>
      </w:r>
    </w:p>
    <w:bookmarkEnd w:id="35"/>
    <w:p>
      <w:pPr>
        <w:spacing w:after="0"/>
        <w:ind w:left="0"/>
        <w:jc w:val="both"/>
      </w:pPr>
      <w:r>
        <w:rPr>
          <w:rFonts w:ascii="Times New Roman"/>
          <w:b w:val="false"/>
          <w:i w:val="false"/>
          <w:color w:val="000000"/>
          <w:sz w:val="28"/>
        </w:rPr>
        <w:t>
      "Екібастұз қаласы әкімдігінің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 w:id="36"/>
    <w:p>
      <w:pPr>
        <w:spacing w:after="0"/>
        <w:ind w:left="0"/>
        <w:jc w:val="both"/>
      </w:pPr>
      <w:r>
        <w:rPr>
          <w:rFonts w:ascii="Times New Roman"/>
          <w:b w:val="false"/>
          <w:i w:val="false"/>
          <w:color w:val="000000"/>
          <w:sz w:val="28"/>
        </w:rPr>
        <w:t>
      30. "Екібастұз қаласы әкімдігінің жер қатынастары бөлімі" мемлекеттік мекемесіне бекітілген мүлік аудандық коммуналдық меншікке жатады.</w:t>
      </w:r>
    </w:p>
    <w:bookmarkEnd w:id="36"/>
    <w:bookmarkStart w:name="z42" w:id="37"/>
    <w:p>
      <w:pPr>
        <w:spacing w:after="0"/>
        <w:ind w:left="0"/>
        <w:jc w:val="both"/>
      </w:pPr>
      <w:r>
        <w:rPr>
          <w:rFonts w:ascii="Times New Roman"/>
          <w:b w:val="false"/>
          <w:i w:val="false"/>
          <w:color w:val="000000"/>
          <w:sz w:val="28"/>
        </w:rPr>
        <w:t>
      31. Егер заңнамада өзгеше көзделмесе, "Екібастұз қаласы әкімдігінің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
    <w:bookmarkStart w:name="z43" w:id="38"/>
    <w:p>
      <w:pPr>
        <w:spacing w:after="0"/>
        <w:ind w:left="0"/>
        <w:jc w:val="left"/>
      </w:pPr>
      <w:r>
        <w:rPr>
          <w:rFonts w:ascii="Times New Roman"/>
          <w:b/>
          <w:i w:val="false"/>
          <w:color w:val="000000"/>
        </w:rPr>
        <w:t xml:space="preserve"> 5. "Екібастұз қаласы әкімдігінің жер қатынастары бөлімі"</w:t>
      </w:r>
      <w:r>
        <w:br/>
      </w:r>
      <w:r>
        <w:rPr>
          <w:rFonts w:ascii="Times New Roman"/>
          <w:b/>
          <w:i w:val="false"/>
          <w:color w:val="000000"/>
        </w:rPr>
        <w:t>мемлекеттік мекемесін қайта ұйымдастыру және тарату</w:t>
      </w:r>
    </w:p>
    <w:bookmarkEnd w:id="38"/>
    <w:bookmarkStart w:name="z44" w:id="39"/>
    <w:p>
      <w:pPr>
        <w:spacing w:after="0"/>
        <w:ind w:left="0"/>
        <w:jc w:val="both"/>
      </w:pPr>
      <w:r>
        <w:rPr>
          <w:rFonts w:ascii="Times New Roman"/>
          <w:b w:val="false"/>
          <w:i w:val="false"/>
          <w:color w:val="000000"/>
          <w:sz w:val="28"/>
        </w:rPr>
        <w:t>
      32. "Екібастұз қаласы әкімдігінің жер қатынастары бөлімі" мемлекеттік мекемесін қайта ұйымдастыру және тарату Қазақстан Республикасының заңнамасына сәйкес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