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172c" w14:textId="35a1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18 қарашадағы № 286 қаулысы. Қостанай облысының Әділет департаментінде 2015 жылғы 14 желтоқсанда № 6059 болып тіркелді. Күші жойылды - Қостанай облысы Таран ауданы әкімдігінің 2016 жылғы 15 сәуірдегі № 132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Таран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Халықтың нысаналы топтарына жататын адамдардың мынадай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балалар үйлерінің тәрбиеленушілері, жетім балалар мен ата-ананың қамқорлығынсыз қалған жиырма тоғыз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терроризм актісінен жәбірленуші адамдар және оның жолын кесуге қатысқан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алынып тасталды - Қостанай облысы Таран ауданы әкімдігінің 28.12.2015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жұмыспен қамту мәселелері жөніндегі уәкілетті органда жұмыссыз ретінде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ұзақ уақыт (бір жыл және одан астам) жұмыс істемеген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Қостанай облысы Таран ауданы әкімдігінің 24.12.2015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