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5106" w14:textId="3bb5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Жаңаталап ауылдық округі әкімінің 2011 жылғы 28 маусымдағы № 4 "Жаңаталап ауыл округінің көшелерінің атаулары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Жаңаталап ауылдық округі әкімінің 2015 жылғы 13 қаңтардағы № 1 шешімі. Ақтөбе облысының Әділет департаментінде 2015 жылғы 3 ақпанда № 4191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Жаңаталап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Жаңаталап ауылдық округі әкімінің 2011 жылғы 28 маусымдағы № 4 "Жаңаталап ауыл округінің көшелерінің атаулары туралы" (нормативтік құқықтық актілерді мемлекеттік тіркеу тізілімінде № 3-7-109 санымен тіркелген, 2011 жылғы 25 қыркүйектегі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орыс тіліндегі атауы мен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2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еңгізіледі.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Джумакулов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