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a723" w14:textId="6bea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2015 жылғы 10 тамыздағы № 336 шешімі. Ақтөбе облысының Әділет департаментінде 2015 жылғы 03 қыркүйекте № 4501 болып тіркелді. Күші жойылды - Ақтөбе облысы Қарғалы аудандық мәслихатының 2016 жылғы 23 ақпандағы № 398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аудандық мәслихатының 23.02.2016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2008 жылғы 10 желтоқсандағы "Салық және бюджетке төленетін басқа да міндетті төлемдер туралы" (Салық кодексі)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 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444-бабының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,пайдаланылмайтын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И.Кунакбаев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Х.Жылқыбеков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