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ef28" w14:textId="c2be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мамырдағы № 396 бұйрығы. Қазақстан Республикасының Әділет министрлігінде 2015 жылы 30 маусымда № 11496 тіркелді. Күші жойылды - Қазақстан Республикасы Денсаулық сақтау министрінің 2021 жылғы 27 қаңтардағы № ҚР ДСМ-9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22-1-бабының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 мен медицина техникасының айналысы саласында инспекциялауды жүргізу ережесін бекіту туралы" Қазақстан Республикасы Денсаулық сақтау министрінің 2009 жылғы 19 қарашадағы № 742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5942 болып тіркелген, Қазақстан Республикасының орталық атқарушы және өзге орталық мемлекеттік органдары актілерінің жинағында 2010 жылы № 7 болып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 мен медицина техникасының айналысы саласында инспекциялауды жүргізу ережесі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Қазақстан Республикасы нормативтік құқықтық актілерінің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мамырдағы</w:t>
            </w:r>
            <w:r>
              <w:br/>
            </w:r>
            <w:r>
              <w:rPr>
                <w:rFonts w:ascii="Times New Roman"/>
                <w:b w:val="false"/>
                <w:i w:val="false"/>
                <w:color w:val="000000"/>
                <w:sz w:val="20"/>
              </w:rPr>
              <w:t>№ 396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742 бұйрығымен бекітілген</w:t>
            </w:r>
          </w:p>
        </w:tc>
      </w:tr>
    </w:tbl>
    <w:bookmarkStart w:name="z9" w:id="6"/>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медициналық техниканың айналысы саласында инспекциялауды</w:t>
      </w:r>
      <w:r>
        <w:br/>
      </w:r>
      <w:r>
        <w:rPr>
          <w:rFonts w:ascii="Times New Roman"/>
          <w:b/>
          <w:i w:val="false"/>
          <w:color w:val="000000"/>
        </w:rPr>
        <w:t>жүргізу қағидалары</w:t>
      </w:r>
      <w:r>
        <w:br/>
      </w:r>
      <w:r>
        <w:rPr>
          <w:rFonts w:ascii="Times New Roman"/>
          <w:b/>
          <w:i w:val="false"/>
          <w:color w:val="000000"/>
        </w:rPr>
        <w:t>1. Жалпы ережелер</w:t>
      </w:r>
    </w:p>
    <w:bookmarkEnd w:id="6"/>
    <w:bookmarkStart w:name="z11" w:id="7"/>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техниканың айналысы саласында инспекциялауды жүргізу қағидалары (бұдан әрі – Қағидалар) дәрілік заттардың, медициналық мақсаттағы бұйымдар мен медициналық техниканың айналысы саласында инспекциялауды жүргізу тәртібін айқындайды.</w:t>
      </w:r>
    </w:p>
    <w:bookmarkEnd w:id="7"/>
    <w:bookmarkStart w:name="z12" w:id="8"/>
    <w:p>
      <w:pPr>
        <w:spacing w:after="0"/>
        <w:ind w:left="0"/>
        <w:jc w:val="both"/>
      </w:pPr>
      <w:r>
        <w:rPr>
          <w:rFonts w:ascii="Times New Roman"/>
          <w:b w:val="false"/>
          <w:i w:val="false"/>
          <w:color w:val="000000"/>
          <w:sz w:val="28"/>
        </w:rPr>
        <w:t>
      2. Осы Қағидаларда мынадай анықтамалар пайдаланылады:</w:t>
      </w:r>
    </w:p>
    <w:bookmarkEnd w:id="8"/>
    <w:p>
      <w:pPr>
        <w:spacing w:after="0"/>
        <w:ind w:left="0"/>
        <w:jc w:val="both"/>
      </w:pPr>
      <w:r>
        <w:rPr>
          <w:rFonts w:ascii="Times New Roman"/>
          <w:b w:val="false"/>
          <w:i w:val="false"/>
          <w:color w:val="000000"/>
          <w:sz w:val="28"/>
        </w:rPr>
        <w:t>
      1)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p>
      <w:pPr>
        <w:spacing w:after="0"/>
        <w:ind w:left="0"/>
        <w:jc w:val="both"/>
      </w:pPr>
      <w:r>
        <w:rPr>
          <w:rFonts w:ascii="Times New Roman"/>
          <w:b w:val="false"/>
          <w:i w:val="false"/>
          <w:color w:val="000000"/>
          <w:sz w:val="28"/>
        </w:rPr>
        <w:t>
      2) тиісті фармацевтикалық практикалардың талаптарына сәйкестікке фармацевтикалық инспекция (бұдан әрі – инспекция) – дәрілік заттар айналысы саласындағы объектінің және денсаулық сақтау ұйымдарының тиісті фармацевтикалық практикалардың талаптарына сәйкестігін анықтау мақсатында оларды бағалау.</w:t>
      </w:r>
    </w:p>
    <w:bookmarkStart w:name="z13" w:id="9"/>
    <w:p>
      <w:pPr>
        <w:spacing w:after="0"/>
        <w:ind w:left="0"/>
        <w:jc w:val="both"/>
      </w:pPr>
      <w:r>
        <w:rPr>
          <w:rFonts w:ascii="Times New Roman"/>
          <w:b w:val="false"/>
          <w:i w:val="false"/>
          <w:color w:val="000000"/>
          <w:sz w:val="28"/>
        </w:rPr>
        <w:t>
      3. Инспекциялауды фармацевтикалық инспекцияны жүзеге асыратын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денсаулық сақтау саласындағы уәкілетті органның (бұдан әрі – уәкілетті орган) құрылымдық бөлімшесі (бұдан әрі – фармацевтикалық инспекторат) жүргізеді.</w:t>
      </w:r>
    </w:p>
    <w:bookmarkEnd w:id="9"/>
    <w:bookmarkStart w:name="z14" w:id="10"/>
    <w:p>
      <w:pPr>
        <w:spacing w:after="0"/>
        <w:ind w:left="0"/>
        <w:jc w:val="both"/>
      </w:pPr>
      <w:r>
        <w:rPr>
          <w:rFonts w:ascii="Times New Roman"/>
          <w:b w:val="false"/>
          <w:i w:val="false"/>
          <w:color w:val="000000"/>
          <w:sz w:val="28"/>
        </w:rPr>
        <w:t>
      4. Дәріханалар тиісті дәріханалық практика (GPP) талаптарына сәйкестікке, дәріхана қоймалары тиісті дистрибьюторлық практика (GDP) талаптарына сәйкестікке, дәрілік заттар өндіру жөніндегі ұйымдар тиісті өндірістік практика (GMP) талаптарына сәйкестікке, клиникаға дейінгі (клиникалық емес) сынауларды жүзеге асыратын денсаулық сақтау ұйымдары тиісті зертханалық практика (GLP) талаптарына сәйкестікке, клиникалық зерттеулерді жүзеге асыратын денсаулық сақтау ұйымдары тиісті клиникалық практика (GCP) талаптарына сәйкестікке инспекциялауға жатады.</w:t>
      </w:r>
    </w:p>
    <w:bookmarkEnd w:id="10"/>
    <w:bookmarkStart w:name="z15" w:id="1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 медициналық мақсаттағы бұйымдар мен медициналық техниканың айналысы саласындағы субъектіден (бұдан әрі – инспекциялау субъектісі) инспекциялауды бастау үшін, фармацевтикалық инспекциялау жүргізу туралы фармацевтикалық инспекторатқа келіп түскен өтініш негіз болып табылады.</w:t>
      </w:r>
    </w:p>
    <w:bookmarkEnd w:id="11"/>
    <w:p>
      <w:pPr>
        <w:spacing w:after="0"/>
        <w:ind w:left="0"/>
        <w:jc w:val="both"/>
      </w:pPr>
      <w:r>
        <w:rPr>
          <w:rFonts w:ascii="Times New Roman"/>
          <w:b w:val="false"/>
          <w:i w:val="false"/>
          <w:color w:val="000000"/>
          <w:sz w:val="28"/>
        </w:rPr>
        <w:t>
      Инспекциялау субъектісі өтінішке мынадай құжаттарды қоса береді:</w:t>
      </w:r>
    </w:p>
    <w:p>
      <w:pPr>
        <w:spacing w:after="0"/>
        <w:ind w:left="0"/>
        <w:jc w:val="both"/>
      </w:pPr>
      <w:r>
        <w:rPr>
          <w:rFonts w:ascii="Times New Roman"/>
          <w:b w:val="false"/>
          <w:i w:val="false"/>
          <w:color w:val="000000"/>
          <w:sz w:val="28"/>
        </w:rPr>
        <w:t>
      1) сапа жөніндегі нұсқаулықтың көшірмесі;</w:t>
      </w:r>
    </w:p>
    <w:p>
      <w:pPr>
        <w:spacing w:after="0"/>
        <w:ind w:left="0"/>
        <w:jc w:val="both"/>
      </w:pPr>
      <w:r>
        <w:rPr>
          <w:rFonts w:ascii="Times New Roman"/>
          <w:b w:val="false"/>
          <w:i w:val="false"/>
          <w:color w:val="000000"/>
          <w:sz w:val="28"/>
        </w:rPr>
        <w:t>
      2) қызмет объектісінің ұйымдық құрылымы мен штат кестесі жөніндегі құжаттардың көшірмелері;</w:t>
      </w:r>
    </w:p>
    <w:p>
      <w:pPr>
        <w:spacing w:after="0"/>
        <w:ind w:left="0"/>
        <w:jc w:val="both"/>
      </w:pPr>
      <w:r>
        <w:rPr>
          <w:rFonts w:ascii="Times New Roman"/>
          <w:b w:val="false"/>
          <w:i w:val="false"/>
          <w:color w:val="000000"/>
          <w:sz w:val="28"/>
        </w:rPr>
        <w:t>
      3) өндірістік учаске дерекнамасының көшірмесін (өндірушілер үшін);</w:t>
      </w:r>
    </w:p>
    <w:p>
      <w:pPr>
        <w:spacing w:after="0"/>
        <w:ind w:left="0"/>
        <w:jc w:val="both"/>
      </w:pPr>
      <w:r>
        <w:rPr>
          <w:rFonts w:ascii="Times New Roman"/>
          <w:b w:val="false"/>
          <w:i w:val="false"/>
          <w:color w:val="000000"/>
          <w:sz w:val="28"/>
        </w:rPr>
        <w:t>
      4) құжаттандырылған стандартты операциялық рәсімдердің көшірмелері.</w:t>
      </w:r>
    </w:p>
    <w:bookmarkStart w:name="z16" w:id="12"/>
    <w:p>
      <w:pPr>
        <w:spacing w:after="0"/>
        <w:ind w:left="0"/>
        <w:jc w:val="both"/>
      </w:pPr>
      <w:r>
        <w:rPr>
          <w:rFonts w:ascii="Times New Roman"/>
          <w:b w:val="false"/>
          <w:i w:val="false"/>
          <w:color w:val="000000"/>
          <w:sz w:val="28"/>
        </w:rPr>
        <w:t>
      6. Инспекцияны инспекциялық топ жүргізеді, оның құрамын инспекция мақсаты, ұзақтығы, дәрілік заттар айналысы саласындағы инспекциялау субъектісі қызмет саласы, инспекторлар дағдысына, тәжірибесіне қарай, инспекторлар тізіліміне кірген инспекторлар ішінен фармацевтикалық инспектораттың басшысы белгілейді.</w:t>
      </w:r>
    </w:p>
    <w:bookmarkEnd w:id="12"/>
    <w:p>
      <w:pPr>
        <w:spacing w:after="0"/>
        <w:ind w:left="0"/>
        <w:jc w:val="both"/>
      </w:pPr>
      <w:r>
        <w:rPr>
          <w:rFonts w:ascii="Times New Roman"/>
          <w:b w:val="false"/>
          <w:i w:val="false"/>
          <w:color w:val="000000"/>
          <w:sz w:val="28"/>
        </w:rPr>
        <w:t>
      Инспекциялық топ оның басшысын қоса алғанда кемінде екі инспектордан тұрады.</w:t>
      </w:r>
    </w:p>
    <w:p>
      <w:pPr>
        <w:spacing w:after="0"/>
        <w:ind w:left="0"/>
        <w:jc w:val="both"/>
      </w:pPr>
      <w:r>
        <w:rPr>
          <w:rFonts w:ascii="Times New Roman"/>
          <w:b w:val="false"/>
          <w:i w:val="false"/>
          <w:color w:val="000000"/>
          <w:sz w:val="28"/>
        </w:rPr>
        <w:t>
      Инспекциялық топқа қажет болған кезде дәрілік заттардың, медициналық мақсаттағы бұйымдар мен медициналық техниканың айналысы саласындағы мамандар (келісім бойынша), тағылымдамадан өтушілер (фармацевтикалық инспекторатқа жаңадан қабылданған мамандар) енгізіледі.</w:t>
      </w:r>
    </w:p>
    <w:p>
      <w:pPr>
        <w:spacing w:after="0"/>
        <w:ind w:left="0"/>
        <w:jc w:val="both"/>
      </w:pPr>
      <w:r>
        <w:rPr>
          <w:rFonts w:ascii="Times New Roman"/>
          <w:b w:val="false"/>
          <w:i w:val="false"/>
          <w:color w:val="000000"/>
          <w:sz w:val="28"/>
        </w:rPr>
        <w:t>
      Инспекциялық топты қажет болған жағдайда бақылаушылар мен аудармашылар сүйемелдейді.</w:t>
      </w:r>
    </w:p>
    <w:p>
      <w:pPr>
        <w:spacing w:after="0"/>
        <w:ind w:left="0"/>
        <w:jc w:val="both"/>
      </w:pPr>
      <w:r>
        <w:rPr>
          <w:rFonts w:ascii="Times New Roman"/>
          <w:b w:val="false"/>
          <w:i w:val="false"/>
          <w:color w:val="000000"/>
          <w:sz w:val="28"/>
        </w:rPr>
        <w:t>
      Инспекциялық топ басшысы инспекциялық процестің бүкіл кезеңін үйлестіреді (жоспарлаудан бастап түзету және ескерту әрекеттерін бағалауға дейін) инспекциялық топтың функцияларын бөледі.</w:t>
      </w:r>
    </w:p>
    <w:bookmarkStart w:name="z17" w:id="13"/>
    <w:p>
      <w:pPr>
        <w:spacing w:after="0"/>
        <w:ind w:left="0"/>
        <w:jc w:val="both"/>
      </w:pPr>
      <w:r>
        <w:rPr>
          <w:rFonts w:ascii="Times New Roman"/>
          <w:b w:val="false"/>
          <w:i w:val="false"/>
          <w:color w:val="000000"/>
          <w:sz w:val="28"/>
        </w:rPr>
        <w:t>
      7. Инспекция инспекцияны жүргізу үшін қажетті дәрілік заттардың, медициналық мақсаттағы бұйымдар мен медициналық техниканың айналысы саласындағы заңнаманы, тиісті фармацевтикалық практикаларды, халықаралық еуропалық директивалардың негізгі қағидаттарын, FDA нұсқаулығын (АҚШ), фармацевтикалық инспекциялар ынтымақтастығы жүйесінің (PIC/S), Дүниежүзілік денсаулық сақтау ұйымының ұсынымдарын меңгерген, инспекциялау субъектілерінен тәуелсіз инспекторлармен жүргізіледі.</w:t>
      </w:r>
    </w:p>
    <w:bookmarkEnd w:id="13"/>
    <w:p>
      <w:pPr>
        <w:spacing w:after="0"/>
        <w:ind w:left="0"/>
        <w:jc w:val="both"/>
      </w:pPr>
      <w:r>
        <w:rPr>
          <w:rFonts w:ascii="Times New Roman"/>
          <w:b w:val="false"/>
          <w:i w:val="false"/>
          <w:color w:val="000000"/>
          <w:sz w:val="28"/>
        </w:rPr>
        <w:t>
      Инспекция жүргізу кезінде консультанттар рөлінде болмайды және алынатын ақпараттың құпиялылығын қамтамасыз етеді.</w:t>
      </w:r>
    </w:p>
    <w:bookmarkStart w:name="z18" w:id="14"/>
    <w:p>
      <w:pPr>
        <w:spacing w:after="0"/>
        <w:ind w:left="0"/>
        <w:jc w:val="left"/>
      </w:pPr>
      <w:r>
        <w:rPr>
          <w:rFonts w:ascii="Times New Roman"/>
          <w:b/>
          <w:i w:val="false"/>
          <w:color w:val="000000"/>
        </w:rPr>
        <w:t xml:space="preserve"> 2. Фармацевтикалық инспекциялар жүргізу тәртібі</w:t>
      </w:r>
    </w:p>
    <w:bookmarkEnd w:id="14"/>
    <w:bookmarkStart w:name="z19" w:id="15"/>
    <w:p>
      <w:pPr>
        <w:spacing w:after="0"/>
        <w:ind w:left="0"/>
        <w:jc w:val="both"/>
      </w:pPr>
      <w:r>
        <w:rPr>
          <w:rFonts w:ascii="Times New Roman"/>
          <w:b w:val="false"/>
          <w:i w:val="false"/>
          <w:color w:val="000000"/>
          <w:sz w:val="28"/>
        </w:rPr>
        <w:t xml:space="preserve">
      8. Инспекциялау субъектісі объектісінің уәкілетті органымен бекітілетін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тиісті фармацевтикалық практикаларының сәйкестігіне инспекция жүргізіледі.</w:t>
      </w:r>
    </w:p>
    <w:bookmarkEnd w:id="15"/>
    <w:bookmarkStart w:name="z20" w:id="16"/>
    <w:p>
      <w:pPr>
        <w:spacing w:after="0"/>
        <w:ind w:left="0"/>
        <w:jc w:val="both"/>
      </w:pPr>
      <w:r>
        <w:rPr>
          <w:rFonts w:ascii="Times New Roman"/>
          <w:b w:val="false"/>
          <w:i w:val="false"/>
          <w:color w:val="000000"/>
          <w:sz w:val="28"/>
        </w:rPr>
        <w:t>
      9. Қызмет объектісінің сапа жүйесінің инспекция кезінде анықталған тиісті фармацевтикалық практика талаптарынан ауытқуы сәйкессіздік болып табылады.</w:t>
      </w:r>
    </w:p>
    <w:bookmarkEnd w:id="16"/>
    <w:bookmarkStart w:name="z21" w:id="17"/>
    <w:p>
      <w:pPr>
        <w:spacing w:after="0"/>
        <w:ind w:left="0"/>
        <w:jc w:val="both"/>
      </w:pPr>
      <w:r>
        <w:rPr>
          <w:rFonts w:ascii="Times New Roman"/>
          <w:b w:val="false"/>
          <w:i w:val="false"/>
          <w:color w:val="000000"/>
          <w:sz w:val="28"/>
        </w:rPr>
        <w:t>
      10. Ауытқулар сыни, елеулі және елеусіз ауытқуларға бөлінеді.</w:t>
      </w:r>
    </w:p>
    <w:bookmarkEnd w:id="17"/>
    <w:p>
      <w:pPr>
        <w:spacing w:after="0"/>
        <w:ind w:left="0"/>
        <w:jc w:val="both"/>
      </w:pPr>
      <w:r>
        <w:rPr>
          <w:rFonts w:ascii="Times New Roman"/>
          <w:b w:val="false"/>
          <w:i w:val="false"/>
          <w:color w:val="000000"/>
          <w:sz w:val="28"/>
        </w:rPr>
        <w:t>
      Сыни ауытқу дәрілік заттың айналысы процесінде оның адам денсаулығы мен өміріне қауіпті сапасының едәуір тәуекелін туғызатын немесе соған әкелетін тиісті фармацевтикалық практика талаптарына сәйкессіздік болып табылады.</w:t>
      </w:r>
    </w:p>
    <w:p>
      <w:pPr>
        <w:spacing w:after="0"/>
        <w:ind w:left="0"/>
        <w:jc w:val="both"/>
      </w:pPr>
      <w:r>
        <w:rPr>
          <w:rFonts w:ascii="Times New Roman"/>
          <w:b w:val="false"/>
          <w:i w:val="false"/>
          <w:color w:val="000000"/>
          <w:sz w:val="28"/>
        </w:rPr>
        <w:t>
      Елеулі ауытқу дәрілік заттың айналысы процесінде оның сапасының едәуір төмендеуін туғызатын немесе соған әкелетін тиісті фармацевтикалық практика талаптарына сәйкессіздік болып табылады.</w:t>
      </w:r>
    </w:p>
    <w:p>
      <w:pPr>
        <w:spacing w:after="0"/>
        <w:ind w:left="0"/>
        <w:jc w:val="both"/>
      </w:pPr>
      <w:r>
        <w:rPr>
          <w:rFonts w:ascii="Times New Roman"/>
          <w:b w:val="false"/>
          <w:i w:val="false"/>
          <w:color w:val="000000"/>
          <w:sz w:val="28"/>
        </w:rPr>
        <w:t>
      Елеусіз ауытқу дәрілік заттың сапасына әсер етпеген, оның жойылуы сапа жүйесін жақсартатын тиісті фармацевтикалық практика талаптарына сәйкессіздік болып табылады.</w:t>
      </w:r>
    </w:p>
    <w:bookmarkStart w:name="z22" w:id="18"/>
    <w:p>
      <w:pPr>
        <w:spacing w:after="0"/>
        <w:ind w:left="0"/>
        <w:jc w:val="both"/>
      </w:pPr>
      <w:r>
        <w:rPr>
          <w:rFonts w:ascii="Times New Roman"/>
          <w:b w:val="false"/>
          <w:i w:val="false"/>
          <w:color w:val="000000"/>
          <w:sz w:val="28"/>
        </w:rPr>
        <w:t>
      11. Инспекциялық топ басшысы мен инспекторлар инспекциялау субъектісі ұсынған құжаттарды алдын ала зерттейді.</w:t>
      </w:r>
    </w:p>
    <w:bookmarkEnd w:id="18"/>
    <w:bookmarkStart w:name="z23" w:id="19"/>
    <w:p>
      <w:pPr>
        <w:spacing w:after="0"/>
        <w:ind w:left="0"/>
        <w:jc w:val="both"/>
      </w:pPr>
      <w:r>
        <w:rPr>
          <w:rFonts w:ascii="Times New Roman"/>
          <w:b w:val="false"/>
          <w:i w:val="false"/>
          <w:color w:val="000000"/>
          <w:sz w:val="28"/>
        </w:rPr>
        <w:t xml:space="preserve">
      12. Фармацевтикалық инспекторат инспекциялау субъектісінен өтінім келіп түскен күннен бастап күнтізбелік он бес күн ішінде инспекция жүргізу мүмкіндігі туралы жазбаша шешім 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w:t>
      </w:r>
      <w:r>
        <w:rPr>
          <w:rFonts w:ascii="Times New Roman"/>
          <w:b w:val="false"/>
          <w:i w:val="false"/>
          <w:color w:val="000000"/>
          <w:sz w:val="28"/>
        </w:rPr>
        <w:t>көрсетілген инспекциялау субъектілері құжаттарды ұсынбаған жағдайда немесе ұсынылған құжаттары тиісті фармацевтикалық практика талаптарына сәйкес келмеген кезде дәлелді бас тарту жібереді.</w:t>
      </w:r>
    </w:p>
    <w:bookmarkEnd w:id="19"/>
    <w:bookmarkStart w:name="z24" w:id="20"/>
    <w:p>
      <w:pPr>
        <w:spacing w:after="0"/>
        <w:ind w:left="0"/>
        <w:jc w:val="both"/>
      </w:pPr>
      <w:r>
        <w:rPr>
          <w:rFonts w:ascii="Times New Roman"/>
          <w:b w:val="false"/>
          <w:i w:val="false"/>
          <w:color w:val="000000"/>
          <w:sz w:val="28"/>
        </w:rPr>
        <w:t xml:space="preserve">
      13. Объектіде инспекция жүргізу туралы оң шешім болған кезде инспекциялық топтың басшысы объектіде инспекция басталғанға дейін күнтізбелік бес күн бұрын инспекциялау субъектісіне ұсынылатын,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инспекция жоспары мен бағдарламасын әзірлеуді қамтамасыз етеді.</w:t>
      </w:r>
    </w:p>
    <w:bookmarkEnd w:id="20"/>
    <w:bookmarkStart w:name="z25" w:id="21"/>
    <w:p>
      <w:pPr>
        <w:spacing w:after="0"/>
        <w:ind w:left="0"/>
        <w:jc w:val="both"/>
      </w:pPr>
      <w:r>
        <w:rPr>
          <w:rFonts w:ascii="Times New Roman"/>
          <w:b w:val="false"/>
          <w:i w:val="false"/>
          <w:color w:val="000000"/>
          <w:sz w:val="28"/>
        </w:rPr>
        <w:t>
      14. Инспекция бағдарламасы мен жоспарын фармацевтикалық инспектораттың басшысы бекітеді.</w:t>
      </w:r>
    </w:p>
    <w:bookmarkEnd w:id="21"/>
    <w:p>
      <w:pPr>
        <w:spacing w:after="0"/>
        <w:ind w:left="0"/>
        <w:jc w:val="both"/>
      </w:pPr>
      <w:r>
        <w:rPr>
          <w:rFonts w:ascii="Times New Roman"/>
          <w:b w:val="false"/>
          <w:i w:val="false"/>
          <w:color w:val="000000"/>
          <w:sz w:val="28"/>
        </w:rPr>
        <w:t>
      Инспекция барысында инспекциялау субъектісі басшысының немесе инспекциялау субъектісі уәкілетті тұлғасының келісімі бойынша бағдарламаға өзгерістер мен толықтырулар енгізіледі.</w:t>
      </w:r>
    </w:p>
    <w:bookmarkStart w:name="z26" w:id="22"/>
    <w:p>
      <w:pPr>
        <w:spacing w:after="0"/>
        <w:ind w:left="0"/>
        <w:jc w:val="both"/>
      </w:pPr>
      <w:r>
        <w:rPr>
          <w:rFonts w:ascii="Times New Roman"/>
          <w:b w:val="false"/>
          <w:i w:val="false"/>
          <w:color w:val="000000"/>
          <w:sz w:val="28"/>
        </w:rPr>
        <w:t>
      15. Инспекцияның мақсатына қарай, инспекциялық топ әрбір объект үшін өтініш берілген тиісті фармацевтикалық практика талаптарына сәйкес сұрақтар тізбесін қамтитын жеке бақылау парақтарын жасайды, олар инспекция барысында толтырылады.</w:t>
      </w:r>
    </w:p>
    <w:bookmarkEnd w:id="22"/>
    <w:bookmarkStart w:name="z27" w:id="23"/>
    <w:p>
      <w:pPr>
        <w:spacing w:after="0"/>
        <w:ind w:left="0"/>
        <w:jc w:val="both"/>
      </w:pPr>
      <w:r>
        <w:rPr>
          <w:rFonts w:ascii="Times New Roman"/>
          <w:b w:val="false"/>
          <w:i w:val="false"/>
          <w:color w:val="000000"/>
          <w:sz w:val="28"/>
        </w:rPr>
        <w:t>
      16. Бір алаңның (учаскенің) инспекцияның ұзақтығы орындалатын жұмыс көлеміне байланысты және кемінде бес жұмыс күнін құрайды.</w:t>
      </w:r>
    </w:p>
    <w:bookmarkEnd w:id="23"/>
    <w:bookmarkStart w:name="z28" w:id="24"/>
    <w:p>
      <w:pPr>
        <w:spacing w:after="0"/>
        <w:ind w:left="0"/>
        <w:jc w:val="both"/>
      </w:pPr>
      <w:r>
        <w:rPr>
          <w:rFonts w:ascii="Times New Roman"/>
          <w:b w:val="false"/>
          <w:i w:val="false"/>
          <w:color w:val="000000"/>
          <w:sz w:val="28"/>
        </w:rPr>
        <w:t>
      17. Инспекция басталмас бұрын инспекциялау субъектісі басшысының және бөлімшелерінің жауапты тұлғаларының қатысуымен кіріспе кеңес өткізіледі, онда инспекцияның жоспары мен бағдарламасы талқыланады, инспекциялау субъектісінің уәкілетті тұлғалары белгіленеді.</w:t>
      </w:r>
    </w:p>
    <w:bookmarkEnd w:id="24"/>
    <w:p>
      <w:pPr>
        <w:spacing w:after="0"/>
        <w:ind w:left="0"/>
        <w:jc w:val="both"/>
      </w:pPr>
      <w:r>
        <w:rPr>
          <w:rFonts w:ascii="Times New Roman"/>
          <w:b w:val="false"/>
          <w:i w:val="false"/>
          <w:color w:val="000000"/>
          <w:sz w:val="28"/>
        </w:rPr>
        <w:t>
      Инспекциялық топ басшысы инспекциялау субъектісін инспекцияның мақсаттары, мерзімі, мазмұны туралы хабардар етеді, инспекцияның жоспары мен бағдарламасына сәйкес, инспекция жүргізу үшін қажетті құжаттардың тізбесін белгілейді, ұйымдастыру мәселелерін талқылайды, инспекциялау субъектісіне объектідегі қызметке және менеджмент жүйесіне қысқаша шолу жасау мүмкіндігін береді.</w:t>
      </w:r>
    </w:p>
    <w:bookmarkStart w:name="z29" w:id="25"/>
    <w:p>
      <w:pPr>
        <w:spacing w:after="0"/>
        <w:ind w:left="0"/>
        <w:jc w:val="both"/>
      </w:pPr>
      <w:r>
        <w:rPr>
          <w:rFonts w:ascii="Times New Roman"/>
          <w:b w:val="false"/>
          <w:i w:val="false"/>
          <w:color w:val="000000"/>
          <w:sz w:val="28"/>
        </w:rPr>
        <w:t>
      18. Инспекция жүргізу барысында инспекциялау субъектісі инспекциялық топқа қажетті ақпаратты, құжаттарды, жазбаларды ұсынады, өндірістік, қойма, қосымша үй-жайларға, сапаны бақылау үй-жайларына баруды, инспекциялау субъектісі объектісінің өкілдерінен (персоналынан) сауал алуды қамтамасыз етеді.</w:t>
      </w:r>
    </w:p>
    <w:bookmarkEnd w:id="25"/>
    <w:bookmarkStart w:name="z30" w:id="26"/>
    <w:p>
      <w:pPr>
        <w:spacing w:after="0"/>
        <w:ind w:left="0"/>
        <w:jc w:val="both"/>
      </w:pPr>
      <w:r>
        <w:rPr>
          <w:rFonts w:ascii="Times New Roman"/>
          <w:b w:val="false"/>
          <w:i w:val="false"/>
          <w:color w:val="000000"/>
          <w:sz w:val="28"/>
        </w:rPr>
        <w:t>
      19. Инспекциялық топ инспекция жүргізу кезінде:</w:t>
      </w:r>
    </w:p>
    <w:bookmarkEnd w:id="26"/>
    <w:p>
      <w:pPr>
        <w:spacing w:after="0"/>
        <w:ind w:left="0"/>
        <w:jc w:val="both"/>
      </w:pPr>
      <w:r>
        <w:rPr>
          <w:rFonts w:ascii="Times New Roman"/>
          <w:b w:val="false"/>
          <w:i w:val="false"/>
          <w:color w:val="000000"/>
          <w:sz w:val="28"/>
        </w:rPr>
        <w:t>
      1) құжаттармен және жазбалармен танысады, инспекциялау субъектісінен өтініш берілген тиісті фармацевтикалық практика талаптарына қатысты объектіні инспекциялау мәселелері жөніндегі мәліметтерді сұратады, өндірістік, қойма үй-жайларын, сапаны бақылау аймақтарын инспекциялауды, объект персоналымен сұхбаттасуды және персоналдың жұмыс орындарындағы қызметін бақылауды жүргізеді;</w:t>
      </w:r>
    </w:p>
    <w:p>
      <w:pPr>
        <w:spacing w:after="0"/>
        <w:ind w:left="0"/>
        <w:jc w:val="both"/>
      </w:pPr>
      <w:r>
        <w:rPr>
          <w:rFonts w:ascii="Times New Roman"/>
          <w:b w:val="false"/>
          <w:i w:val="false"/>
          <w:color w:val="000000"/>
          <w:sz w:val="28"/>
        </w:rPr>
        <w:t>
      2) құжаттаманы зерделейді, олардың сапасын зертханалық зерттеуге дәрілік заттардың сараптамасын жүргізу үшін үлгілерді іріктейді;</w:t>
      </w:r>
    </w:p>
    <w:p>
      <w:pPr>
        <w:spacing w:after="0"/>
        <w:ind w:left="0"/>
        <w:jc w:val="both"/>
      </w:pPr>
      <w:r>
        <w:rPr>
          <w:rFonts w:ascii="Times New Roman"/>
          <w:b w:val="false"/>
          <w:i w:val="false"/>
          <w:color w:val="000000"/>
          <w:sz w:val="28"/>
        </w:rPr>
        <w:t>
      3) инспекция жүргізу үшін ұсынылған құжаттардың көшірмелерін жасайды (құжаттардан алынған);</w:t>
      </w:r>
    </w:p>
    <w:p>
      <w:pPr>
        <w:spacing w:after="0"/>
        <w:ind w:left="0"/>
        <w:jc w:val="both"/>
      </w:pPr>
      <w:r>
        <w:rPr>
          <w:rFonts w:ascii="Times New Roman"/>
          <w:b w:val="false"/>
          <w:i w:val="false"/>
          <w:color w:val="000000"/>
          <w:sz w:val="28"/>
        </w:rPr>
        <w:t>
      4) инспекциялау субъектісінен инспекция жүргізу кезінде туындайтын мәселелер бойынша түсініктемелер алады.</w:t>
      </w:r>
    </w:p>
    <w:bookmarkStart w:name="z31" w:id="27"/>
    <w:p>
      <w:pPr>
        <w:spacing w:after="0"/>
        <w:ind w:left="0"/>
        <w:jc w:val="both"/>
      </w:pPr>
      <w:r>
        <w:rPr>
          <w:rFonts w:ascii="Times New Roman"/>
          <w:b w:val="false"/>
          <w:i w:val="false"/>
          <w:color w:val="000000"/>
          <w:sz w:val="28"/>
        </w:rPr>
        <w:t>
      20. Инспекцияның әр күнінің нәтижелері бойынша инспекциялық топтың басшысы алдын ала ауытқуларды әзірлеу үшін топ мүшелерімен кеңес өткізеді, олар қажет болған кезде инспекциялау субъектісінің негізгі персоналымен талқыланады.</w:t>
      </w:r>
    </w:p>
    <w:bookmarkEnd w:id="27"/>
    <w:bookmarkStart w:name="z32" w:id="28"/>
    <w:p>
      <w:pPr>
        <w:spacing w:after="0"/>
        <w:ind w:left="0"/>
        <w:jc w:val="both"/>
      </w:pPr>
      <w:r>
        <w:rPr>
          <w:rFonts w:ascii="Times New Roman"/>
          <w:b w:val="false"/>
          <w:i w:val="false"/>
          <w:color w:val="000000"/>
          <w:sz w:val="28"/>
        </w:rPr>
        <w:t>
      21. Инспекцияның соңғы күнінде инспекциялау субъектісінің басшылығымен қорытынды кеңес өткізіледі, онда инспекциялық топ басшысы инспекция барысында анықталған барлық ауытқуларды санамалап, инспекцияның алдын ала қорытындылары туралы хабардар етеді.</w:t>
      </w:r>
    </w:p>
    <w:bookmarkEnd w:id="28"/>
    <w:bookmarkStart w:name="z33" w:id="29"/>
    <w:p>
      <w:pPr>
        <w:spacing w:after="0"/>
        <w:ind w:left="0"/>
        <w:jc w:val="both"/>
      </w:pPr>
      <w:r>
        <w:rPr>
          <w:rFonts w:ascii="Times New Roman"/>
          <w:b w:val="false"/>
          <w:i w:val="false"/>
          <w:color w:val="000000"/>
          <w:sz w:val="28"/>
        </w:rPr>
        <w:t xml:space="preserve">
      22. Инспекция нәтижелері бойынша инспекциялық топ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ауытқулар хаттамасын жасайды, онда анықталған ауытқулардың саны мен қысқаша сипаттамасы көрсетіледі.</w:t>
      </w:r>
    </w:p>
    <w:bookmarkEnd w:id="29"/>
    <w:p>
      <w:pPr>
        <w:spacing w:after="0"/>
        <w:ind w:left="0"/>
        <w:jc w:val="both"/>
      </w:pPr>
      <w:r>
        <w:rPr>
          <w:rFonts w:ascii="Times New Roman"/>
          <w:b w:val="false"/>
          <w:i w:val="false"/>
          <w:color w:val="000000"/>
          <w:sz w:val="28"/>
        </w:rPr>
        <w:t>
      Екі данада жасалған ауытқулар хаттамасына инспекция басшысы, инспекторлар және инспекциялау субъектісінің басшысы қол қояды, біреуі - инспекциялау субъектісіне, екіншісі фармацевтикалық инспекторатқа беріледі.</w:t>
      </w:r>
    </w:p>
    <w:bookmarkStart w:name="z34" w:id="30"/>
    <w:p>
      <w:pPr>
        <w:spacing w:after="0"/>
        <w:ind w:left="0"/>
        <w:jc w:val="both"/>
      </w:pPr>
      <w:r>
        <w:rPr>
          <w:rFonts w:ascii="Times New Roman"/>
          <w:b w:val="false"/>
          <w:i w:val="false"/>
          <w:color w:val="000000"/>
          <w:sz w:val="28"/>
        </w:rPr>
        <w:t>
      23. Инспекция барысында елеулі, елеусіз ауытқулар анықталған кезде инспекциялау субъектісі оларды жою үшін түзету әрекеттерін әзірлейді.</w:t>
      </w:r>
    </w:p>
    <w:bookmarkEnd w:id="30"/>
    <w:p>
      <w:pPr>
        <w:spacing w:after="0"/>
        <w:ind w:left="0"/>
        <w:jc w:val="both"/>
      </w:pPr>
      <w:r>
        <w:rPr>
          <w:rFonts w:ascii="Times New Roman"/>
          <w:b w:val="false"/>
          <w:i w:val="false"/>
          <w:color w:val="000000"/>
          <w:sz w:val="28"/>
        </w:rPr>
        <w:t>
      Түзету және алдын алу әрекеттерінің орындалу нәтижесінің фактілері расталған кезде инспектор ауытқулар хаттамасында ауытқулардың жойылуы туралы жазады.</w:t>
      </w:r>
    </w:p>
    <w:bookmarkStart w:name="z35" w:id="31"/>
    <w:p>
      <w:pPr>
        <w:spacing w:after="0"/>
        <w:ind w:left="0"/>
        <w:jc w:val="both"/>
      </w:pPr>
      <w:r>
        <w:rPr>
          <w:rFonts w:ascii="Times New Roman"/>
          <w:b w:val="false"/>
          <w:i w:val="false"/>
          <w:color w:val="000000"/>
          <w:sz w:val="28"/>
        </w:rPr>
        <w:t>
      24. Сыни ауытқулар анықталған кезде инспекциялау субъектісі өтінім берілген тиісті фармацевтикалық практика талаптарына сәйкес еместігі танылады.</w:t>
      </w:r>
    </w:p>
    <w:bookmarkEnd w:id="31"/>
    <w:p>
      <w:pPr>
        <w:spacing w:after="0"/>
        <w:ind w:left="0"/>
        <w:jc w:val="both"/>
      </w:pPr>
      <w:r>
        <w:rPr>
          <w:rFonts w:ascii="Times New Roman"/>
          <w:b w:val="false"/>
          <w:i w:val="false"/>
          <w:color w:val="000000"/>
          <w:sz w:val="28"/>
        </w:rPr>
        <w:t>
      Сыни ауытқулар болған жағдайда инспектор дереу ауытқулар хаттамасын жасайды және заңнама талаптарына сәйкес тиісті шаралар қабылдау үшін фармацевтикалық инспекторатға хабарлайды.</w:t>
      </w:r>
    </w:p>
    <w:bookmarkStart w:name="z36" w:id="32"/>
    <w:p>
      <w:pPr>
        <w:spacing w:after="0"/>
        <w:ind w:left="0"/>
        <w:jc w:val="both"/>
      </w:pPr>
      <w:r>
        <w:rPr>
          <w:rFonts w:ascii="Times New Roman"/>
          <w:b w:val="false"/>
          <w:i w:val="false"/>
          <w:color w:val="000000"/>
          <w:sz w:val="28"/>
        </w:rPr>
        <w:t>
      25. Инспекциялау субъектісі ауытқулар хаттамасына қол қойылған күннен бастап күнтізбелік он бес күннен кешіктірмей фармацевтикалық инспекторатқа түзету және алдын алу әрекеттерінің жоспарын және оның орындалуы туралы есепті ұсынады. Фармацевтикалық инспекторат түзету және алдын алу әрекеттерінің орындалуының толықтығы мен нәтижелілігіне бағалау жүргізеді.</w:t>
      </w:r>
    </w:p>
    <w:bookmarkEnd w:id="32"/>
    <w:bookmarkStart w:name="z37" w:id="33"/>
    <w:p>
      <w:pPr>
        <w:spacing w:after="0"/>
        <w:ind w:left="0"/>
        <w:jc w:val="both"/>
      </w:pPr>
      <w:r>
        <w:rPr>
          <w:rFonts w:ascii="Times New Roman"/>
          <w:b w:val="false"/>
          <w:i w:val="false"/>
          <w:color w:val="000000"/>
          <w:sz w:val="28"/>
        </w:rPr>
        <w:t xml:space="preserve">
      26. Ауытқулар хаттамасына қол қойылған күннен бастап күнтізбелік отыз күн ішінде инспекциялау субъектісіне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инспекция есебін жібереді.</w:t>
      </w:r>
    </w:p>
    <w:bookmarkEnd w:id="33"/>
    <w:p>
      <w:pPr>
        <w:spacing w:after="0"/>
        <w:ind w:left="0"/>
        <w:jc w:val="both"/>
      </w:pPr>
      <w:r>
        <w:rPr>
          <w:rFonts w:ascii="Times New Roman"/>
          <w:b w:val="false"/>
          <w:i w:val="false"/>
          <w:color w:val="000000"/>
          <w:sz w:val="28"/>
        </w:rPr>
        <w:t>
      Сынамалар (үлгілер) таңдалған жағдайда есеп сынақ зертханасынан сынақ нәтижелері алынғаннан кейін жасалады. Бұл ретте, осы тармақтың бірінші бөлігінде көрсетілген мерзім инспекциялық топ басшысы сынақ нәтижелерін алған күннен бастап саналады.</w:t>
      </w:r>
    </w:p>
    <w:bookmarkStart w:name="z38" w:id="34"/>
    <w:p>
      <w:pPr>
        <w:spacing w:after="0"/>
        <w:ind w:left="0"/>
        <w:jc w:val="both"/>
      </w:pPr>
      <w:r>
        <w:rPr>
          <w:rFonts w:ascii="Times New Roman"/>
          <w:b w:val="false"/>
          <w:i w:val="false"/>
          <w:color w:val="000000"/>
          <w:sz w:val="28"/>
        </w:rPr>
        <w:t>
      27. Инспекция есебі екі данада жасалады, біреуі фармацевтикалық инспекторатта қалады, екіншісі инспекциялау субъектісіне жіберіледі. Инспекция есебіне инспекциялық топ қол қояды және оны фармацевтикалық инспектораттың басшысы бекітеді.</w:t>
      </w:r>
    </w:p>
    <w:bookmarkEnd w:id="34"/>
    <w:bookmarkStart w:name="z39" w:id="35"/>
    <w:p>
      <w:pPr>
        <w:spacing w:after="0"/>
        <w:ind w:left="0"/>
        <w:jc w:val="both"/>
      </w:pPr>
      <w:r>
        <w:rPr>
          <w:rFonts w:ascii="Times New Roman"/>
          <w:b w:val="false"/>
          <w:i w:val="false"/>
          <w:color w:val="000000"/>
          <w:sz w:val="28"/>
        </w:rPr>
        <w:t xml:space="preserve">
      28. Анықталған ауытқулар жойылған жағдайда инспекциялау субъектісінің объектісіне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дәрілік заттардың айналысы саласындағы тиісті фармацевтикалық практика талаптарына сәйкестікке сертификат (бұдан әрі – сертификат) беріледі.</w:t>
      </w:r>
    </w:p>
    <w:bookmarkEnd w:id="35"/>
    <w:p>
      <w:pPr>
        <w:spacing w:after="0"/>
        <w:ind w:left="0"/>
        <w:jc w:val="both"/>
      </w:pPr>
      <w:r>
        <w:rPr>
          <w:rFonts w:ascii="Times New Roman"/>
          <w:b w:val="false"/>
          <w:i w:val="false"/>
          <w:color w:val="000000"/>
          <w:sz w:val="28"/>
        </w:rPr>
        <w:t>
      Анықталған ауытқулар жойылмаған жағдайда инспекциялау субъектісінің объектісі өтініш берілген тиісті фармацевтикалық практика талаптарына сәйкес келмейді деп танылады және инспекциялау субъектісіне сертификат беруден дәлелді бас тарту жіберіледі.</w:t>
      </w:r>
    </w:p>
    <w:bookmarkStart w:name="z40" w:id="36"/>
    <w:p>
      <w:pPr>
        <w:spacing w:after="0"/>
        <w:ind w:left="0"/>
        <w:jc w:val="both"/>
      </w:pPr>
      <w:r>
        <w:rPr>
          <w:rFonts w:ascii="Times New Roman"/>
          <w:b w:val="false"/>
          <w:i w:val="false"/>
          <w:color w:val="000000"/>
          <w:sz w:val="28"/>
        </w:rPr>
        <w:t>
      29. Фармацевтикалық инспекторат инспекциялау субъектісіне сертификатты үш жыл мерзіміне береді.</w:t>
      </w:r>
    </w:p>
    <w:bookmarkEnd w:id="36"/>
    <w:bookmarkStart w:name="z41" w:id="37"/>
    <w:p>
      <w:pPr>
        <w:spacing w:after="0"/>
        <w:ind w:left="0"/>
        <w:jc w:val="both"/>
      </w:pPr>
      <w:r>
        <w:rPr>
          <w:rFonts w:ascii="Times New Roman"/>
          <w:b w:val="false"/>
          <w:i w:val="false"/>
          <w:color w:val="000000"/>
          <w:sz w:val="28"/>
        </w:rPr>
        <w:t xml:space="preserve">
      30. Сертификат алған инспекциялау субъектілері туралы деректерді фармацевтикалық инспекторат үш жұмыс күні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сертификаттың қолданыс мерзіміне сәйкес келетін мерзімге Тиісті фармацевтикалық практикаларға сәйкестік сертификатын ұстаушылар тізіліміне (бұдан әрі – сертификат ұстаушылар тізілімі) енгізеді.</w:t>
      </w:r>
    </w:p>
    <w:bookmarkEnd w:id="37"/>
    <w:p>
      <w:pPr>
        <w:spacing w:after="0"/>
        <w:ind w:left="0"/>
        <w:jc w:val="both"/>
      </w:pPr>
      <w:r>
        <w:rPr>
          <w:rFonts w:ascii="Times New Roman"/>
          <w:b w:val="false"/>
          <w:i w:val="false"/>
          <w:color w:val="000000"/>
          <w:sz w:val="28"/>
        </w:rPr>
        <w:t>
      Инспекциялау жөніндегі құжаттар бес жыл бойы фармацевтикалық инспекторатта сақталады.</w:t>
      </w:r>
    </w:p>
    <w:bookmarkStart w:name="z42" w:id="38"/>
    <w:p>
      <w:pPr>
        <w:spacing w:after="0"/>
        <w:ind w:left="0"/>
        <w:jc w:val="both"/>
      </w:pPr>
      <w:r>
        <w:rPr>
          <w:rFonts w:ascii="Times New Roman"/>
          <w:b w:val="false"/>
          <w:i w:val="false"/>
          <w:color w:val="000000"/>
          <w:sz w:val="28"/>
        </w:rPr>
        <w:t>
      31. Сертификаттың қолданылу мерзімі аяқталғаннан кейін, сертификаттың қолданылу мерзімінің аяқталуына дейін үш ай бұрын жалпы негізде инспекциялау жүргізуге өтініш жіберіледі.</w:t>
      </w:r>
    </w:p>
    <w:bookmarkEnd w:id="38"/>
    <w:bookmarkStart w:name="z43" w:id="39"/>
    <w:p>
      <w:pPr>
        <w:spacing w:after="0"/>
        <w:ind w:left="0"/>
        <w:jc w:val="both"/>
      </w:pPr>
      <w:r>
        <w:rPr>
          <w:rFonts w:ascii="Times New Roman"/>
          <w:b w:val="false"/>
          <w:i w:val="false"/>
          <w:color w:val="000000"/>
          <w:sz w:val="28"/>
        </w:rPr>
        <w:t>
      32. Дәрілік заттардың, медициналық мақсаттағы бұйымдар мен медициналық техниканың айналысы саласындағы субъектінің атауы өзгерген жағдайда инспекциялау субъектісі бір ай ішінде көрсетілген мәліметтерді растайтын тиісті құжаттардың қосымшасымен отырып, ол туралы фармацевтикалық инспекторатқа жазбаша хабарлайды. Фармацевтикалық инспекторат өтініш келіп түскен сәттен бастап он жұмыс күні ішінде сертификатты қайта ресімдейді және оны береді.</w:t>
      </w:r>
    </w:p>
    <w:bookmarkEnd w:id="39"/>
    <w:bookmarkStart w:name="z44" w:id="40"/>
    <w:p>
      <w:pPr>
        <w:spacing w:after="0"/>
        <w:ind w:left="0"/>
        <w:jc w:val="both"/>
      </w:pPr>
      <w:r>
        <w:rPr>
          <w:rFonts w:ascii="Times New Roman"/>
          <w:b w:val="false"/>
          <w:i w:val="false"/>
          <w:color w:val="000000"/>
          <w:sz w:val="28"/>
        </w:rPr>
        <w:t>
      33. Қорытынды жоғалған кезде инспекциялау субъектісі оның телнұсқасын алады. Фармацевтикалық инспекторат өтініш келіп түскен сәттен бастап он жұмыс күні ішінде телнұсқаны беруді жүргізеді.</w:t>
      </w:r>
    </w:p>
    <w:bookmarkEnd w:id="40"/>
    <w:bookmarkStart w:name="z45" w:id="41"/>
    <w:p>
      <w:pPr>
        <w:spacing w:after="0"/>
        <w:ind w:left="0"/>
        <w:jc w:val="both"/>
      </w:pPr>
      <w:r>
        <w:rPr>
          <w:rFonts w:ascii="Times New Roman"/>
          <w:b w:val="false"/>
          <w:i w:val="false"/>
          <w:color w:val="000000"/>
          <w:sz w:val="28"/>
        </w:rPr>
        <w:t>
      34. Фармацевтикалық инспекторат мынадай жағдайларда:</w:t>
      </w:r>
    </w:p>
    <w:bookmarkEnd w:id="41"/>
    <w:p>
      <w:pPr>
        <w:spacing w:after="0"/>
        <w:ind w:left="0"/>
        <w:jc w:val="both"/>
      </w:pPr>
      <w:r>
        <w:rPr>
          <w:rFonts w:ascii="Times New Roman"/>
          <w:b w:val="false"/>
          <w:i w:val="false"/>
          <w:color w:val="000000"/>
          <w:sz w:val="28"/>
        </w:rPr>
        <w:t>
      1) инспекциялау субъектісінің өтініші бойынша;</w:t>
      </w:r>
    </w:p>
    <w:p>
      <w:pPr>
        <w:spacing w:after="0"/>
        <w:ind w:left="0"/>
        <w:jc w:val="both"/>
      </w:pPr>
      <w:r>
        <w:rPr>
          <w:rFonts w:ascii="Times New Roman"/>
          <w:b w:val="false"/>
          <w:i w:val="false"/>
          <w:color w:val="000000"/>
          <w:sz w:val="28"/>
        </w:rPr>
        <w:t>
      2) инспекциялау субъектісінің мемлекеттік стандартқа сәйкестік саласын кеңейтуге арналған өтініші бойынша инспекция кезінде ауытқулар анықталғанда;</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субъект таратылған;</w:t>
      </w:r>
    </w:p>
    <w:p>
      <w:pPr>
        <w:spacing w:after="0"/>
        <w:ind w:left="0"/>
        <w:jc w:val="both"/>
      </w:pPr>
      <w:r>
        <w:rPr>
          <w:rFonts w:ascii="Times New Roman"/>
          <w:b w:val="false"/>
          <w:i w:val="false"/>
          <w:color w:val="000000"/>
          <w:sz w:val="28"/>
        </w:rPr>
        <w:t>
      4) жеке және заңды тұлғалардың фармацевтикалық инспекторатға сапасыз өнім өткізу мәселесі жөніндегі шағымдардың негізінде сыни ауытқулар анықталғанда сертификатты кері қайтарады.</w:t>
      </w:r>
    </w:p>
    <w:bookmarkStart w:name="z46" w:id="42"/>
    <w:p>
      <w:pPr>
        <w:spacing w:after="0"/>
        <w:ind w:left="0"/>
        <w:jc w:val="both"/>
      </w:pPr>
      <w:r>
        <w:rPr>
          <w:rFonts w:ascii="Times New Roman"/>
          <w:b w:val="false"/>
          <w:i w:val="false"/>
          <w:color w:val="000000"/>
          <w:sz w:val="28"/>
        </w:rPr>
        <w:t>
      35. Сертификат фармацевтикалық инспектораттың кері қайтаруы негізінде өз қолданысын тоқтатады.</w:t>
      </w:r>
    </w:p>
    <w:bookmarkEnd w:id="42"/>
    <w:p>
      <w:pPr>
        <w:spacing w:after="0"/>
        <w:ind w:left="0"/>
        <w:jc w:val="both"/>
      </w:pPr>
      <w:r>
        <w:rPr>
          <w:rFonts w:ascii="Times New Roman"/>
          <w:b w:val="false"/>
          <w:i w:val="false"/>
          <w:color w:val="000000"/>
          <w:sz w:val="28"/>
        </w:rPr>
        <w:t>
      Кері қайтарылған сертификат инспекциялау субъектісі сертификатты кері қайтару туралы хабар алған күннен бастап күнтізбелік бес күн ішінде фармацевтикалық инспекторатқа кері қайтарылуы тиіс.</w:t>
      </w:r>
    </w:p>
    <w:bookmarkStart w:name="z47" w:id="43"/>
    <w:p>
      <w:pPr>
        <w:spacing w:after="0"/>
        <w:ind w:left="0"/>
        <w:jc w:val="both"/>
      </w:pPr>
      <w:r>
        <w:rPr>
          <w:rFonts w:ascii="Times New Roman"/>
          <w:b w:val="false"/>
          <w:i w:val="false"/>
          <w:color w:val="000000"/>
          <w:sz w:val="28"/>
        </w:rPr>
        <w:t>
      36. Фармацевтикалық инспекторат берген, кері қайтарып алған сертификаттар туралы ақпарат сертификатты ұстаушылар тізіліміне енгізіледі және денсаулық сақтау саласындағы фармацевтикалық инспектораттың интернет-ресурсында орналастырылады.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 мақсаттағы</w:t>
            </w:r>
            <w:r>
              <w:br/>
            </w:r>
            <w:r>
              <w:rPr>
                <w:rFonts w:ascii="Times New Roman"/>
                <w:b w:val="false"/>
                <w:i w:val="false"/>
                <w:color w:val="000000"/>
                <w:sz w:val="20"/>
              </w:rPr>
              <w:t>бұйымдар мен медициналық техниканың айналысы</w:t>
            </w:r>
            <w:r>
              <w:br/>
            </w:r>
            <w:r>
              <w:rPr>
                <w:rFonts w:ascii="Times New Roman"/>
                <w:b w:val="false"/>
                <w:i w:val="false"/>
                <w:color w:val="000000"/>
                <w:sz w:val="20"/>
              </w:rPr>
              <w:t>саласында инспекциялау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Фармацевтикалық инспектораттың атауы</w:t>
      </w:r>
    </w:p>
    <w:bookmarkStart w:name="z49" w:id="44"/>
    <w:p>
      <w:pPr>
        <w:spacing w:after="0"/>
        <w:ind w:left="0"/>
        <w:jc w:val="left"/>
      </w:pPr>
      <w:r>
        <w:rPr>
          <w:rFonts w:ascii="Times New Roman"/>
          <w:b/>
          <w:i w:val="false"/>
          <w:color w:val="000000"/>
        </w:rPr>
        <w:t xml:space="preserve"> Объектіге фармацевтикалық инспекция жүргізу туралы</w:t>
      </w:r>
      <w:r>
        <w:br/>
      </w:r>
      <w:r>
        <w:rPr>
          <w:rFonts w:ascii="Times New Roman"/>
          <w:b/>
          <w:i w:val="false"/>
          <w:color w:val="000000"/>
        </w:rPr>
        <w:t>өтінім</w:t>
      </w:r>
    </w:p>
    <w:bookmarkEnd w:id="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мақсаты көрсетіледі</w:t>
      </w:r>
    </w:p>
    <w:p>
      <w:pPr>
        <w:spacing w:after="0"/>
        <w:ind w:left="0"/>
        <w:jc w:val="both"/>
      </w:pPr>
      <w:r>
        <w:rPr>
          <w:rFonts w:ascii="Times New Roman"/>
          <w:b w:val="false"/>
          <w:i w:val="false"/>
          <w:color w:val="000000"/>
          <w:sz w:val="28"/>
        </w:rPr>
        <w:t>
      ____________________________________________________мекенжайы бойынша</w:t>
      </w:r>
    </w:p>
    <w:p>
      <w:pPr>
        <w:spacing w:after="0"/>
        <w:ind w:left="0"/>
        <w:jc w:val="both"/>
      </w:pPr>
      <w:r>
        <w:rPr>
          <w:rFonts w:ascii="Times New Roman"/>
          <w:b w:val="false"/>
          <w:i w:val="false"/>
          <w:color w:val="000000"/>
          <w:sz w:val="28"/>
        </w:rPr>
        <w:t>
      _________________________________________________________объектісінде инспекциялау жүргізуді сұраймыз.</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Инспекциялау субъектісінің деректері:</w:t>
      </w:r>
    </w:p>
    <w:p>
      <w:pPr>
        <w:spacing w:after="0"/>
        <w:ind w:left="0"/>
        <w:jc w:val="both"/>
      </w:pPr>
      <w:r>
        <w:rPr>
          <w:rFonts w:ascii="Times New Roman"/>
          <w:b w:val="false"/>
          <w:i w:val="false"/>
          <w:color w:val="000000"/>
          <w:sz w:val="28"/>
        </w:rPr>
        <w:t>
      Заңды тұлғаның/дара кәсіпкердің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Объектінің мекенжайы ________________________________________________</w:t>
      </w:r>
    </w:p>
    <w:p>
      <w:pPr>
        <w:spacing w:after="0"/>
        <w:ind w:left="0"/>
        <w:jc w:val="both"/>
      </w:pPr>
      <w:r>
        <w:rPr>
          <w:rFonts w:ascii="Times New Roman"/>
          <w:b w:val="false"/>
          <w:i w:val="false"/>
          <w:color w:val="000000"/>
          <w:sz w:val="28"/>
        </w:rPr>
        <w:t>
      Фармацевтикалық қызметке лицензияның және</w:t>
      </w:r>
    </w:p>
    <w:p>
      <w:pPr>
        <w:spacing w:after="0"/>
        <w:ind w:left="0"/>
        <w:jc w:val="both"/>
      </w:pPr>
      <w:r>
        <w:rPr>
          <w:rFonts w:ascii="Times New Roman"/>
          <w:b w:val="false"/>
          <w:i w:val="false"/>
          <w:color w:val="000000"/>
          <w:sz w:val="28"/>
        </w:rPr>
        <w:t>
      оған қосымшаның (болған кезде) № ____________________________________</w:t>
      </w:r>
    </w:p>
    <w:p>
      <w:pPr>
        <w:spacing w:after="0"/>
        <w:ind w:left="0"/>
        <w:jc w:val="both"/>
      </w:pPr>
      <w:r>
        <w:rPr>
          <w:rFonts w:ascii="Times New Roman"/>
          <w:b w:val="false"/>
          <w:i w:val="false"/>
          <w:color w:val="000000"/>
          <w:sz w:val="28"/>
        </w:rPr>
        <w:t>
      Телефон/факс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функцияларын орындайтын</w:t>
      </w:r>
    </w:p>
    <w:p>
      <w:pPr>
        <w:spacing w:after="0"/>
        <w:ind w:left="0"/>
        <w:jc w:val="both"/>
      </w:pPr>
      <w:r>
        <w:rPr>
          <w:rFonts w:ascii="Times New Roman"/>
          <w:b w:val="false"/>
          <w:i w:val="false"/>
          <w:color w:val="000000"/>
          <w:sz w:val="28"/>
        </w:rPr>
        <w:t>
      уәкілетті тұлғаның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_________________________________          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Өткізу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Инспекциялау субъектісінің уәкілетті тұлғасы</w:t>
      </w:r>
    </w:p>
    <w:p>
      <w:pPr>
        <w:spacing w:after="0"/>
        <w:ind w:left="0"/>
        <w:jc w:val="both"/>
      </w:pPr>
      <w:r>
        <w:rPr>
          <w:rFonts w:ascii="Times New Roman"/>
          <w:b w:val="false"/>
          <w:i w:val="false"/>
          <w:color w:val="000000"/>
          <w:sz w:val="28"/>
        </w:rPr>
        <w:t>
      _________________________________         ___________</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 мақсаттағы</w:t>
            </w:r>
            <w:r>
              <w:br/>
            </w:r>
            <w:r>
              <w:rPr>
                <w:rFonts w:ascii="Times New Roman"/>
                <w:b w:val="false"/>
                <w:i w:val="false"/>
                <w:color w:val="000000"/>
                <w:sz w:val="20"/>
              </w:rPr>
              <w:t>бұйымдар мен медициналық техниканың айналысы</w:t>
            </w:r>
            <w:r>
              <w:br/>
            </w:r>
            <w:r>
              <w:rPr>
                <w:rFonts w:ascii="Times New Roman"/>
                <w:b w:val="false"/>
                <w:i w:val="false"/>
                <w:color w:val="000000"/>
                <w:sz w:val="20"/>
              </w:rPr>
              <w:t>саласында инспекциялау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1" w:id="45"/>
    <w:p>
      <w:pPr>
        <w:spacing w:after="0"/>
        <w:ind w:left="0"/>
        <w:jc w:val="left"/>
      </w:pPr>
      <w:r>
        <w:rPr>
          <w:rFonts w:ascii="Times New Roman"/>
          <w:b/>
          <w:i w:val="false"/>
          <w:color w:val="000000"/>
        </w:rPr>
        <w:t xml:space="preserve"> Инспекция жоспары</w:t>
      </w:r>
    </w:p>
    <w:bookmarkEnd w:id="45"/>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Инспекциялау субъектісінің атауы ________________________</w:t>
      </w:r>
    </w:p>
    <w:p>
      <w:pPr>
        <w:spacing w:after="0"/>
        <w:ind w:left="0"/>
        <w:jc w:val="both"/>
      </w:pPr>
      <w:r>
        <w:rPr>
          <w:rFonts w:ascii="Times New Roman"/>
          <w:b w:val="false"/>
          <w:i w:val="false"/>
          <w:color w:val="000000"/>
          <w:sz w:val="28"/>
        </w:rPr>
        <w:t>
      Инспекцияның мақсаты ____________________________________</w:t>
      </w:r>
    </w:p>
    <w:p>
      <w:pPr>
        <w:spacing w:after="0"/>
        <w:ind w:left="0"/>
        <w:jc w:val="both"/>
      </w:pPr>
      <w:r>
        <w:rPr>
          <w:rFonts w:ascii="Times New Roman"/>
          <w:b w:val="false"/>
          <w:i w:val="false"/>
          <w:color w:val="000000"/>
          <w:sz w:val="28"/>
        </w:rPr>
        <w:t>
      Инспекция кезеңі 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Объектінің орналасқан орны ______________________________</w:t>
      </w:r>
    </w:p>
    <w:p>
      <w:pPr>
        <w:spacing w:after="0"/>
        <w:ind w:left="0"/>
        <w:jc w:val="both"/>
      </w:pPr>
      <w:r>
        <w:rPr>
          <w:rFonts w:ascii="Times New Roman"/>
          <w:b w:val="false"/>
          <w:i w:val="false"/>
          <w:color w:val="000000"/>
          <w:sz w:val="28"/>
        </w:rPr>
        <w:t>
      Инспекция тиісті фармацевтикалық практикаға сәйкестікке жүргізіледі</w:t>
      </w:r>
    </w:p>
    <w:p>
      <w:pPr>
        <w:spacing w:after="0"/>
        <w:ind w:left="0"/>
        <w:jc w:val="both"/>
      </w:pPr>
      <w:r>
        <w:rPr>
          <w:rFonts w:ascii="Times New Roman"/>
          <w:b w:val="false"/>
          <w:i w:val="false"/>
          <w:color w:val="000000"/>
          <w:sz w:val="28"/>
        </w:rPr>
        <w:t>
      Инспекциялық топтың құрамы мен жауапкершілігі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7559"/>
        <w:gridCol w:w="262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Инспекторлардың, тегі, аты, әкесінің аты (болған кезде)</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кәсіпорынға келетін, жоғарыда санамаланған тұлғалардың әрқайсысы инспекция жүргізу кезінде оған белгілі болуы мүмкін ақпараттың құпиялылығы үшін жауапты болады.</w:t>
      </w:r>
    </w:p>
    <w:p>
      <w:pPr>
        <w:spacing w:after="0"/>
        <w:ind w:left="0"/>
        <w:jc w:val="both"/>
      </w:pPr>
      <w:r>
        <w:rPr>
          <w:rFonts w:ascii="Times New Roman"/>
          <w:b w:val="false"/>
          <w:i w:val="false"/>
          <w:color w:val="000000"/>
          <w:sz w:val="28"/>
        </w:rPr>
        <w:t>
      Инспекция жүргізу тәртібі____________________________________________</w:t>
      </w:r>
    </w:p>
    <w:p>
      <w:pPr>
        <w:spacing w:after="0"/>
        <w:ind w:left="0"/>
        <w:jc w:val="both"/>
      </w:pPr>
      <w:r>
        <w:rPr>
          <w:rFonts w:ascii="Times New Roman"/>
          <w:b w:val="false"/>
          <w:i w:val="false"/>
          <w:color w:val="000000"/>
          <w:sz w:val="28"/>
        </w:rPr>
        <w:t>
      Инспекциялау шарты___________________________________________________</w:t>
      </w:r>
    </w:p>
    <w:p>
      <w:pPr>
        <w:spacing w:after="0"/>
        <w:ind w:left="0"/>
        <w:jc w:val="both"/>
      </w:pPr>
      <w:r>
        <w:rPr>
          <w:rFonts w:ascii="Times New Roman"/>
          <w:b w:val="false"/>
          <w:i w:val="false"/>
          <w:color w:val="000000"/>
          <w:sz w:val="28"/>
        </w:rPr>
        <w:t>
      Қажетті жағдайлар____________________________________________________</w:t>
      </w:r>
    </w:p>
    <w:p>
      <w:pPr>
        <w:spacing w:after="0"/>
        <w:ind w:left="0"/>
        <w:jc w:val="both"/>
      </w:pPr>
      <w:r>
        <w:rPr>
          <w:rFonts w:ascii="Times New Roman"/>
          <w:b w:val="false"/>
          <w:i w:val="false"/>
          <w:color w:val="000000"/>
          <w:sz w:val="28"/>
        </w:rPr>
        <w:t>
      Тиісті инспекция жүргізу мүмкіндігін қамтамасыз ету үшін_____________________сұраймыз</w:t>
      </w:r>
    </w:p>
    <w:p>
      <w:pPr>
        <w:spacing w:after="0"/>
        <w:ind w:left="0"/>
        <w:jc w:val="both"/>
      </w:pPr>
      <w:r>
        <w:rPr>
          <w:rFonts w:ascii="Times New Roman"/>
          <w:b w:val="false"/>
          <w:i w:val="false"/>
          <w:color w:val="000000"/>
          <w:sz w:val="28"/>
        </w:rPr>
        <w:t>
      Рәсімдер_____________________________________________________________</w:t>
      </w:r>
    </w:p>
    <w:p>
      <w:pPr>
        <w:spacing w:after="0"/>
        <w:ind w:left="0"/>
        <w:jc w:val="both"/>
      </w:pPr>
      <w:r>
        <w:rPr>
          <w:rFonts w:ascii="Times New Roman"/>
          <w:b w:val="false"/>
          <w:i w:val="false"/>
          <w:color w:val="000000"/>
          <w:sz w:val="28"/>
        </w:rPr>
        <w:t>
      Нысан</w:t>
      </w:r>
    </w:p>
    <w:bookmarkStart w:name="z52" w:id="46"/>
    <w:p>
      <w:pPr>
        <w:spacing w:after="0"/>
        <w:ind w:left="0"/>
        <w:jc w:val="left"/>
      </w:pPr>
      <w:r>
        <w:rPr>
          <w:rFonts w:ascii="Times New Roman"/>
          <w:b/>
          <w:i w:val="false"/>
          <w:color w:val="000000"/>
        </w:rPr>
        <w:t xml:space="preserve"> Инспекция бағдарламасы</w:t>
      </w:r>
    </w:p>
    <w:bookmarkEnd w:id="46"/>
    <w:p>
      <w:pPr>
        <w:spacing w:after="0"/>
        <w:ind w:left="0"/>
        <w:jc w:val="both"/>
      </w:pPr>
      <w:r>
        <w:rPr>
          <w:rFonts w:ascii="Times New Roman"/>
          <w:b w:val="false"/>
          <w:i w:val="false"/>
          <w:color w:val="000000"/>
          <w:sz w:val="28"/>
        </w:rPr>
        <w:t>
      (инспекциялау субъектісінің атауы, объектінің атауы және мекенжайы) тиісті фармацевтикалық практика талаптарына сәйкестікке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2392"/>
        <w:gridCol w:w="6179"/>
        <w:gridCol w:w="1028"/>
        <w:gridCol w:w="1673"/>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Инспекциялауға жататын учаскелер, бөлімшелер, жүйелер, процестер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өкілдері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 мақсаттағы</w:t>
            </w:r>
            <w:r>
              <w:br/>
            </w:r>
            <w:r>
              <w:rPr>
                <w:rFonts w:ascii="Times New Roman"/>
                <w:b w:val="false"/>
                <w:i w:val="false"/>
                <w:color w:val="000000"/>
                <w:sz w:val="20"/>
              </w:rPr>
              <w:t>бұйымдар мен медициналық техниканың айналысы</w:t>
            </w:r>
            <w:r>
              <w:br/>
            </w:r>
            <w:r>
              <w:rPr>
                <w:rFonts w:ascii="Times New Roman"/>
                <w:b w:val="false"/>
                <w:i w:val="false"/>
                <w:color w:val="000000"/>
                <w:sz w:val="20"/>
              </w:rPr>
              <w:t>саласында инспекциялау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4" w:id="47"/>
    <w:p>
      <w:pPr>
        <w:spacing w:after="0"/>
        <w:ind w:left="0"/>
        <w:jc w:val="left"/>
      </w:pPr>
      <w:r>
        <w:rPr>
          <w:rFonts w:ascii="Times New Roman"/>
          <w:b/>
          <w:i w:val="false"/>
          <w:color w:val="000000"/>
        </w:rPr>
        <w:t xml:space="preserve"> Ауытқулар хаттамасы</w:t>
      </w:r>
    </w:p>
    <w:bookmarkEnd w:id="47"/>
    <w:p>
      <w:pPr>
        <w:spacing w:after="0"/>
        <w:ind w:left="0"/>
        <w:jc w:val="both"/>
      </w:pPr>
      <w:r>
        <w:rPr>
          <w:rFonts w:ascii="Times New Roman"/>
          <w:b w:val="false"/>
          <w:i w:val="false"/>
          <w:color w:val="000000"/>
          <w:sz w:val="28"/>
        </w:rPr>
        <w:t>
      ____ жылғы "__" ______</w:t>
      </w:r>
    </w:p>
    <w:p>
      <w:pPr>
        <w:spacing w:after="0"/>
        <w:ind w:left="0"/>
        <w:jc w:val="both"/>
      </w:pPr>
      <w:r>
        <w:rPr>
          <w:rFonts w:ascii="Times New Roman"/>
          <w:b w:val="false"/>
          <w:i w:val="false"/>
          <w:color w:val="000000"/>
          <w:sz w:val="28"/>
        </w:rPr>
        <w:t>
      Инспекциялау субъектісінің атауы_____________________________________</w:t>
      </w:r>
    </w:p>
    <w:p>
      <w:pPr>
        <w:spacing w:after="0"/>
        <w:ind w:left="0"/>
        <w:jc w:val="both"/>
      </w:pPr>
      <w:r>
        <w:rPr>
          <w:rFonts w:ascii="Times New Roman"/>
          <w:b w:val="false"/>
          <w:i w:val="false"/>
          <w:color w:val="000000"/>
          <w:sz w:val="28"/>
        </w:rPr>
        <w:t>
      Қызмет объектісі_____________________________________________________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2386"/>
        <w:gridCol w:w="6979"/>
        <w:gridCol w:w="1468"/>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Ауытқулардың сипаттамасы</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Инспекциялау субъектісінің түзету әрекеттерінің орындалуы және нәтижелілігі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Инспекция басшысы _______________________________________ 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Инспекторлар ___________________________________________ 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Инспекциялау</w:t>
      </w:r>
    </w:p>
    <w:p>
      <w:pPr>
        <w:spacing w:after="0"/>
        <w:ind w:left="0"/>
        <w:jc w:val="both"/>
      </w:pPr>
      <w:r>
        <w:rPr>
          <w:rFonts w:ascii="Times New Roman"/>
          <w:b w:val="false"/>
          <w:i w:val="false"/>
          <w:color w:val="000000"/>
          <w:sz w:val="28"/>
        </w:rPr>
        <w:t>
      субъектісінің басшысы ____________________________________  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Инспекциялау субъектісінің</w:t>
      </w:r>
    </w:p>
    <w:p>
      <w:pPr>
        <w:spacing w:after="0"/>
        <w:ind w:left="0"/>
        <w:jc w:val="both"/>
      </w:pPr>
      <w:r>
        <w:rPr>
          <w:rFonts w:ascii="Times New Roman"/>
          <w:b w:val="false"/>
          <w:i w:val="false"/>
          <w:color w:val="000000"/>
          <w:sz w:val="28"/>
        </w:rPr>
        <w:t>
      уәкілетті тұлғасы ______________________________________ ________</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 мақсаттағы</w:t>
            </w:r>
            <w:r>
              <w:br/>
            </w:r>
            <w:r>
              <w:rPr>
                <w:rFonts w:ascii="Times New Roman"/>
                <w:b w:val="false"/>
                <w:i w:val="false"/>
                <w:color w:val="000000"/>
                <w:sz w:val="20"/>
              </w:rPr>
              <w:t>бұйымдар мен медициналық техниканың айналысы</w:t>
            </w:r>
            <w:r>
              <w:br/>
            </w:r>
            <w:r>
              <w:rPr>
                <w:rFonts w:ascii="Times New Roman"/>
                <w:b w:val="false"/>
                <w:i w:val="false"/>
                <w:color w:val="000000"/>
                <w:sz w:val="20"/>
              </w:rPr>
              <w:t>саласында инспекциялау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6" w:id="48"/>
    <w:p>
      <w:pPr>
        <w:spacing w:after="0"/>
        <w:ind w:left="0"/>
        <w:jc w:val="left"/>
      </w:pPr>
      <w:r>
        <w:rPr>
          <w:rFonts w:ascii="Times New Roman"/>
          <w:b/>
          <w:i w:val="false"/>
          <w:color w:val="000000"/>
        </w:rPr>
        <w:t xml:space="preserve"> Инспекция есебі</w:t>
      </w:r>
    </w:p>
    <w:bookmarkEnd w:id="48"/>
    <w:p>
      <w:pPr>
        <w:spacing w:after="0"/>
        <w:ind w:left="0"/>
        <w:jc w:val="both"/>
      </w:pPr>
      <w:r>
        <w:rPr>
          <w:rFonts w:ascii="Times New Roman"/>
          <w:b w:val="false"/>
          <w:i w:val="false"/>
          <w:color w:val="000000"/>
          <w:sz w:val="28"/>
        </w:rPr>
        <w:t>
      Фармацевтикалық инспектораттың атауы ______________________________</w:t>
      </w:r>
    </w:p>
    <w:p>
      <w:pPr>
        <w:spacing w:after="0"/>
        <w:ind w:left="0"/>
        <w:jc w:val="both"/>
      </w:pPr>
      <w:r>
        <w:rPr>
          <w:rFonts w:ascii="Times New Roman"/>
          <w:b w:val="false"/>
          <w:i w:val="false"/>
          <w:color w:val="000000"/>
          <w:sz w:val="28"/>
        </w:rPr>
        <w:t>
                                              Мекенжайы, телефоны, сайты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9173"/>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объектінің атауы және толық</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қызметінің түрлері</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күні:</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 туралы мәліметтер: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лауазымы</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және оның қызметін қысқаша сипаттау.</w:t>
            </w:r>
          </w:p>
          <w:p>
            <w:pPr>
              <w:spacing w:after="20"/>
              <w:ind w:left="20"/>
              <w:jc w:val="both"/>
            </w:pPr>
            <w:r>
              <w:rPr>
                <w:rFonts w:ascii="Times New Roman"/>
                <w:b w:val="false"/>
                <w:i w:val="false"/>
                <w:color w:val="000000"/>
                <w:sz w:val="20"/>
              </w:rPr>
              <w:t>
Алдыңғы инспекция күні</w:t>
            </w:r>
          </w:p>
          <w:p>
            <w:pPr>
              <w:spacing w:after="20"/>
              <w:ind w:left="20"/>
              <w:jc w:val="both"/>
            </w:pPr>
            <w:r>
              <w:rPr>
                <w:rFonts w:ascii="Times New Roman"/>
                <w:b w:val="false"/>
                <w:i w:val="false"/>
                <w:color w:val="000000"/>
                <w:sz w:val="20"/>
              </w:rPr>
              <w:t>
Алдыңғы инспекцияны жүргізген инспекторлардың аттары</w:t>
            </w:r>
          </w:p>
          <w:p>
            <w:pPr>
              <w:spacing w:after="20"/>
              <w:ind w:left="20"/>
              <w:jc w:val="both"/>
            </w:pPr>
            <w:r>
              <w:rPr>
                <w:rFonts w:ascii="Times New Roman"/>
                <w:b w:val="false"/>
                <w:i w:val="false"/>
                <w:color w:val="000000"/>
                <w:sz w:val="20"/>
              </w:rPr>
              <w:t>
Алдыңғы инспекциямен салыстырғандағы едәуір өзгерістер</w:t>
            </w:r>
          </w:p>
          <w:p>
            <w:pPr>
              <w:spacing w:after="20"/>
              <w:ind w:left="20"/>
              <w:jc w:val="both"/>
            </w:pPr>
            <w:r>
              <w:rPr>
                <w:rFonts w:ascii="Times New Roman"/>
                <w:b w:val="false"/>
                <w:i w:val="false"/>
                <w:color w:val="000000"/>
                <w:sz w:val="20"/>
              </w:rPr>
              <w:t>
Инспекцияның мақсаты</w:t>
            </w:r>
          </w:p>
          <w:p>
            <w:pPr>
              <w:spacing w:after="20"/>
              <w:ind w:left="20"/>
              <w:jc w:val="both"/>
            </w:pPr>
            <w:r>
              <w:rPr>
                <w:rFonts w:ascii="Times New Roman"/>
                <w:b w:val="false"/>
                <w:i w:val="false"/>
                <w:color w:val="000000"/>
                <w:sz w:val="20"/>
              </w:rPr>
              <w:t>
Инспекцияланатын аймақтар</w:t>
            </w:r>
          </w:p>
          <w:p>
            <w:pPr>
              <w:spacing w:after="20"/>
              <w:ind w:left="20"/>
              <w:jc w:val="both"/>
            </w:pPr>
            <w:r>
              <w:rPr>
                <w:rFonts w:ascii="Times New Roman"/>
                <w:b w:val="false"/>
                <w:i w:val="false"/>
                <w:color w:val="000000"/>
                <w:sz w:val="20"/>
              </w:rPr>
              <w:t>
Инспекцияны жүргізуге қатысатын өндіруші ұйымның персоналы. Инспекцияны жүргізуге дейін берілетін құжаттар.</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іс-шаралар туралы қысқаша есеп:</w:t>
            </w:r>
          </w:p>
          <w:p>
            <w:pPr>
              <w:spacing w:after="20"/>
              <w:ind w:left="20"/>
              <w:jc w:val="both"/>
            </w:pPr>
            <w:r>
              <w:rPr>
                <w:rFonts w:ascii="Times New Roman"/>
                <w:b w:val="false"/>
                <w:i w:val="false"/>
                <w:color w:val="000000"/>
                <w:sz w:val="20"/>
              </w:rPr>
              <w:t>
Тексеру мәні:</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Инспекцияның қысқаша сипаттамасы</w:t>
            </w:r>
          </w:p>
          <w:p>
            <w:pPr>
              <w:spacing w:after="20"/>
              <w:ind w:left="20"/>
              <w:jc w:val="both"/>
            </w:pPr>
            <w:r>
              <w:rPr>
                <w:rFonts w:ascii="Times New Roman"/>
                <w:b w:val="false"/>
                <w:i w:val="false"/>
                <w:color w:val="000000"/>
                <w:sz w:val="20"/>
              </w:rPr>
              <w:t>
Инспекция жүргізу себебін көрсету қажет</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учаскелер: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Инспекцияланатын барлық учаскелер көрсетіледі.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жүргізуге тартылған</w:t>
            </w:r>
          </w:p>
          <w:p>
            <w:pPr>
              <w:spacing w:after="20"/>
              <w:ind w:left="20"/>
              <w:jc w:val="both"/>
            </w:pPr>
            <w:r>
              <w:rPr>
                <w:rFonts w:ascii="Times New Roman"/>
                <w:b w:val="false"/>
                <w:i w:val="false"/>
                <w:color w:val="000000"/>
                <w:sz w:val="20"/>
              </w:rPr>
              <w:t>
компания қызметкерлері:</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 инспекция жүргізу кезінде қарым-қатынас жасаған компанияның негізгі қызметкерлерінің аттары мен лауазымдарын көрсету қажет (мәліметтер қосымшада көрсетіледі)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процесінде инспекторлар тобы алған нәтижелер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фармацевтикалық практика қағидаларының тиісті бөлімдері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тізімі</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инспекция нәтижелері мен анықталған кемшіліктер сипатталады, сондай-ақ ауытқулар (сыни, елеулі, елеусіз) жіктелімі көрсетіледі.</w:t>
            </w:r>
          </w:p>
          <w:p>
            <w:pPr>
              <w:spacing w:after="20"/>
              <w:ind w:left="20"/>
              <w:jc w:val="both"/>
            </w:pPr>
            <w:r>
              <w:rPr>
                <w:rFonts w:ascii="Times New Roman"/>
                <w:b w:val="false"/>
                <w:i w:val="false"/>
                <w:color w:val="000000"/>
                <w:sz w:val="20"/>
              </w:rPr>
              <w:t>
Тиісті фармацевтикалық практика қағидаларының тиісті тармақтарына сілтеме жасай отырып, барлық анықталған ауытқуларды атап көрсету қажет.</w:t>
            </w:r>
          </w:p>
          <w:p>
            <w:pPr>
              <w:spacing w:after="20"/>
              <w:ind w:left="20"/>
              <w:jc w:val="both"/>
            </w:pPr>
            <w:r>
              <w:rPr>
                <w:rFonts w:ascii="Times New Roman"/>
                <w:b w:val="false"/>
                <w:i w:val="false"/>
                <w:color w:val="000000"/>
                <w:sz w:val="20"/>
              </w:rPr>
              <w:t>
Барлық кемшіліктер түзету әрекеттері инспекция кезінде және есеп алғанға дейін қабылданған жағдайда да көрсетіледі.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затардын атауы</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қосымшалар: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тізімі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 мен қорытындылар: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топ объектінің тиісті фармацевтикалық практика талаптарына сәйкестігін немесе сәйкессіздігін, фармацевтикалық инспекторат тарапынан көңіл бөлуді талап ететін мәселелер бойынша ақпаратты көрсетеді.</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Қолдары</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нәтижелері бойынша есепке инспекцияны жүргізуге қатысқан инспекторлар/сарапшылар қол қояды және күнін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 мақсаттағы</w:t>
            </w:r>
            <w:r>
              <w:br/>
            </w:r>
            <w:r>
              <w:rPr>
                <w:rFonts w:ascii="Times New Roman"/>
                <w:b w:val="false"/>
                <w:i w:val="false"/>
                <w:color w:val="000000"/>
                <w:sz w:val="20"/>
              </w:rPr>
              <w:t>бұйымдар мен медициналық техниканың айналысы</w:t>
            </w:r>
            <w:r>
              <w:br/>
            </w:r>
            <w:r>
              <w:rPr>
                <w:rFonts w:ascii="Times New Roman"/>
                <w:b w:val="false"/>
                <w:i w:val="false"/>
                <w:color w:val="000000"/>
                <w:sz w:val="20"/>
              </w:rPr>
              <w:t>саласында инспекциялау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министрлігінің</w:t>
      </w:r>
    </w:p>
    <w:p>
      <w:pPr>
        <w:spacing w:after="0"/>
        <w:ind w:left="0"/>
        <w:jc w:val="both"/>
      </w:pPr>
      <w:r>
        <w:rPr>
          <w:rFonts w:ascii="Times New Roman"/>
          <w:b w:val="false"/>
          <w:i w:val="false"/>
          <w:color w:val="000000"/>
          <w:sz w:val="28"/>
        </w:rPr>
        <w:t>
      Медициналық және фармацевтикалық қызметті бақылау комитеті</w:t>
      </w:r>
    </w:p>
    <w:bookmarkStart w:name="z58" w:id="49"/>
    <w:p>
      <w:pPr>
        <w:spacing w:after="0"/>
        <w:ind w:left="0"/>
        <w:jc w:val="left"/>
      </w:pPr>
      <w:r>
        <w:rPr>
          <w:rFonts w:ascii="Times New Roman"/>
          <w:b/>
          <w:i w:val="false"/>
          <w:color w:val="000000"/>
        </w:rPr>
        <w:t xml:space="preserve"> Дәрілік заттардың айналысы саласындағы тиісті фармацевтикалық</w:t>
      </w:r>
      <w:r>
        <w:br/>
      </w:r>
      <w:r>
        <w:rPr>
          <w:rFonts w:ascii="Times New Roman"/>
          <w:b/>
          <w:i w:val="false"/>
          <w:color w:val="000000"/>
        </w:rPr>
        <w:t>практика талаптарына сәйкестікке сертификат</w:t>
      </w:r>
    </w:p>
    <w:bookmarkEnd w:id="49"/>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Берілген күні ____ жылғы "____" ________</w:t>
      </w:r>
    </w:p>
    <w:p>
      <w:pPr>
        <w:spacing w:after="0"/>
        <w:ind w:left="0"/>
        <w:jc w:val="both"/>
      </w:pPr>
      <w:r>
        <w:rPr>
          <w:rFonts w:ascii="Times New Roman"/>
          <w:b w:val="false"/>
          <w:i w:val="false"/>
          <w:color w:val="000000"/>
          <w:sz w:val="28"/>
        </w:rPr>
        <w:t>
      ____ жылғы "____" __________ дейін жарамды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тұлғаның/дара кәсіпкердің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 орналасқан жері,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келесі тиісті фармацевтикалық практикаға сәйкестікке</w:t>
      </w:r>
    </w:p>
    <w:p>
      <w:pPr>
        <w:spacing w:after="0"/>
        <w:ind w:left="0"/>
        <w:jc w:val="both"/>
      </w:pPr>
      <w:r>
        <w:rPr>
          <w:rFonts w:ascii="Times New Roman"/>
          <w:b w:val="false"/>
          <w:i w:val="false"/>
          <w:color w:val="000000"/>
          <w:sz w:val="28"/>
        </w:rPr>
        <w:t>
      _____________________________________________________________берілген</w:t>
      </w:r>
    </w:p>
    <w:p>
      <w:pPr>
        <w:spacing w:after="0"/>
        <w:ind w:left="0"/>
        <w:jc w:val="both"/>
      </w:pPr>
      <w:r>
        <w:rPr>
          <w:rFonts w:ascii="Times New Roman"/>
          <w:b w:val="false"/>
          <w:i w:val="false"/>
          <w:color w:val="000000"/>
          <w:sz w:val="28"/>
        </w:rPr>
        <w:t>
      Өндіру үшін</w:t>
      </w:r>
    </w:p>
    <w:p>
      <w:pPr>
        <w:spacing w:after="0"/>
        <w:ind w:left="0"/>
        <w:jc w:val="both"/>
      </w:pPr>
      <w:r>
        <w:rPr>
          <w:rFonts w:ascii="Times New Roman"/>
          <w:b w:val="false"/>
          <w:i w:val="false"/>
          <w:color w:val="000000"/>
          <w:sz w:val="28"/>
        </w:rPr>
        <w:t>
      тиісті фармацевтикалық практикаға сәйкестік саласы:</w:t>
      </w:r>
    </w:p>
    <w:p>
      <w:pPr>
        <w:spacing w:after="0"/>
        <w:ind w:left="0"/>
        <w:jc w:val="both"/>
      </w:pPr>
      <w:r>
        <w:rPr>
          <w:rFonts w:ascii="Times New Roman"/>
          <w:b w:val="false"/>
          <w:i w:val="false"/>
          <w:color w:val="000000"/>
          <w:sz w:val="28"/>
        </w:rPr>
        <w:t>
      дәрілік заттар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технологиялық процесс кезеңдері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өндірістік үй-жайлардың, алаңдардың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Сертификатты берген фармацевтикалық инспекторат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Фармацевтикалық инспектораттың басшысы ____________________ _________</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медициналық мақсаттағы</w:t>
            </w:r>
            <w:r>
              <w:br/>
            </w:r>
            <w:r>
              <w:rPr>
                <w:rFonts w:ascii="Times New Roman"/>
                <w:b w:val="false"/>
                <w:i w:val="false"/>
                <w:color w:val="000000"/>
                <w:sz w:val="20"/>
              </w:rPr>
              <w:t>бұйымдар мен медициналық техниканың айналысы</w:t>
            </w:r>
            <w:r>
              <w:br/>
            </w:r>
            <w:r>
              <w:rPr>
                <w:rFonts w:ascii="Times New Roman"/>
                <w:b w:val="false"/>
                <w:i w:val="false"/>
                <w:color w:val="000000"/>
                <w:sz w:val="20"/>
              </w:rPr>
              <w:t>саласында инспекциялау жүргізу қағидаларына</w:t>
            </w:r>
            <w:r>
              <w:br/>
            </w:r>
            <w:r>
              <w:rPr>
                <w:rFonts w:ascii="Times New Roman"/>
                <w:b w:val="false"/>
                <w:i w:val="false"/>
                <w:color w:val="000000"/>
                <w:sz w:val="20"/>
              </w:rPr>
              <w:t>6-қосымша</w:t>
            </w:r>
          </w:p>
        </w:tc>
      </w:tr>
    </w:tbl>
    <w:bookmarkStart w:name="z60" w:id="50"/>
    <w:p>
      <w:pPr>
        <w:spacing w:after="0"/>
        <w:ind w:left="0"/>
        <w:jc w:val="left"/>
      </w:pPr>
      <w:r>
        <w:rPr>
          <w:rFonts w:ascii="Times New Roman"/>
          <w:b/>
          <w:i w:val="false"/>
          <w:color w:val="000000"/>
        </w:rPr>
        <w:t xml:space="preserve"> Тиісті фармацевтикалық практикаға сәйкестігі сертификатын</w:t>
      </w:r>
      <w:r>
        <w:br/>
      </w:r>
      <w:r>
        <w:rPr>
          <w:rFonts w:ascii="Times New Roman"/>
          <w:b/>
          <w:i w:val="false"/>
          <w:color w:val="000000"/>
        </w:rPr>
        <w:t>ұстаушылардың тізілімі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2663"/>
        <w:gridCol w:w="1424"/>
        <w:gridCol w:w="2663"/>
        <w:gridCol w:w="1424"/>
        <w:gridCol w:w="2975"/>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 ұстаушының атауы, заңды мекенжайы, телефоны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ұстаушы объектінің мекенжайы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нөмірі, берілген күні, қолданыс мерзімі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стандарттарға сәйкестік саласы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тоқтата тұру және кері шақыртып алу туралы мәліметтер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