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cddd" w14:textId="402c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30 сәуірдегі № 372 бұйрығы. Қазақстан Республикасының Әділет министрлігінде 2015 жылы 18 мамырда № 11070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сараптама жүргізу қағидаларын бекіту туралы» Қазақстан Республикасы Ұлттық экономика Министрінің 2015 жылғы 1 сәуірдегі № 299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10722 тіркелген, «Әділет» ақпараттық-құқықтық жүйесінде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кешенді сараптама жүргізу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берiлiп отырған 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кешенді сараптама жүргізу қағидалары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сараптама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Экологиялық және санитариялық-эпидемиологиялық қауіпсіздік бөлігіндегі салалық сараптамаларды орталық мемлекеттік органдардың тиісті ведомстволарымен және (немесе) олардың аумақтық бөлімшелерімен, сондай-ақ өз құзыреті шегінде жергілікті атқарушы органдар, егер тиісті қызмет саласы бойынша қолданыстағы заңнамада өзгеше көзделмесе, ақысыз негізде жүргізеді.».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тармақшамен мынадай редакцияда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ұсынылған қоршаған ортаны қорғау, табиғат ресурстарын ұтымды пайдалану, халық денсаулығын қорғау шараларының тиімді орындалуы, толықтырылуы және жеткіліктігі.».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Ұсынылған құрылыс жобасының және бастапқы деректердің жинақтылығы сараптамалық ұйымдармен және (немесе) құрылыс жобасын және бастапқы құжаттамаларды алған тұлғамен 5 (бес) жұмыс күнінің ішінде олардың алған күнінен бастап.».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үшінші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 қорғау саласында уәкілетті органның ведомствосына немесе орталық немесе аумақтық бөлімшелерге, сондай-ақ өз құзыреті шегінде жергілікті атқарушы органдарға Қазақстан Республикасының табиғатты қорғау заңнамасымен айқындалған құзыретіне сәйкес мемлекеттік экологиялық сараптама жүргізу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санитарлы-эпидемиологиялық саулығы немесе оның аумақтық бөлімшелерінде санитарлы-эпидемиологиялық сараптама жүргізу сала уәкілетті органдар ведомстволарына.».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Экологиялық реттеу және тұтынушылардың құқықтарын қорғау мәселелері жөніндегі уәкілетті органдар ведомстволарының орталық немесе аумақтық бөлімшелерінің және (немесе) өз құзыреті шегінде жергілікті атқарушы органдарының, сондай-ақ аттестатталған сараптама ұйымдарының бастапқы құжаттармен бірге жобаның материалдарын электрондық портал арқылы алған күні мемлекеттік экологиялық сараптама, санитариялық-эпидемиологиялық сараптаманың және өнеркәсіптік қауіпсіздік сараптамасының басталған күні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«Сараптама ұйымдары жүзеге асыратын ведомстводан тыс кешенді сараптама (салалық сараптамаларды қоса алғанда) жүргізу мерзімдері мен ұзақтығы тапсырыс беруші мен орындаушы арасында жасасқан шартпен белгіленеді, бірақ: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жауапкершілігі І және ІІ деңгейдегі технологиялық немесе техникалық жағынан күрделі объектілер, ықтимал қауіпті өндірістік объектілер болып табылатын объектілер құрылысының жобалары бойынша 45 (қырық бес) жұмыс күнінен, сондай-ақ 2007 жылғы 9 қаңтардағы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ережелеріне сәйкес өндірістік обьектілердің санитарлық классификациясына (бұдан әрі - обьектілердің санитарлық классификациясы) сәйкес І категория объектілер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ықтимал қауіпті санатына жатпайтын,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(жиырма) жұмыс күнінен, сондай-ақ обьектілердің санитарлық классификациясына сәйкес ІІ категория объектілер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ықтимал қауіпті санатына жатпайтын,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(он) жұмыс күнінен аспауы тиіс, сондай-ақ обьектілердің санитарлық классификациясына сәйкес ІІ категория объектілер бойынша, сондай-ақ обьектілердің санитарлық классификациясына сәйкес ІІІ және IV категория объектілер бойынша.».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баспасөз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бұйрықтың Қазақстан Республикасы Әділет министрлігінде мемлекеттік тіркелгеннен кейін жұмыс он күн ішінде осы бұйрықтың 2-тармағының 1), 2) және 3) тармақшаларымен көзделген шараларды орындау туралы мәліметтерді Қазақстан Республикасы Ұлттық экономика министрлігінің Заң департаментіне ұсынуын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________В.Школьник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"___"____________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