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cca" w14:textId="b56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Алмасай ауылдық округінің Алмасай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Алмасай ауылдық округі әкімінің 2014 жылғы 13 маусымдағы № 4 шешімі. Шығыс Қазақстан облысының Әділет департаментінде 2014 жылғы 30 маусымда № 3390 болып тіркелді. Күші жойылды - Шығыс Қазақстан облысы Ұлан ауданы Алмасай ауылдық округі әкімінің 2015 жылғы 23 қарашадағы №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Ұлан ауданы Алмасай ауылдық округі әкімінің 23.11.2015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Ұлан аудандық аумақтық ветеринариялық бақылау және қадағалау инспекциясы басшысының міндетін атқарушының 2014 жылғы 19 мамырдағы № 174 ұсынысының негізінде Алмасай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ауданының Алмасай ауылдық округінің Алмасай ауылында ірі қара малдың арасынан бруцеллез ауруының анықталуына байланысты,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"Ұлан мал дәрігері" коммуналдық мемлекеттік мекемесіне қарасты Алмасай ауылдық округі мал дәрігерлік бөлімшесінің меңгерушісі А. Аубакировқа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ұсынылсын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Алмасай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