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0772" w14:textId="c3d0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25 қазандағы № 182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қарашадағы № 274 шешімі. Қостанай облысының Әділет департаментінде 2014 жылғы 23 желтоқсанда № 5243 болып тіркелді. Күші жойылды - Қостанай облысы Меңдіқара ауданы мәслихатының 2015 жылғы 21 желтоқсандағы № 368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Меңдіқара ауданы мәслихатының 21.12.2015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25 қазандағы № 182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4296 тіркелген, 2013 жылғы 28 қарашада "Меңдіқара үні"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соғысының қатысушылары мен мүгедектеріне 150000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