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1160" w14:textId="80b1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субсидия алу үшін тапсырыс, есеп беру түрі, жиынтық актілер, 
сатып алу-сату, типтік келісім-шарт түрлерін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14 қыркүйектегі N 280 қаулысы. Алматы облысының Әділет департаментінде 2012 жылы 28 қыркүйекте N 2134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9 шілдедегі "Асыл тұқымды мал шаруашылығы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16 мамырдағы N 625 "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бюджеттердің мал шаруашылығы өнімдерінің өнімділігін және сапасын арттыруды субсидиялауға 2012 жылғы республикалық бюджеттен берілетін ағымдағы нысаналы трансферттерді пайдалану ережесін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2012 жылғы 24 сәуірдегі N 516 "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бюджеттерде, Астана және Алматы қалаларының бюджеттеріне асыл тұқымды мал шаруашылығын қолдануға 2012 жылға арналған республикалық бюджеттен берілетін ағымдағы нысаналы трансферттерді пайдалану қағидаларын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қаулыларына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Шетелден әкелінген асыл тұқымды төлді,сондай-ақ лизинг шарты негізінде сатып алынған асыл тұқымды ірі қара малдың төлін қоспағанда,асыл тұқымды өнімді (материалды) сатып алу-сату шарттық типтік үлгісі,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Субсидия алу үшін берілетін өтінім түрі,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Мал шаруашылығы өнімінің сатылуы,сондай-ақ аудан бойынша сиыр саны туралы жиынтық актісінің түрі, 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Субсидиялау бағдарламасының қатысушылары арасында квоталар мен бюджеттік субсидиялар мөлшерін бөлу жиынтық тізімі, 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Облыс бойынша мал шаруашылығы өнімінің сатылатын көлемі, сондай-ақ, сиыр санымен субсидиялар төлеу туралы облыс бойынша жиынтық ведомосі, 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Облыс бойынша 2012 жылы игерілген қаражат бойынша есеп (ақпарат), 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Облыс бойынша 2012 жылдың____тоқсанында сатылған мал шаруашылығы өнімінің көлемі бойынша есеп (ақпарат), 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Жиынтық актісінің түрін,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Облыстық бюджеттік қаражатын игеру жөніндегі есеп, (ақпарат)  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Облыс бойынша асыл тұқымдық өнімді (материалды) сатып алу, сондай-ақ селекциялық және асыл тұқымдық жұмыстарды жүргізу көлемі жөніндегі бір тоқсандағы есеп (ақпарат), 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Тұқымдық бұқаларды пайдалану және бекіту мал иелері бойынша елді мекен арасында өткізілген жиналыстың шешімі, 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Сатып алынған ірі қара малдың асыл тұқымды төлін пайдалану бойынша міндеттеме түрін, 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Т.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м.а                         А. Баталов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Шетелден әкелінген асыл тұқымды төлді, сондай-ақ лизинг шарты</w:t>
      </w:r>
      <w:r>
        <w:br/>
      </w:r>
      <w:r>
        <w:rPr>
          <w:rFonts w:ascii="Times New Roman"/>
          <w:b/>
          <w:i w:val="false"/>
          <w:color w:val="000000"/>
        </w:rPr>
        <w:t>
негізінде сатып алынған асыл тұқымды ірі қара малдың төлін</w:t>
      </w:r>
      <w:r>
        <w:br/>
      </w:r>
      <w:r>
        <w:rPr>
          <w:rFonts w:ascii="Times New Roman"/>
          <w:b/>
          <w:i w:val="false"/>
          <w:color w:val="000000"/>
        </w:rPr>
        <w:t>
қоспағанда, асыл тұқымды өнімді (материалды) сатып алу-сату</w:t>
      </w:r>
      <w:r>
        <w:br/>
      </w:r>
      <w:r>
        <w:rPr>
          <w:rFonts w:ascii="Times New Roman"/>
          <w:b/>
          <w:i w:val="false"/>
          <w:color w:val="000000"/>
        </w:rPr>
        <w:t>
шарты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"___"_________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(елді мекен)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Асыл тұқымды мал шаруашылығы субъектісі (ауыл шаруашылығы тауарын өндіруші – асыл тұқымды ірі қара мал төлін сатқан кезде) _________________________ атынан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(толық атауы) (қызметі, толық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Жарғының және асыл тұқымды мал шаруашылығы саласындағы уәкілетті органның, ірі қара мал тұқымдары бойынша Республикалық палаталардың 20____ жылғы "___" ___________ берілген N _______, Аттестаттың, асыл тұқымды куәліктің негізінде әрекет етуші, бұдан әрі Сатушы деп аталатын, бір жағынан,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(ауыл шаруашылығы тауарын өндірушінің толық атауы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Жарғы негізінде іс-әрекет ететін басшысы тұлғасында_____________________,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(толық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жағынан, бұдан әрі Сатып алушы деп аталатын, Тараптар бірлесе отырып төмендегілер туралы осы шартты жасасты.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Шарттың мәні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Осы шарттың мәні асыл тұқымды өнімді (материалды) сатып алу-сату болып табылады.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Асыл тұқымды өнімнің (материалдың) саны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Осы шарт бойынша қарастырылған Сатушының сататын және Сатып алушының сатып алатын асыл тұқымды өнімінің (материалдың) саны төмендегіні құрайды, (қажеттісін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_________ бас, жалпы тірілей салмағы ___________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____________ дана асыл тұқымды жұмыртқа;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 бас тәуліктік балапандар.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Шарттың жалпы құны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Осы шарттың жалпы құны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(цифрмен және жазумен)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Бір бірлік асыл тұқымды өнімнің (материалдың) құны (қажеттісін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бас үшін _______________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кг тірілей салмағы үшін _______________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 дана асыл тұқымды жұмыртқа үшін 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 бас тәуліктік балапан үшін _______________ теңге.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Есеп айырысу шарты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Төлем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(қолма-қол немесе есеп шоттық есеп айырысу,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N, күні және төлем құжатының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Сатушы сатады, Сатып алушы құнын төлеп, сатып 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(ескертуге сәйкес толтырылады *)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Уағдаласушы Тараптардың жауапкершілігі және міндеттері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Сатушы міндеттенеді: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шарттың 2.1. тармағында көрсетілгендей Сатып алушыға сапалы асыл тұқымды өнім (материал) көлемін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сатылған асыл тұқымды өнімнің (материалдың) барлық көлеміне асыл тұқымдық куәліктерді және ветеринарлық паспортты (сертификатты) Сатып алушыға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Сатып алушы міндеттенеді: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сатып алынған өнімнің құны төленген күннен бастап бір апта ішінде (сатушының аумағында карантиндік шараларды қоспағанда) оларды өз аумағына алып кетуді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сатып алынған асыл тұқымды өнімнің көлемі туралы асыл тұқымды мал шаруашылығы бойынша аудандық мемлекеттік инспекторды келген жері бойынша хабардар етуге.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5.2.1. Асыл тұқымды өнімді (материалды) тек асылдандыру мақсаты үшін, сондай-ақ асыл тұқымды төлді табынды өз төлінен өсіру мақсатында пайдалануға: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асыл тұқымды ұрғашы тоқтылар, шошқалар, таналар, биелер және інгендерді екі рет төлдегенге (боталауға) дейін (шошқалар, таналар, құлын-тайлар);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асыл тұқымды бұқаларды, айғырларды және бураларды шағылыстыру маусымы – кемінде екі рет (шағылыстыру маусымы мамыр-қазан айлары);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асыл тұқымды жұмыртқа - инкубация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тәуліктік балапандарды аталық табындарды қалыптастыру үшін (ет бағытындағы құс шаруашылығында) және өнеркәсіптік табын қалыптастыру үшін (жұмыртқа бағытындағы құс шаруашылығында).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Асыл тұқымды малдар белгіленген мерзімнен ерте шығарылған жағдайда иесі округтің ветеринар дәрігерімен және мемлекеттік ветеринариялық инспекторымен себебін көрсетіп шығарылу туралы акті толтырады.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Қорытынды ережелер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Даулар немесе келіспеушіліктер туындаған жағдайда, Тараптар осы мәселені реттеу бойынша шаралар қабылдайды, келісімге келе алмаған жағдайда шешім сот тәртібімен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Осы шарт мемлекеттік және орыс тілдерінде үш данада жасалады: тараптардың әрқайсысына бір-біреуден.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Шарт Тараптар қол қойған күннен бастап күшіне енеді және міндетті болып табылады.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Тараптардың заңды мекен-жайы және деректемелері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"Сатушы" "Сатып алушы"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 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(пошталық мекен-жайы) (пошталық мекен-жайы)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 _______________________</w:t>
      </w:r>
      <w:r>
        <w:br/>
      </w:r>
      <w:r>
        <w:rPr>
          <w:rFonts w:ascii="Times New Roman"/>
          <w:b/>
          <w:i w:val="false"/>
          <w:color w:val="000000"/>
        </w:rPr>
        <w:t>
(банкілік деректемелері) (банкілік деректемелері)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 _______________________</w:t>
      </w:r>
      <w:r>
        <w:br/>
      </w:r>
      <w:r>
        <w:rPr>
          <w:rFonts w:ascii="Times New Roman"/>
          <w:b/>
          <w:i w:val="false"/>
          <w:color w:val="000000"/>
        </w:rPr>
        <w:t>
(аты-жөні, басшының қолы) (аты-жөні, қолы)</w:t>
      </w:r>
      <w:r>
        <w:br/>
      </w:r>
      <w:r>
        <w:rPr>
          <w:rFonts w:ascii="Times New Roman"/>
          <w:b/>
          <w:i w:val="false"/>
          <w:color w:val="000000"/>
        </w:rPr>
        <w:t>
МО      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асыл тұқымды төлді сатып алған кезде жануарлардың түрі, тұқымы, жыныстық-жастық тобы және олардың жасы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 тұқымды жұмыртқаны және (немесе) тәуліктік балапандарды сатып алған кезде асыл тұқымды құстың кроссы және өнімділік бағыты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"Асыл тұқымды мал шаруашылығы туралы" Қазақстан Республикасының 1998 жылғы 9 шілдедегі Заңының 16 бабының 3 тармағына сәйкес асыл тұқымды мал шаруашылығы бойынша аумақтық бөлімшенің мемлекеттік инспекторлары өз құзіреттілігі шегінде өз қызметтерін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Сатып алынатын асыл тұқымды малдардың жасы ересек болмауы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Мүйізді ірі қара: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тайыншалар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құнажындар және тұқымдық бұқалар - 26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Ұрғашы тоқтылар - 18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Тоқты қошқарлар - 18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Жылқылар: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Биелер - 3 жылға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Айғырлар – 5 жылға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Түйелер: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Ұрғашылары - 3 жылға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Еркектері - 5 жылға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Шошқалар: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Мегежіндер - 12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Еркек шошқалар – 14 айға дейін.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Сатып алынған асыл тұқымды өнімге (материалға)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(тауар өндірушінің атауы –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қаңтарға қолда бары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(малдың түрін, тұқымын, өнімділік бағытын көрсету) бас, оның ішінде аналық мал басы ___ бас (мал бар болған жағдайда толтырылсын).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жылы (импорттық асыл тұқымды төл бойынша 2011 жылдың ІҮ-тоқсаны жіберіледі) сатып алынатын ____ бас, жалпы тірілей салмағы ____ килограмм, оның ішінде аналық мал __________ бас, жалпы тірілей салмағы _________ килограмм (малдың түрін, тұқымын,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_________ бас сатып алған шарты бар, жалпы тірілей салмағы _________килограмм, оның ішінде аналық мал _________ бас, жалпы тірілей салмағы _______ килограмм (бар болған жағдайда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_________ бас сатып алуға алдын-ала жасалған шарты бар, жалпы тірілей салмағы _________килограмм, оның ішінде аналық мал _________ бас, жалпы тірілей салмағы _______ килограмм (бар болған жағдайда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Асыл тұқымды малдарды сатушы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(асыл тұқымды зауыттың және/немесе шаруашылықтың, асыл тұқымды ірі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 мал төлін сатқан кезде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тауарын өндірушінің атауы–сатушы)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Тауар өндірушінің мекен-жайы (толық):________________________________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немесе жеке тұлғаның (шаруа, фермерлік қожалықтары)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есеп шоттың болуы туралы, оның нөмірі көрсетілген банктің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АҚ, ЖШС басшысы; КФШ, ШҚ, ФҚ басшысы_________________________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(мөр,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"___"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облысы _______________ауданының _______________ бөлімінің бастығы*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ж. "____" 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* тиісті бөлімнің атауы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9"/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Сатып алынған асыл тұқымды өнімге (материалға) субсидия алуға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(құс фабрикасының атауы -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жылдың 1 қаңтарына жұмыртқалайтын тауықтар (үйректер) _______ бас (кросын және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жылы сатып алатын _____ бас тәуліктік балапандар, _____ дана асыл тұқымды жұмыртқа ( кросын және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_______ бас тәуліктік балапандар, _____ дана асыл тұқымды жұмыртқа сатып алған шарты бар (бар болған жағдайда,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_______ бас тәуліктік балапандар, _____ дана асыл тұқымды жұмыртқа сатып алуға алдын-ала жасалған шарты бар (бар болған жағдайда,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Тәуліктік балапандар және (немесе) асыл тұқымды жұмыртқа сатушы ___________________________________ (қажеттісін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(құс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Торда және еденде ұстау үшiн технологиялық жабдықтардың болуы (қажеттісін сызу).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Ветеринариялық iс-шараларды ұйымдастыру және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Тауар өндірушінің мекен-жайы (толық):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есеп шоттың болуы туралы, оның нөмірі көрсетілген банктің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 фабрикасының басшысы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(мөр,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"___ "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облысы _______________ауданының _____________ бөлімінің бастығы*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ж. "____" 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(мөрі, аты-жөні, қолы)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* тиісті бөлімнің атауы</w:t>
      </w:r>
    </w:p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22"/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Тұқымдық бұқаларды күтіп-бағуға субсидия алуға өтінім*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Ауылдық (кенттік) округ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(елді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Ағымдағы жылдың жайылым маусымының басына қолда бар аналық мал басы (2 жастан ересек) 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жылы _____________ бас тұқымдық бұқалар сатып 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_________ бас сатып алуға алдын-ала шарты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Асыл тұқымды малдарды сатушы-____________________________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(ауыл шаруашылығы тауарын өндірушінің атауы–сатушы)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Тұқымдық бұқаның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Малдардың бiрдейлендiру нөмiрiнiң және ауыл шаруашылығы жануарларын бiрдейлендiру жөніндегі бiрыңғай деректер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Асыл тұқымды тұқымдық бұқалардың асыл тұқымды куәлігінің және ветеринариялық сертификатының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Жеке қосалқы шаруашылықтардағы мал басынан құралған және зоотехникалық нормативтерге сәйкес қолмен және/немесе еркін шағылыстыруға пайдаланылатын жалпы табындағы асыл тұқымды тұқымдық бұқалардың болуы, оларды пайдалану, бекіту және алмастыру.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Ауылдық (кенттік) округтің мекен-жайы (толық):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жүргізуші субъектіде селекциялық және асыл тұқымдық жұмыстар жүргізілгендігі туралы бірыңғай ақпараттық талдау жүйесінің деректер базасынан үзіндіні;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тұқымдық бұқаларды бекіту және пайдалану бойынша елді мекеннің тұрғындары – мал иелері жиналысының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тұқымдық бұқалардың асыл тұқымды куәлігінің және ветеринариялық сертификатының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қосалқы шаруашылықтардағы мал басынан құралған жалпы табында – осы бекітілген асыл тұқымдық бұқаларды бекіту және пайдалану бойынша елді мекен тұрғындарының тиісті ауылдық округ әкімі растаған жиналыс шешімінің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есеп шоттың болуы туралы, оның нөмірі көрсетілген банктің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тауарын өндіруші________________ 2012 ж.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облысы __________ауданының _________ бөлімінің бастығы**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ж. "____" 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(мөрі, аты-жөні, қолы)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асыл тұқымды етті бағыттағы тұқымдық бұқалар;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тиісті бөлімнің атауы</w:t>
      </w:r>
    </w:p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25"/>
    <w:bookmarkStart w:name="z8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Селекциялық және асыл тұқымдық жұмыстарды жүргізуге субсидия</w:t>
      </w:r>
      <w:r>
        <w:br/>
      </w:r>
      <w:r>
        <w:rPr>
          <w:rFonts w:ascii="Times New Roman"/>
          <w:b/>
          <w:i w:val="false"/>
          <w:color w:val="000000"/>
        </w:rPr>
        <w:t>
алуға өтінім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(тауар өндірушінің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Ағымдағы жылдың жайылым маусымының басына қолда бар аналық мал басы (2 жастан ересек) 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Малдардың бiрдейлендiру нөмiрiнiң және ауыл шаруашылығы жануарларын бiрдейлендiру жөніндегі бiрыңғай деректер базасында тiркеуде болуы*.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Зоотехникалық нормаларға сәйкес күтіп-бағу және ветеринариялық iс-шараларды жүзеге асыру*.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Тұқымдық құрамын өзгертуге қатысатын тауарлы табын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Асыл тұқымдық куәлігі бар және зоотехникалық нормативтерге сәйкес қолдан және/немесе еркін шағылыстыруға пайдаланатын асыл тұқымды тұқымдық бұқалардың болуы, оларды пайдалану, бекіту және алмастыру.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Отандық селекциялық асыл тұқымды мал басы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асыл тұқымды аналық табындарда ұрпағының сапасы бойынша бағаланған тұқымдық бұқалардың ұрығымен жасанды ұрықтандыруды және/немесе қолдан шағылыстыруда асыл тұқымдық куәлігі бар асыл тұқымды тұқымдық бұқаларды пайдалану. Еркін шағылыстыруға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 селекцияның асыл тұқымды мал басы үшін**: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шет елдік селекцияның асыл тұқымды аналық табындарында бағаланған тұқымдық бұқалар ұрығымен жасанды ұрықтандыруды және/немесе қолдан шағылыстыруда өз өнімділігі бойынша бағаланған асыл тұқымды тұқымдық бұқаларды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Тауар өндірушінің мекен-жайы (толық):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немесе жеке тұлғаның (шаруа, фермерлік қожалықтары)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есеп шоттың болуы туралы, оның нөмірі көрсетілген банктің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жүргізуші субъектіде селекциялық және асыл тұқымдық жұмыстар жүргізілгендігі туралы бірыңғай ақпараттық талдау жүйесінің деректер базасынан үзіндіні;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24-аш статистикалық есептілік нысанынан (заңды тұлғалар нысанындағы ауыл шаруашылығы тауарларын өндірушілер үшін), шаруашылық кітабынан (дара кәсіпкерлер үшін) үзіндімен расталған ірі қара мал басының бар екендігі туралы анықтаманы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АҚ, ЖШС басшысы; КФШ, ШҚ, ФҚ басшысы_________2012 ж."__"_______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тауарын өндіруші_____________ 2012 ж. "___"___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облысы _____________ауданының _________ бөлімінің бастығы***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ж. "____" 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(мөрі, аты-жөні, қолы)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Аталған субсидиялау бағыттары бойынша ұсынылған талаптар барлық санаттар үшін бірыңғай;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шетелдік селекцияның асыл тұқымды мал басы деп шет елден әкелінген асыл тұқымды және одан алынған асыл тұқымды төлдің үшінші ұрпағына дейін түсініледі;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тиісті бөлімнің атауы.</w:t>
      </w:r>
    </w:p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28"/>
    <w:bookmarkStart w:name="z9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округтегі асыл тұқымды тұқымдық бұқаға* деген</w:t>
      </w:r>
      <w:r>
        <w:br/>
      </w:r>
      <w:r>
        <w:rPr>
          <w:rFonts w:ascii="Times New Roman"/>
          <w:b/>
          <w:i w:val="false"/>
          <w:color w:val="000000"/>
        </w:rPr>
        <w:t>
қажеттілік бойынша өтінім</w:t>
      </w:r>
    </w:p>
    <w:bookmarkEnd w:id="29"/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Ауылдық округ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(ауылдық округтің атауы –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Елді мекен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(елді мекен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Ағымдағы жылдың жайылым маусымының басына қолда бар ________ бас, оның ішінде аналық ірі қара мал бастары (2 жастан ересек)_______________________________________бас.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(елді мекендегі ірі қара малдың санын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жылы ___________ бас аналық ірі қара мал басын еркін шағылыстыру жоспарланды.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Еркін шағылыстыру үшін қажетті етті бағыттағы асыл тұқымды тұқымдық бұқалар _______________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Растаймын: _________________________________Ауылдық округ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(ауылдық округтің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2012 жыл "___"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облысы _________ауданының__________ бөлімінің бастығы**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ж. "____" 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(мөрі, аты-жөні, қолы)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асыл тұқымды етті бағыттағы тұқымдық бұқалар;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тиісті бөлімнің атауы.</w:t>
      </w:r>
    </w:p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31"/>
    <w:bookmarkStart w:name="z10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өндіріске және сатылатын сиыр еті үшін субсидия</w:t>
      </w:r>
      <w:r>
        <w:br/>
      </w:r>
      <w:r>
        <w:rPr>
          <w:rFonts w:ascii="Times New Roman"/>
          <w:b/>
          <w:i w:val="false"/>
          <w:color w:val="000000"/>
        </w:rPr>
        <w:t>
алуға өтінім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малының саны________.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Бір мезгілде бордақылайтын және инфрақұрылымы бар, қуаттылығы______ бас ірі қара малын бордақылауға арналған маманданған алаңның бар (қажетін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малды күтiп-бағуға арналған қоралар;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бетон жиектi азық беруге арналған науа;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көздерінің болуы және автоматтандырылған суару көзiмен қамтамасыз етiлуi;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фекалдық масса мен қар суын шығарып тастауға арналған мүйiсi бар дренаждық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азық дайындау және азық тарату техникасының/жабдығының, сондай-ақ азық сақтау қоймасының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бекiткiшi бар жiктегiштiң, таразы құрылғысының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ветеринариялық пункттiң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сою алаңы (пункт) және/немесе қайта өңдейтін цех (есепке алу нөмірі (коды) ____) қуаттылығымен ____ тонна тәулігіне бар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Ірі қара малының тірідей салмағы кем деген (етке өткізгенде) _____кг.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Жоспармен сойыс салмақта сатылатын сиыр етінің көлемі_______ тонна, соның ішінде өңдеуге_____тонна және (немесе) жеке өзінің қайта өңдейтіні______тонна – 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Қолда бар жердің жалпы көлемі _____ га, соның ішінде егістіктер _____ га, шабындықтар 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жылы қосымша сатып алынуы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бiрыңғай бірдейлендіру деректер базасында тiркеуiнiң болуы _____________(күні және тіркелген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Тауар өндірушінің мекен жайы (толық)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банктік шоттың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өлшемдерге сәйкес кәсіпорынды (шаруашылықты) _____деңгейге жатқызуды сұраймын.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 басшысы ___________________(аты-жөні,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"Растаймын"*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облысының _________ауданының ауыл шаруашылық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"____________" _________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1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34"/>
    <w:bookmarkStart w:name="z1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сүтті өндіру және сату үшін субсидия алуға өтінім</w:t>
      </w:r>
    </w:p>
    <w:bookmarkEnd w:id="35"/>
    <w:bookmarkStart w:name="z1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жылы 1 қаңтарға сиыр мен қашарлардың меншiктi аналық басының (2 жастан ересек) __________ бас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жылдың қорытындысымен cауын сиырлар мен құнажындардың орташа жылдық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2011 жылы табын бойынша орташа сауылым (1 сиырға) ___кг құрады </w:t>
      </w:r>
      <w:r>
        <w:rPr>
          <w:rFonts w:ascii="Times New Roman"/>
          <w:b w:val="false"/>
          <w:i/>
          <w:color w:val="000000"/>
          <w:sz w:val="28"/>
        </w:rPr>
        <w:t>(1-ші деңгей үшін бонитировканың қорытындысы бойынша (N 7-нысан-сүт)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Жоспарланған есепке алу салмақтағы өндірілетін сүт көлемі______ тонна, оның ішінде есепке алу салмақта сатылатын көлем: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қайта өңдеуге______ тонна және (немесе) жеке өзі қайта өңдейтіні_____ тонна – (керегін толтыру)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Өзінде бар </w:t>
      </w:r>
      <w:r>
        <w:rPr>
          <w:rFonts w:ascii="Times New Roman"/>
          <w:b w:val="false"/>
          <w:i/>
          <w:color w:val="000000"/>
          <w:sz w:val="28"/>
        </w:rPr>
        <w:t>(қажеттісін көрсету)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пайдалануға ________ жылы енгізілген, ______ сауын сиырға арналған қазіргі заманғы сүт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____________ сауын сиырға арналған тиісті инфрақұрылымы бар сүт кешені (механикалық сауу, тезекті жинап шығару мен мал азығын тарату, автосуару мен мал азығы цехы);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сүт өткізгіш түтіктерге, бидондарға сауылатын сауын құрылғылары (сүт жинайтын (танк). </w:t>
      </w:r>
      <w:r>
        <w:rPr>
          <w:rFonts w:ascii="Times New Roman"/>
          <w:b w:val="false"/>
          <w:i/>
          <w:color w:val="000000"/>
          <w:sz w:val="28"/>
        </w:rPr>
        <w:t>(барының астын сызу)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Сүтті қайта өңдейтін жеке меншік цехының болуы _____________</w:t>
      </w:r>
      <w:r>
        <w:rPr>
          <w:rFonts w:ascii="Times New Roman"/>
          <w:b w:val="false"/>
          <w:i/>
          <w:color w:val="000000"/>
          <w:sz w:val="28"/>
        </w:rPr>
        <w:t>(бар болған жағдайда толтырылады)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(өндірістік-жабдықтың аталуын есептік номерін кодын, қуаттылығын –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Қолда бар жердің, барлығы _____ га, соның ішінде егістік _____ га, шабындық______га,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01.01.12 ж.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жылы дайындауы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2012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бiрыңғай бірдейлендіру деректер базасында тiркеуiнiң болуы _____________(күні және тіркелген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Селекциялық және асылдандыру жұмыстарының бiрыңғай ақпараттық базасында тiркелген_____________(күні және тіркелген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Тауар өндірушінің мекен жайы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банкілік шоттың бар болуы туралы номері көрсетілген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өлшемдерге сәйкес кәсіпорынды (шаруашылықты) _____деңгейге жатқызуды сұраймын.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"Растаймын"*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_______________облысының _________ауданының ауыл шаруашылық бөлімінің бастығы _________________________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Аудандық ауыл шаруашылығы басқармасының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1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37"/>
    <w:bookmarkStart w:name="z1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өндіріске және сатылатын шошқа еті үшін субсидия</w:t>
      </w:r>
      <w:r>
        <w:br/>
      </w:r>
      <w:r>
        <w:rPr>
          <w:rFonts w:ascii="Times New Roman"/>
          <w:b/>
          <w:i w:val="false"/>
          <w:color w:val="000000"/>
        </w:rPr>
        <w:t>
алуға өтінім</w:t>
      </w:r>
    </w:p>
    <w:bookmarkEnd w:id="38"/>
    <w:bookmarkStart w:name="z1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Шошқа бордақылауға арналған маманданған қоражайдың (алаңның) _______басқа болуы,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(үлгілі,жалпы алаңын, шаршы метрін-көрсету)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жылдың қорытындысымен бордақылаудағы ( орташа жылдық шошқа саны) саны 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Мыналардың: өндіріс алаңдарын автоматтандырудың; мал соятын цехының; құрама жем цехының; таразы құрылғысының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Ветеринариялық пункттің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Сою алаңы (пункт) және/болмаса қайта өңдейтін цех (есепке алу нөмірі (коды) ____) қуаттылығымен ____ тонна тәулігіне бар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жылы етке өткізу үшін бордақылауға жататын шошқаның жоспарланған саны 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Жоспармен сатылатын көлем шошқа еті _________ тонна, соның ішінде қайта өңдеуге______тонна және (немесе) жеке өзі қайта өңдеуге______тонна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Шошқаның тірідей салмағы кем деген (етке өткізгенде) _____кг.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Қолда бар жердің, барлығы _____ га, соның ішінде егістік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2012 жылы 1 қаңтардағы жағдай бойынша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2012 жылы қосымша сатып алу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Тауар өндірушінің мекен жайы (толық)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(қайта тіркелімі)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банктік шоттың болуы туралы нөмірі көрсетілген анықтама.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 басшысы ____________________(аты-жөні,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"Растаймын"*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облысының _________ауданының ауыл шаруашылық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</w:t>
      </w:r>
    </w:p>
    <w:bookmarkStart w:name="z2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End w:id="40"/>
    <w:bookmarkStart w:name="z20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өндіріске және сатылатын биязы жүн үшін субсидия</w:t>
      </w:r>
      <w:r>
        <w:br/>
      </w:r>
      <w:r>
        <w:rPr>
          <w:rFonts w:ascii="Times New Roman"/>
          <w:b/>
          <w:i w:val="false"/>
          <w:color w:val="000000"/>
        </w:rPr>
        <w:t>
алуға өтінім</w:t>
      </w:r>
    </w:p>
    <w:bookmarkEnd w:id="41"/>
    <w:bookmarkStart w:name="z2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қой саны ________ бас, соның ішінде аналықтары (2-жастан ересек) саны 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Қойларды _______ бас ұстауға арналған қоражайдың болуы, сондай-ақ механикаландырылған қырқуға арналған_____бас қоражайлардың болуы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(үлгілі,жалпы алаңын, шаршы метрін-көрсету)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Жоспармен сатылатын жүннің көлемі _________ тонна, соның ішінде терең өңдеуге______тонна, бастапқы қайта өңдеу_____тонна, соның ішінде жеке меншік цехында____тонна-көрсету қажет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Қолда бар жердің, барлығы _____ га, соның ішінде егістік _____ га, шабындық___га,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банктік шоттың болуы туралы нөмірі көрсетілген анықтама.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"Растаймын"*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облысының _________ауданының ауыл шаруашылық бөлімінің бастығы _____ (аты-жөні, қолы, мөрі) "____ " _______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2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</w:t>
      </w:r>
    </w:p>
    <w:bookmarkEnd w:id="43"/>
    <w:bookmarkStart w:name="z22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өндіріске және сатылатын қой және жылқы еті үшін</w:t>
      </w:r>
      <w:r>
        <w:br/>
      </w:r>
      <w:r>
        <w:rPr>
          <w:rFonts w:ascii="Times New Roman"/>
          <w:b/>
          <w:i w:val="false"/>
          <w:color w:val="000000"/>
        </w:rPr>
        <w:t>
субсидия алуға өтінім</w:t>
      </w:r>
    </w:p>
    <w:bookmarkEnd w:id="44"/>
    <w:bookmarkStart w:name="z2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қой (жылқы) саны ________ бас, соның ішінде аналықтары (2-жастан ересек (3-жастан) саны 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Қойларды (жылқыларды) _______ бас ұстауға арналған қоражайдың болуы_____________________________________________________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 (үлгілі,жалпы алаңын, шаршы метрін-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Жоспармен сатылатын қой (жылқы) етінің көлемі _________ тонна, соның ішінде қайта өңдеуге______тонна және (немесе) жеке өзі қайта өңдеуге______тонна, басқа сауда объектісі_____тонна-көрсету қажет (керектісін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Қолда бар жердің, барлығы _____ га, соның ішінде егістік _____ га, шабындық___га, жайылымдық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банкілік шоттың болуы туралы банктен анықтама;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"Растаймын"*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облысының _________ауданының ауыл шаруашылық бөлімінің бастығы ________ (аты-жөні, қолы, мөрі) "____ " ______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2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End w:id="46"/>
    <w:bookmarkStart w:name="z24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қымыз және шұбат өндіру және сату үшін субсидия</w:t>
      </w:r>
      <w:r>
        <w:br/>
      </w:r>
      <w:r>
        <w:rPr>
          <w:rFonts w:ascii="Times New Roman"/>
          <w:b/>
          <w:i w:val="false"/>
          <w:color w:val="000000"/>
        </w:rPr>
        <w:t>
алуға өтінім</w:t>
      </w:r>
    </w:p>
    <w:bookmarkEnd w:id="47"/>
    <w:bookmarkStart w:name="z2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жылқы (түйе) саны________, соның ішінде 3 – жастан ересек биелер (інгендер) саны 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Жоспармен жылдық орта есеппен сауынды жылқылар (інгендер) 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Жоспармен өндірілетін қымыз (шұбат) көлемі есепке алу салмағымен 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Тәулігіне ______ тонна өнім өндіретін цехтің (қымыз немесе шұбат өндіретін)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Жоспармен өндірілетін қымызды (шұбатты) көлемі______ тонна, оның ішінде қайта өңдеуге______ тонна және (немесе) өздері қайта өңдеуге_____ тонна, басқа сату нысандары_____ тонна – (керегін толтыру).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Қолда бар жердің жалпы көлемі _____ га, соның ішінде егістіктер _____ га, шабындықтар_____га,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өндірушінің мекен жайы______________________________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банкілік шоттың болуы туралы номері көрсетілген анықтама.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"Растаймын"*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облысының _________ауданының ауыл шаруашылық бөлімінің бастығы _____ (аты-жөні, қолы, мөрі) "___" ________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2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13-қосымша</w:t>
      </w:r>
    </w:p>
    <w:bookmarkEnd w:id="49"/>
    <w:bookmarkStart w:name="z2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бройлерлік құс етін және тауарлық жұмыртқа өндіру</w:t>
      </w:r>
      <w:r>
        <w:br/>
      </w:r>
      <w:r>
        <w:rPr>
          <w:rFonts w:ascii="Times New Roman"/>
          <w:b/>
          <w:i w:val="false"/>
          <w:color w:val="000000"/>
        </w:rPr>
        <w:t>
және сату үшін субсидия алуға өтінім</w:t>
      </w:r>
    </w:p>
    <w:bookmarkEnd w:id="50"/>
    <w:bookmarkStart w:name="z2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(құс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жылдың 1 қаңтарына жұмыртқалайтын құстың орташа жылдық саны_____бас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(кроссты және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жылы өндірілген құс етінің көлемі 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Құс фабрикасы қолданысқа берілді ______________________ (күні, айы, жылы).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Құс фабрикасының қуаттылығы _______ тонна, _________ мың дана (қажеттісін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2011 жылғы нәтижелермен жылдық орта есеппен 1 жұмыртқалағыш жұмыртқа ______ мың 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жылы жоспармен өндірілетін ет көлемі __________ тонна, жұмыртқа_______ мың дана, оның ішінде сатылған ет_______тонна, жұмыртқа ________мың дана (керегін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Сертификат (ИСО, "Экологиялық өнім" белгісі, ХАССП азық-түлік қауіпсіздік жүйесі)_______________________________________ бар ма (қандай сертификат екендігін және берілген күнін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Құстарды ұстауға технологиялық қондырғылар бар ма (қандай түрі-торлық/едендік екендігін көрсету), қондырғының пайдалану мерзімі _____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өндірушінің мекен жайы (толық)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залалсыздығы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банкілік шоттың болуы туралы нөмірі көрсетілген анықтама.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Басшысы __________________ (аты-жөні, қолы, мөрі) "____ "________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"Растаймын"*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облысының _________ауданының ауыл шаруашылық бөлімінің бастығы _________________________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"_____"_________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Аудандық ауыл шаруашылығы бөлімінің басшысы шаруашылықтардың өнімдегі көрсетілген мәліметтердің дұрыстығын және өлшемдерге сәйкестігін тексеру үшін комиссия құруға құқылы.</w:t>
      </w:r>
    </w:p>
    <w:bookmarkStart w:name="z2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14-қосымша</w:t>
      </w:r>
    </w:p>
    <w:bookmarkEnd w:id="52"/>
    <w:bookmarkStart w:name="z28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iрi қара малдың аналық басын азықтандыру үшiн</w:t>
      </w:r>
      <w:r>
        <w:br/>
      </w:r>
      <w:r>
        <w:rPr>
          <w:rFonts w:ascii="Times New Roman"/>
          <w:b/>
          <w:i w:val="false"/>
          <w:color w:val="000000"/>
        </w:rPr>
        <w:t>
пайдаланылатын шырынды және кесек азықтың құнын iшiнара</w:t>
      </w:r>
      <w:r>
        <w:br/>
      </w:r>
      <w:r>
        <w:rPr>
          <w:rFonts w:ascii="Times New Roman"/>
          <w:b/>
          <w:i w:val="false"/>
          <w:color w:val="000000"/>
        </w:rPr>
        <w:t>
арзандату үшін субсидия алуға өтінім</w:t>
      </w:r>
    </w:p>
    <w:bookmarkEnd w:id="53"/>
    <w:bookmarkStart w:name="z2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Тауар өндіруші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(заңды (жеке) 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қаңтардағы ірі қара малының саны______бас, оның ішінде сиыр______бас_________________(өнімділіктің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Жоспармен сиыр саны_______бас шырынды және кесек азықты субсидиялау үшiн.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Қолда бар жердің жалпы көлемі _____ га, соның ішінде егістіктер _____ га, шабындықтар _____га, жайылымдар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жылы 1 қаңтардағы жағдай қолда бар мал азығы: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жылы дайындалуы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жылы қосымша сатып алынуы жоспарлануда: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шырынды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 азықтар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3)құрама жем 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дәнді мал азығы 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бiрыңғай бірдейлендіру деректер базасында тiркеуiнiң болуы _____________(күні және тіркелген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Селекциялық және асылдандыру жұмыстарының бiрыңғай ақпараттық базасында тiркелген_____________(күні және тіркелген нөмірі).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Тауар өндірушінің мекен жайы (толық)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Өтінімге мынадай құжаттар қоса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тұлғаның мемлекеттік тіркелімі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органымен берілген клиенттің салық органына тіркеуге қойылғандығын растайтын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банктен банктік шоттың болуы туралы нөмірі көрсетілген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аналық мал басын сақтауға міндеттеме;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егіс айналымында азықтық дақылдардың немесе азық сатып алу шартының болуы.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Кәсіпорынның басшысы ___________________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"Растаймын"*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облысының _________ауданының ауыл шаруашылық бөлімінің бастығы ______________ (аты-жөні, қолы, мөрі)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 " _________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Аудандық ауыл шаруашылығы бөлімінің басшысы бекітілген заңнама аясында шаруашылықтардың өтінімдегі көрсетілген мәліметтің дұрыстығын және өлшемдерге сәйкестігін тексеру үшін комиссия құруға құқылы.</w:t>
      </w:r>
    </w:p>
    <w:bookmarkStart w:name="z3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        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15-қосымша</w:t>
      </w:r>
    </w:p>
    <w:bookmarkEnd w:id="55"/>
    <w:bookmarkStart w:name="z3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___________облысы _____________ ауданы бойынша 2012 жылғы____________</w:t>
      </w:r>
      <w:r>
        <w:br/>
      </w:r>
      <w:r>
        <w:rPr>
          <w:rFonts w:ascii="Times New Roman"/>
          <w:b/>
          <w:i w:val="false"/>
          <w:color w:val="000000"/>
        </w:rPr>
        <w:t>
(айы)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(керегін көрсету)</w:t>
      </w:r>
      <w:r>
        <w:br/>
      </w:r>
      <w:r>
        <w:rPr>
          <w:rFonts w:ascii="Times New Roman"/>
          <w:b/>
          <w:i w:val="false"/>
          <w:color w:val="000000"/>
        </w:rPr>
        <w:t>
мал шаруашылығы өнімінің сатылуы, сондай-ақ аудан бойынша сиыр саны** туралы</w:t>
      </w:r>
      <w:r>
        <w:br/>
      </w:r>
      <w:r>
        <w:rPr>
          <w:rFonts w:ascii="Times New Roman"/>
          <w:b/>
          <w:i w:val="false"/>
          <w:color w:val="000000"/>
        </w:rPr>
        <w:t>
ЖИЫНТЫҚ АКТІ (ай сайынғы) *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633"/>
        <w:gridCol w:w="2033"/>
        <w:gridCol w:w="1933"/>
        <w:gridCol w:w="2373"/>
        <w:gridCol w:w="2073"/>
      </w:tblGrid>
      <w:tr>
        <w:trPr>
          <w:trHeight w:val="118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ланатын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N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 дана)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</w:t>
            </w:r>
          </w:p>
        </w:tc>
      </w:tr>
      <w:tr>
        <w:trPr>
          <w:trHeight w:val="37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*субсидияланатын мал шаруашылығы өнімінің әрбір түріне жеке жасалады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**өндірілген сүтке және шырынды және кесек азықты субсидиялау үшiн сиырдың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ветеринария бөлімінің бастығы_____________ 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ветеринария бөлімінің маманы ______________(Т.А.Ж., қолы)</w:t>
      </w:r>
    </w:p>
    <w:bookmarkStart w:name="z3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Ауыл шаруашылығы        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        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End w:id="57"/>
    <w:bookmarkStart w:name="z31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____________________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субсидиялау бағдарламасының қатысушылары арасында квоталар мен</w:t>
      </w:r>
      <w:r>
        <w:br/>
      </w:r>
      <w:r>
        <w:rPr>
          <w:rFonts w:ascii="Times New Roman"/>
          <w:b/>
          <w:i w:val="false"/>
          <w:color w:val="000000"/>
        </w:rPr>
        <w:t>
бюджеттік субсидиялар мөлшерін бөлу жиынтық тізімі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433"/>
        <w:gridCol w:w="2273"/>
        <w:gridCol w:w="1933"/>
        <w:gridCol w:w="1913"/>
        <w:gridCol w:w="2053"/>
        <w:gridCol w:w="2493"/>
      </w:tblGrid>
      <w:tr>
        <w:trPr>
          <w:trHeight w:val="14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сиыр,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(деңгей)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Шырынды және кесек азық*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793"/>
        <w:gridCol w:w="3133"/>
        <w:gridCol w:w="2213"/>
        <w:gridCol w:w="2873"/>
      </w:tblGrid>
      <w:tr>
        <w:trPr>
          <w:trHeight w:val="45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бас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*ірі қара малдың аналық мал басын (сиырларды) азықтандыруға пайдаланылатын ірі және шырынды мал азығының құнын субсидиялауға толтыруда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Ауыл шаруашылығы басқармасы төрт күн ішінде квотаны бекіткен күннен бастап Ауыл шаруашылығы министрлігіне облыс әкімінің субсидиялау бағдарламасына қатысатын тауар өндірушілер үшін квотаны бекіту шешімінің көшірмесін ұсынады.</w:t>
      </w:r>
    </w:p>
    <w:bookmarkStart w:name="z3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        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End w:id="59"/>
    <w:bookmarkStart w:name="z31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облысы бойынша 2012 жылғы ____________</w:t>
      </w:r>
      <w:r>
        <w:br/>
      </w:r>
      <w:r>
        <w:rPr>
          <w:rFonts w:ascii="Times New Roman"/>
          <w:b/>
          <w:i w:val="false"/>
          <w:color w:val="000000"/>
        </w:rPr>
        <w:t>
(айы)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(керегін көрсету)</w:t>
      </w:r>
      <w:r>
        <w:br/>
      </w:r>
      <w:r>
        <w:rPr>
          <w:rFonts w:ascii="Times New Roman"/>
          <w:b/>
          <w:i w:val="false"/>
          <w:color w:val="000000"/>
        </w:rPr>
        <w:t>
мал шаруашылығы өнімінің сатылған көлемі, сондай-ақ, сиыр саны мен</w:t>
      </w:r>
      <w:r>
        <w:br/>
      </w:r>
      <w:r>
        <w:rPr>
          <w:rFonts w:ascii="Times New Roman"/>
          <w:b/>
          <w:i w:val="false"/>
          <w:color w:val="000000"/>
        </w:rPr>
        <w:t>
субсидиялар төлеу туралы</w:t>
      </w:r>
      <w:r>
        <w:br/>
      </w:r>
      <w:r>
        <w:rPr>
          <w:rFonts w:ascii="Times New Roman"/>
          <w:b/>
          <w:i w:val="false"/>
          <w:color w:val="000000"/>
        </w:rPr>
        <w:t>
облыс бойынша жиынтық ведомосі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653"/>
        <w:gridCol w:w="1533"/>
        <w:gridCol w:w="1473"/>
        <w:gridCol w:w="2893"/>
        <w:gridCol w:w="1673"/>
        <w:gridCol w:w="1593"/>
      </w:tblGrid>
      <w:tr>
        <w:trPr>
          <w:trHeight w:val="27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 (кг,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немесе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сойыс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сүт, жүн,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</w:t>
            </w:r>
          </w:p>
        </w:tc>
      </w:tr>
      <w:tr>
        <w:trPr>
          <w:trHeight w:val="27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Өнім*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айында</w:t>
            </w:r>
          </w:p>
        </w:tc>
      </w:tr>
      <w:tr>
        <w:trPr>
          <w:trHeight w:val="3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273"/>
        <w:gridCol w:w="2693"/>
        <w:gridCol w:w="1893"/>
        <w:gridCol w:w="2393"/>
        <w:gridCol w:w="2113"/>
      </w:tblGrid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жұмыртқа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азық (құрама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жем),тонна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 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*деңгейін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 шаруашылығы бөлімінің бастығы____________ 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бухгалтер________________________________ (Т.А.Ж., қолы)</w:t>
      </w:r>
    </w:p>
    <w:bookmarkStart w:name="z3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        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18-қосымша</w:t>
      </w:r>
    </w:p>
    <w:bookmarkEnd w:id="61"/>
    <w:bookmarkStart w:name="z31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_________________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2012 жылдың "____" __________айына игерілген қаражат бойынша</w:t>
      </w:r>
      <w:r>
        <w:br/>
      </w:r>
      <w:r>
        <w:rPr>
          <w:rFonts w:ascii="Times New Roman"/>
          <w:b/>
          <w:i w:val="false"/>
          <w:color w:val="000000"/>
        </w:rPr>
        <w:t>
есеп (ақпарат)*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633"/>
        <w:gridCol w:w="1273"/>
        <w:gridCol w:w="1133"/>
        <w:gridCol w:w="1413"/>
        <w:gridCol w:w="2613"/>
        <w:gridCol w:w="1533"/>
        <w:gridCol w:w="1493"/>
        <w:gridCol w:w="1593"/>
      </w:tblGrid>
      <w:tr>
        <w:trPr>
          <w:trHeight w:val="255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(өнімнің)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сатылғаны ***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473"/>
        <w:gridCol w:w="1673"/>
        <w:gridCol w:w="2073"/>
        <w:gridCol w:w="1973"/>
        <w:gridCol w:w="1873"/>
        <w:gridCol w:w="2533"/>
      </w:tblGrid>
      <w:tr>
        <w:trPr>
          <w:trHeight w:val="10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а/ш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басқармасында өңдеуде жатыр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төленгені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келесі есепті айдың 5–нен кешіктірілмей ай сайын ұсынылады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есептесу күні жылдың басында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барлық сатылатын көлем (субсидияны есепке алмай)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 шаруашылығы бөлімінің бастығы ___________ 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 ________________________________ (Т.А.Ж., қолы)</w:t>
      </w:r>
    </w:p>
    <w:bookmarkStart w:name="z3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"___"____________________ 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19-қосымша</w:t>
      </w:r>
    </w:p>
    <w:bookmarkEnd w:id="63"/>
    <w:bookmarkStart w:name="z32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__________________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2012 жылдың "_________" тоқсанында сатылған мал шаруашылығы</w:t>
      </w:r>
      <w:r>
        <w:br/>
      </w:r>
      <w:r>
        <w:rPr>
          <w:rFonts w:ascii="Times New Roman"/>
          <w:b/>
          <w:i w:val="false"/>
          <w:color w:val="000000"/>
        </w:rPr>
        <w:t>
өнімінің көлемі бойынша есеп (ақпарат)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393"/>
        <w:gridCol w:w="2293"/>
        <w:gridCol w:w="1353"/>
        <w:gridCol w:w="2253"/>
        <w:gridCol w:w="1273"/>
        <w:gridCol w:w="2573"/>
      </w:tblGrid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атауы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түрі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квота,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213"/>
        <w:gridCol w:w="1673"/>
        <w:gridCol w:w="2713"/>
        <w:gridCol w:w="1853"/>
        <w:gridCol w:w="25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мекемелер**</w:t>
            </w:r>
          </w:p>
        </w:tc>
      </w:tr>
      <w:tr>
        <w:trPr>
          <w:trHeight w:val="3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теңге*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бағасы,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өңделген өнімнің сату бағасы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аурухана, мектеп және мектепке дейінгі мекемелер және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 шаруашылығы бөлімінің бастығы_______________(Т.А.Ж.,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 __________________________________(Т.А.Ж., қолы)</w:t>
      </w:r>
    </w:p>
    <w:bookmarkStart w:name="z3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"___"_____________________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20-қосымша</w:t>
      </w:r>
    </w:p>
    <w:bookmarkEnd w:id="65"/>
    <w:bookmarkStart w:name="z32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өнім сатып алғаны және аудан бойынша тиесілі</w:t>
      </w:r>
      <w:r>
        <w:br/>
      </w:r>
      <w:r>
        <w:rPr>
          <w:rFonts w:ascii="Times New Roman"/>
          <w:b/>
          <w:i w:val="false"/>
          <w:color w:val="000000"/>
        </w:rPr>
        <w:t>
субсидия сомасы туралы жиынтық акт*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(атауы: асыл тұқымды төл, тәуліктік балапандар, асыл тұқымды жұмыртқа–керегін қалдыру)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ж. ____________ __________________________облысының _______________________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(айына)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693"/>
        <w:gridCol w:w="1573"/>
        <w:gridCol w:w="3473"/>
        <w:gridCol w:w="2473"/>
        <w:gridCol w:w="2113"/>
      </w:tblGrid>
      <w:tr>
        <w:trPr>
          <w:trHeight w:val="30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түрі**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(асыл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төл, тәуліктік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(керегін қалдыру)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(керегін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_____ауданының _______бөлімінің бастығы***_________(аты-жөні,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_____ауданының _______бөлімінің маманы***__________(аты-жөні,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_____ауданының Асыл тұқымды мал шаруашылығы бойынша мемлекеттік инспекторы_____________(аты-жөні,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әрбір сатып алынған асыл тұқымды өнім түріне бөлек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сатып алынған асыл тұқымды малдың жыныстық-жастық топтар көрсетіледі; ***тиісті бөлімнің атауы.</w:t>
      </w:r>
    </w:p>
    <w:bookmarkStart w:name="z3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        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21-қосымша</w:t>
      </w:r>
    </w:p>
    <w:bookmarkEnd w:id="67"/>
    <w:bookmarkStart w:name="z32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Тұқымдық бұқалар* саны және аудан бойынша тиесілі субсидия</w:t>
      </w:r>
      <w:r>
        <w:br/>
      </w:r>
      <w:r>
        <w:rPr>
          <w:rFonts w:ascii="Times New Roman"/>
          <w:b/>
          <w:i w:val="false"/>
          <w:color w:val="000000"/>
        </w:rPr>
        <w:t>
сомасы туралы жиынтық акт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ж. ____________облысының __________________ауданы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(айына)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513"/>
        <w:gridCol w:w="3993"/>
        <w:gridCol w:w="1453"/>
        <w:gridCol w:w="1133"/>
        <w:gridCol w:w="30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бағыттағы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бұқаның иесі-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және/немесе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3253"/>
        <w:gridCol w:w="3333"/>
        <w:gridCol w:w="249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төленгені, теңге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қалдығы, теңге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жататыны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_______ауданының ______бөлімінің бастығы**_________(аты-жөні,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_______ауданының ______бөлімінің маманы**__________(аты-жөні,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___________________ауданының Асыл тұқымды мал шаруашылығы бойынша мемлекеттік инспекторы_____________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* ет бағытындағы асыл тұқымды тұқымдық бұқа;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**тиісті бөлімнің атауы.</w:t>
      </w:r>
    </w:p>
    <w:bookmarkStart w:name="z3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        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22-қосымша</w:t>
      </w:r>
    </w:p>
    <w:bookmarkEnd w:id="69"/>
    <w:bookmarkStart w:name="z32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тұқымдық жұмыстарды жүргізу және аудан бойынша тиесілі</w:t>
      </w:r>
      <w:r>
        <w:br/>
      </w:r>
      <w:r>
        <w:rPr>
          <w:rFonts w:ascii="Times New Roman"/>
          <w:b/>
          <w:i w:val="false"/>
          <w:color w:val="000000"/>
        </w:rPr>
        <w:t>
субсидия сомасы туралы жиынтық акт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ж. __________облысының __________________ауданы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(айына)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333"/>
        <w:gridCol w:w="1713"/>
        <w:gridCol w:w="1333"/>
        <w:gridCol w:w="2693"/>
        <w:gridCol w:w="2313"/>
        <w:gridCol w:w="1793"/>
      </w:tblGrid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мал 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(селекциялық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(жүйе)*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құнажындар</w:t>
            </w:r>
          </w:p>
        </w:tc>
      </w:tr>
      <w:tr>
        <w:trPr>
          <w:trHeight w:val="1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өндірушінің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айын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3033"/>
        <w:gridCol w:w="2493"/>
        <w:gridCol w:w="2293"/>
        <w:gridCol w:w="1973"/>
      </w:tblGrid>
      <w:tr>
        <w:trPr>
          <w:trHeight w:val="274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және күні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жататыны</w:t>
            </w:r>
          </w:p>
        </w:tc>
      </w:tr>
      <w:tr>
        <w:trPr>
          <w:trHeight w:val="31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________ауданының ________бөлімінің бастығы**________(аты-жөні,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________ауданының ________бөлімінің маманы**_________(аты-жөні,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____________ауданының Асыл тұқымды мал шаруашылығы бойынша мемлекеттік инспекторы_____________(аты-жөні,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малдың аналық басының жыныстық-жастық топтары көрсетіледі; тиісті бөлімнің атауы.</w:t>
      </w:r>
    </w:p>
    <w:bookmarkStart w:name="z3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                           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23-қосымша</w:t>
      </w:r>
    </w:p>
    <w:bookmarkEnd w:id="71"/>
    <w:bookmarkStart w:name="z32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өнім сатып алғаны және аудан бойынша тиесілі</w:t>
      </w:r>
      <w:r>
        <w:br/>
      </w:r>
      <w:r>
        <w:rPr>
          <w:rFonts w:ascii="Times New Roman"/>
          <w:b/>
          <w:i w:val="false"/>
          <w:color w:val="000000"/>
        </w:rPr>
        <w:t>
субсидия сомасы туралы жиынтық акт*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(атауы: асыл тұқымды төл, тәуліктік балапандар, асыл тұқымды жұмыртқа–керегін қалдыру)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ж. ____________ __________________________облысының _______________________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(айына)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693"/>
        <w:gridCol w:w="1573"/>
        <w:gridCol w:w="3473"/>
        <w:gridCol w:w="2473"/>
        <w:gridCol w:w="2113"/>
      </w:tblGrid>
      <w:tr>
        <w:trPr>
          <w:trHeight w:val="30" w:hRule="atLeast"/>
        </w:trPr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түрі**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(асыл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төл, тәуліктік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(керегін қалдыру)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(керегін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бастығы (жауапты тұлға)________________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(жауапты тұлға)________________________________________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*әрбір сатып алынған асыл тұқымды өнім түріне бөлек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сатып алынған асыл тұқымды малдың жыныстық-жастық топтары көрсетіледі;</w:t>
      </w:r>
    </w:p>
    <w:bookmarkStart w:name="z3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        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24-қосымша</w:t>
      </w:r>
    </w:p>
    <w:bookmarkEnd w:id="73"/>
    <w:bookmarkStart w:name="z33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Тұқымдық бұқалар саны және облыс бойынша тиесілі субсидия</w:t>
      </w:r>
      <w:r>
        <w:br/>
      </w:r>
      <w:r>
        <w:rPr>
          <w:rFonts w:ascii="Times New Roman"/>
          <w:b/>
          <w:i w:val="false"/>
          <w:color w:val="000000"/>
        </w:rPr>
        <w:t>
сомасы туралы жиынтық акт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ж.___________ ___________________________облысы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(айына)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4533"/>
        <w:gridCol w:w="1573"/>
        <w:gridCol w:w="1413"/>
        <w:gridCol w:w="3553"/>
      </w:tblGrid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(басқа)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нормативі, теңге</w:t>
            </w:r>
          </w:p>
        </w:tc>
      </w:tr>
      <w:tr>
        <w:trPr>
          <w:trHeight w:val="10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бағыттағы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бұқаның иесі -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және/немесе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233"/>
        <w:gridCol w:w="3133"/>
        <w:gridCol w:w="3593"/>
      </w:tblGrid>
      <w:tr>
        <w:trPr>
          <w:trHeight w:val="54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қалдығы, теңге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жататыны</w:t>
            </w:r>
          </w:p>
        </w:tc>
      </w:tr>
      <w:tr>
        <w:trPr>
          <w:trHeight w:val="27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бастығы (жауапты тұлға)_________________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(жауапты тұлға)_________________________________________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*ет бағытындағы асыл тұқымды тұқымдық бұқа.</w:t>
      </w:r>
    </w:p>
    <w:bookmarkStart w:name="z3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        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25-қосымша</w:t>
      </w:r>
    </w:p>
    <w:bookmarkEnd w:id="75"/>
    <w:bookmarkStart w:name="z3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тұқымдық жұмыстарды жүргізу және облыс бойынша тиесілі</w:t>
      </w:r>
      <w:r>
        <w:br/>
      </w:r>
      <w:r>
        <w:rPr>
          <w:rFonts w:ascii="Times New Roman"/>
          <w:b/>
          <w:i w:val="false"/>
          <w:color w:val="000000"/>
        </w:rPr>
        <w:t>
субсидия сомасы туралы жиынтық акт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ж. ____________ ______________________облысы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(айына)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333"/>
        <w:gridCol w:w="1713"/>
        <w:gridCol w:w="1333"/>
        <w:gridCol w:w="2693"/>
        <w:gridCol w:w="2313"/>
        <w:gridCol w:w="1793"/>
      </w:tblGrid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мал 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(селекциялық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(жүйе)*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құнажындар</w:t>
            </w:r>
          </w:p>
        </w:tc>
      </w:tr>
      <w:tr>
        <w:trPr>
          <w:trHeight w:val="1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өндірушінің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айын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3033"/>
        <w:gridCol w:w="2493"/>
        <w:gridCol w:w="2293"/>
        <w:gridCol w:w="1973"/>
      </w:tblGrid>
      <w:tr>
        <w:trPr>
          <w:trHeight w:val="274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үзіндінің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және күні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жататыны</w:t>
            </w:r>
          </w:p>
        </w:tc>
      </w:tr>
      <w:tr>
        <w:trPr>
          <w:trHeight w:val="31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бастығы (жауапты тұлға)___________________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(жауапты тұлға)___________________________________________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Ескерту: </w:t>
      </w:r>
      <w:r>
        <w:rPr>
          <w:rFonts w:ascii="Times New Roman"/>
          <w:b w:val="false"/>
          <w:i w:val="false"/>
          <w:color w:val="000000"/>
          <w:sz w:val="28"/>
        </w:rPr>
        <w:t>малдың аналық басының жыныстық-жастық топтары көрсетіледі; тиісті бөлімнің атауы.</w:t>
      </w:r>
    </w:p>
    <w:bookmarkStart w:name="z3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        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26-қосымша</w:t>
      </w:r>
    </w:p>
    <w:bookmarkEnd w:id="77"/>
    <w:bookmarkStart w:name="z3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бойынша бюджет қаражатты игеру жөніндегі есеп (ақпарат)*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693"/>
        <w:gridCol w:w="3173"/>
        <w:gridCol w:w="2253"/>
        <w:gridCol w:w="1253"/>
        <w:gridCol w:w="2013"/>
        <w:gridCol w:w="2653"/>
      </w:tblGrid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сатып алынғаны,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пайдаланылған, күтіп-бағылғаны,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селекциялық-асыл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жұмыстар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173"/>
        <w:gridCol w:w="1553"/>
        <w:gridCol w:w="1193"/>
        <w:gridCol w:w="1593"/>
        <w:gridCol w:w="1793"/>
        <w:gridCol w:w="1133"/>
        <w:gridCol w:w="1653"/>
        <w:gridCol w:w="2033"/>
      </w:tblGrid>
      <w:tr>
        <w:trPr>
          <w:trHeight w:val="17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өңдеуінде жатқаны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 өнімге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күтіп-бағылған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бұқаға, 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төленгені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бастығы (жауапты тұлға)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Ескерту: </w:t>
      </w:r>
      <w:r>
        <w:rPr>
          <w:rFonts w:ascii="Times New Roman"/>
          <w:b w:val="false"/>
          <w:i w:val="false"/>
          <w:color w:val="000000"/>
          <w:sz w:val="28"/>
        </w:rPr>
        <w:t>* сатып алынған асыл тұқымды өнім (материалдың) барлық көлеміне жасалады.</w:t>
      </w:r>
    </w:p>
    <w:bookmarkStart w:name="z3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"Бекітемін"______________                    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облысы Ауыл шаруашылығы                "2012 субсидия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        тапсырыс, есеп беру түрі,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___________(Т.А.Ж., қолы, мөрі)             жиынтық актілер алу-сату,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"___"_____________                    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27-қосымша</w:t>
      </w:r>
    </w:p>
    <w:bookmarkEnd w:id="79"/>
    <w:bookmarkStart w:name="z3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бойынша асыл тұқымды өнімді (материалды) сатып алу,</w:t>
      </w:r>
      <w:r>
        <w:br/>
      </w:r>
      <w:r>
        <w:rPr>
          <w:rFonts w:ascii="Times New Roman"/>
          <w:b/>
          <w:i w:val="false"/>
          <w:color w:val="000000"/>
        </w:rPr>
        <w:t>
сондай-ақ селекциялық және асыл тұқымдық жұмыстарды жүргізу</w:t>
      </w:r>
      <w:r>
        <w:br/>
      </w:r>
      <w:r>
        <w:rPr>
          <w:rFonts w:ascii="Times New Roman"/>
          <w:b/>
          <w:i w:val="false"/>
          <w:color w:val="000000"/>
        </w:rPr>
        <w:t>
көлемі жөніндегі бір тоқсандағы есеп (ақпарат)*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733"/>
        <w:gridCol w:w="2513"/>
        <w:gridCol w:w="1253"/>
        <w:gridCol w:w="2133"/>
        <w:gridCol w:w="273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</w:p>
        </w:tc>
      </w:tr>
      <w:tr>
        <w:trPr>
          <w:trHeight w:val="30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(материалдың)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153"/>
        <w:gridCol w:w="2273"/>
        <w:gridCol w:w="2513"/>
        <w:gridCol w:w="1753"/>
        <w:gridCol w:w="24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зауыт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тауарын өндіруші</w:t>
            </w:r>
          </w:p>
        </w:tc>
      </w:tr>
      <w:tr>
        <w:trPr>
          <w:trHeight w:val="6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 шаруашылығы бөлімінің бастығы (жауапты тұлға)_____________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бухгалтер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</w:t>
      </w:r>
      <w:r>
        <w:rPr>
          <w:rFonts w:ascii="Times New Roman"/>
          <w:b w:val="false"/>
          <w:i w:val="false"/>
          <w:color w:val="000000"/>
          <w:sz w:val="28"/>
        </w:rPr>
        <w:t>: * сатып алынған асыл тұқымды өнім (материалдың) барлық көлеміне жасалады.</w:t>
      </w:r>
    </w:p>
    <w:bookmarkStart w:name="z3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28-қосымша</w:t>
      </w:r>
    </w:p>
    <w:bookmarkEnd w:id="81"/>
    <w:bookmarkStart w:name="z33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Тұқымдық бұқаларды бекіту және пайдалану бойынша елді мекен</w:t>
      </w:r>
      <w:r>
        <w:br/>
      </w:r>
      <w:r>
        <w:rPr>
          <w:rFonts w:ascii="Times New Roman"/>
          <w:b/>
          <w:i w:val="false"/>
          <w:color w:val="000000"/>
        </w:rPr>
        <w:t>
тұрғындары – мал иелері жиналысының шешімі</w:t>
      </w:r>
    </w:p>
    <w:bookmarkEnd w:id="82"/>
    <w:bookmarkStart w:name="z3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(елді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Жиналыстың өткен күні "_____"_____________ 2012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Елді мекендегі үй саны _______, оның ішінде мал бар ____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Жиналысқа қатысқан _______ малы бар мал иелерінің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Ағымдағы жылдың жайылым маусымының басына қолда бар аналық мал басы (2-жастан асқан) ______________________________________бас.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(малдың түрін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Елді мекенде __________2012 жылы ______ бас мүйізді ірі 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(елді мекеннің атауы) </w:t>
      </w:r>
      <w:r>
        <w:rPr>
          <w:rFonts w:ascii="Times New Roman"/>
          <w:b w:val="false"/>
          <w:i w:val="false"/>
          <w:color w:val="000000"/>
          <w:sz w:val="28"/>
        </w:rPr>
        <w:t>аналық мал басын ет бағытындағы асыл тұқымды тұқымдық бұқамен қолдан және/ немесе еркін шағылыстыру жоспарланған.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Өткізілген жиналыстың қорытындысы бойынша, жоғарыда аталған елді мекен тұрғындары жеке қосалқы шаруашылықтардағы аналық ірі қара мал басын шағылыстыруға, асыл тұқымды етті бағыттағы тұқымдық бұқаларды пайдалану туралы шешім қабылдады.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(асыл тұқымды тұқымдық бұқаның бірдейлендіру номері)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(тұқымы)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(ААЖ-</w:t>
      </w:r>
      <w:r>
        <w:rPr>
          <w:rFonts w:ascii="Times New Roman"/>
          <w:b w:val="false"/>
          <w:i w:val="false"/>
          <w:color w:val="000000"/>
          <w:sz w:val="28"/>
        </w:rPr>
        <w:t>ге</w:t>
      </w:r>
      <w:r>
        <w:rPr>
          <w:rFonts w:ascii="Times New Roman"/>
          <w:b w:val="false"/>
          <w:i/>
          <w:color w:val="000000"/>
          <w:sz w:val="28"/>
        </w:rPr>
        <w:t>есептік тіркелу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(асыл тұқымды тұқымдық бұқаның бірдейлендіру номері)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(тұқымы)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(ААЖ-ге есептік тіркелу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(асыл тұқымды тұқымдық бұқаның бірдейлендіру номері)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(тұқымы)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(ААЖ-ге есептік тіркелу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 жиналысының төрағасы 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 (қолды таратып жазу)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 жиналысының хатшысы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 (қолды таратып жазу)</w:t>
      </w:r>
    </w:p>
    <w:bookmarkEnd w:id="83"/>
    <w:bookmarkStart w:name="z34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ҚОЛ ҚОЙЫЛАТЫН БЕТ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Біз, төменде қол қоюшылар, өткізілген тұрғындар жиынының бастамасын қолдаймыз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(азаматтар жиынының өткізілу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деген мәселе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093"/>
        <w:gridCol w:w="2453"/>
        <w:gridCol w:w="2453"/>
        <w:gridCol w:w="2813"/>
      </w:tblGrid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облысы ____________ауданының _________ бөлімінің бастығы*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ж. "____" 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(мөрі, 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Ескерту: </w:t>
      </w:r>
      <w:r>
        <w:rPr>
          <w:rFonts w:ascii="Times New Roman"/>
          <w:b w:val="false"/>
          <w:i w:val="false"/>
          <w:color w:val="000000"/>
          <w:sz w:val="28"/>
        </w:rPr>
        <w:t>* тиісті бөлімнің атауы</w:t>
      </w:r>
    </w:p>
    <w:bookmarkStart w:name="z3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субсидия алу үшін тапсырыс,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беру түрі, жиынтық актілер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алу-сату, типтік келісім-шарт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түрлерін бекіту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қыркүйектегі N 280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29-қосымша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ауданы әкіміне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______________АҚ, ЖШС директорынан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КФҚ, ШҚ, ФҚ басшысынан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(аты-жөні)</w:t>
      </w:r>
    </w:p>
    <w:bookmarkStart w:name="z3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Сатып алынған ірі қара малдың асыл тұқымды төлін пайдалану</w:t>
      </w:r>
      <w:r>
        <w:br/>
      </w:r>
      <w:r>
        <w:rPr>
          <w:rFonts w:ascii="Times New Roman"/>
          <w:b/>
          <w:i w:val="false"/>
          <w:color w:val="000000"/>
        </w:rPr>
        <w:t>
бойынша міндеттеме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Осымен, сатып алған асыл тұқымды мүйізді ірі қара төлін Қазақстан Республикасы Үкіметінің 2012 жылғы 24 сәуірде N 516 қаулысымен бекітілген "Облыстық бюджеттерге,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қағидалары" талаптарына сәйкес пайдалануға міндеттенемін.</w:t>
      </w:r>
    </w:p>
    <w:bookmarkStart w:name="z35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мүйізді ірі қара малын сатып алған кезде:</w:t>
      </w:r>
    </w:p>
    <w:bookmarkEnd w:id="87"/>
    <w:bookmarkStart w:name="z3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Малдардың бiрдейлендiру нөмiрiнiң және ауыл шаруашылығы жануарларын бiрдейлендiру жөніндегі бiрыңғай деректер базасында тiркеуде болуы*.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Асыл тұқымды мүйізді ірі қара мал төлін зоотехникалық нормаларға сәйкес күтіп-бағу және ветеринариялық iс-шараларды жүзеге асыруға*.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Сатып алынатын асыл тұқымды төлдің жасы шарт жасасу кезінде мыналардан аспауы тиіс*: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қашарлар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құнажындар және тұқымдық бұқалар – 26 айға дейін.</w:t>
      </w:r>
    </w:p>
    <w:bookmarkEnd w:id="88"/>
    <w:bookmarkStart w:name="z3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селекцияның асыл тұқымды қашарларын (құнажындарын)</w:t>
      </w:r>
      <w:r>
        <w:br/>
      </w:r>
      <w:r>
        <w:rPr>
          <w:rFonts w:ascii="Times New Roman"/>
          <w:b/>
          <w:i w:val="false"/>
          <w:color w:val="000000"/>
        </w:rPr>
        <w:t>
сатып алу кезінде мынадай міндеттемелер ұсыну:</w:t>
      </w:r>
    </w:p>
    <w:bookmarkEnd w:id="89"/>
    <w:bookmarkStart w:name="z3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таза тұқымды көбейту жолымен қашарларды (құнажындарды) өз төлінен өсіру мақсатында кемінде екі жыл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**сүтті ірі қара мал шаруашылығында ірі қара малдың шағылыстыру контингентін бағаланған тұқымдық бұқалардың ұрығымен 100 % жасанды ұрықтандыруды қолдану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**етті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өз өнімділігі бойынша бағаланған асыл тұқымды тұқымдық бұқаларды пайдалану қолдан ұрықтандыру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тиісті тұқымдар бойынша республикалық палаталар ұсынған заңды және жеке тұлғалардың ғылыми және/немесе консалтингтік сүйемелдеуі туралы.</w:t>
      </w:r>
    </w:p>
    <w:bookmarkEnd w:id="90"/>
    <w:bookmarkStart w:name="z36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 елдік селекцияның асыл тұқымды қашарларын (құнажындарын)</w:t>
      </w:r>
      <w:r>
        <w:br/>
      </w:r>
      <w:r>
        <w:rPr>
          <w:rFonts w:ascii="Times New Roman"/>
          <w:b/>
          <w:i w:val="false"/>
          <w:color w:val="000000"/>
        </w:rPr>
        <w:t>
сатып алу кезінде***:</w:t>
      </w:r>
    </w:p>
    <w:bookmarkEnd w:id="91"/>
    <w:bookmarkStart w:name="z3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таза тұқымды көбейту жолымен қашарларды (құнажынды) өз төлінен өсіру мақсатында кемінде екі жыл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сүтті ірі қара мал шаруашылығында шағылыстыру контингентін бағаланған тұқымдық бұқалардың ұрығымен 100 % жасанды ұрықтандыруды қолдану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қолдан ұрықтандыруда өз өнімділігі бойынша бағаланған асыл тұқымды тұқымдық бұқаларды пайдалану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тиісті тұқымдар бойынша республикалық палаталар ұсынған заңды және жеке тұлғалардың ғылыми және/немесе консалтингтік сүйемелдеуі туралы.</w:t>
      </w:r>
    </w:p>
    <w:bookmarkEnd w:id="92"/>
    <w:bookmarkStart w:name="z36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шаруашылықтардағы мал басынан құралған, жалпы</w:t>
      </w:r>
      <w:r>
        <w:br/>
      </w:r>
      <w:r>
        <w:rPr>
          <w:rFonts w:ascii="Times New Roman"/>
          <w:b/>
          <w:i w:val="false"/>
          <w:color w:val="000000"/>
        </w:rPr>
        <w:t>
табынға пайдалану үшін және/немесе тауарлы табынның тұқымдық</w:t>
      </w:r>
      <w:r>
        <w:br/>
      </w:r>
      <w:r>
        <w:rPr>
          <w:rFonts w:ascii="Times New Roman"/>
          <w:b/>
          <w:i w:val="false"/>
          <w:color w:val="000000"/>
        </w:rPr>
        <w:t>
құрамын өзгерту үшін асыл тұқымды тұқымдық бұқаларды сатып алу</w:t>
      </w:r>
      <w:r>
        <w:br/>
      </w:r>
      <w:r>
        <w:rPr>
          <w:rFonts w:ascii="Times New Roman"/>
          <w:b/>
          <w:i w:val="false"/>
          <w:color w:val="000000"/>
        </w:rPr>
        <w:t>
кезінде:</w:t>
      </w:r>
    </w:p>
    <w:bookmarkEnd w:id="93"/>
    <w:bookmarkStart w:name="z3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қосалқы шаруашылықтардағы мал басынан құралған тауарлы және/немесе жалпы табында асыл тұқымды тұқымдық бұқаларды өз төлінен өсіру мақсатында кемінде екі жыл шағылыстыру маусымында пайдалану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Жеке қосалқы шаруашылықтардағы мал басынан құралған жалпы табында – осы бекітілген асыл тұқымдық бұқаларды бекіту және пайдалану бойынша елді мекен тұрғындарының тиісті ауылдық округ әкімі растаған жиналыс шешімінің болуы.</w:t>
      </w:r>
    </w:p>
    <w:bookmarkEnd w:id="94"/>
    <w:bookmarkStart w:name="z37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 елден әкелінген асыл тұқымды ірі қара мал төлін сатып алған</w:t>
      </w:r>
      <w:r>
        <w:br/>
      </w:r>
      <w:r>
        <w:rPr>
          <w:rFonts w:ascii="Times New Roman"/>
          <w:b/>
          <w:i w:val="false"/>
          <w:color w:val="000000"/>
        </w:rPr>
        <w:t>
кезде:</w:t>
      </w:r>
    </w:p>
    <w:bookmarkEnd w:id="95"/>
    <w:bookmarkStart w:name="z3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Малдардың бiрдейлендiру нөмiрiнiң және ауыл шаруашылығы жануарларын бiрдейлендiру жөніндегі бiрыңғай деректер базасында тiркеуде болуы.****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Өзінің өнімділігі бойынша бағаланған асыл тұқымды тұқымдық бұқалардың ДНК – паспортының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Сатып алатын асыл тұқымды төлдің жасы шарт жасасу кезінде мыналардан аспауы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қашарлар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құнажындар және тұқымдық бұқалар – 26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таза тұқымды көбейту жолымен қашарларды (құнажынды) және өзінің өнімділігі бойынша бағаланған асыл тұқымды тұқымдық бұқаларды өз төлінен өсіру мақсатында кемінде екі жыл таза тұқымды өсіру жолымен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асыл тұқымды ірі қара малды және одан алынған төлді табынды өз төлінен өсіру үшін тек Қазақстан Республикасы аумағында үш жыл ішінде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қолдан ұрықтандыруда өз өнімділігі бойынша бағаланған асыл тұқымды тұқымдық бұқаларды пайдалану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зоотехникалық нормаларға сәйкес күтіп-бағу және ветеринариялық iс-шараларды жүзеге асыру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(қолы, күні)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Аталған субсидиялау бағыттары бойынша ұсынылған талаптар барлық санаттар үшін бірыңғай;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**өнімділік бағытына сәйкес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шетелдік селекцияның асыл тұқымды мал басы деп шет елден әкелінген асыл тұқымды және одан алынған асыл тұқымды төлдің үшінші ұрпағына дейін түсініледі;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асыл тұқымды төлді жоспарланған сатып алуда (әкелуде) тиісті тіркеуге алу мерзімі тиісті тауар өндірушінің міндеттемесінде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