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8b9d" w14:textId="c80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ауылдық округінің құрамды бөліктерін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2012 жылғы 17 сәуірдегі № 7 шешімі. Ақтөбе облысы Темір аудандық Әділет басқармасында 2012 жылғы 14 мамырда № 3-10-166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Шешімінің мемлекеттік тіліндегі деректемелерінде, атауында және бүкіл мәтіні бойынша "селолық", "селосының" сөздері "ауылдық", "ауылының" сөздерімен ауыстырылды - Ақтөбе облысы Темір ауданы Қайынды ауылдық округі әкімінің 09.02.2017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қантардағы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Қайыңды ауылдық округінің халқының пікірін ескере отырып, Қайыңды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шешімге қоса берілген схемалық картаға сәйкес орналасқан, Қайыңды ауылының құрамындағы бөліктеріне (қыстауларына)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Қарағұл;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Сағабаз;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Жаңатан;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Шакет;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Сарыкемер;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Қарабұлақ;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Өрбісін;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Құмқұдық;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Елуқарасу;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Трасса;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Қызылсай.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Қайыңды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Жолдығарин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