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c5d1" w14:textId="be3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2009 жылғы 22 сәуірдегі N 16-3 "Аудан бойынша 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3 тамыздағы N 41-3 шешімі. Батыс Қазақстан облысы Әділет департаментінде 2011 жылғы 18 тамызда N 7-8-130 тіркелді. Күші жойылды - Батыс Қазақстан облысы Казталов аудандық мәслихатының 2012 жылғы 30 шілдедегі N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Батыс Қазақстан облысы Казталов аудандық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Батыс Қазақстан облысының Әділет департаментінің 2011 жылғы 28 сәуірдегі N 4-3725 санды Заңның бұзылуын жою туралы ұсынысын қарап,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аудандық мәслихатының "Аудан бойынша мұқтаж азаматтардың жекелеген санаттарына әлеуметтік көмек көрсету туралы" 2009 жылғы 22 сәуірдегі N 16-3 (нормативтік құқықтық актілерді мемлекеттік тіркеу тізілімінде N 7-8-87 тіркелген, 2009 жылғы 18 мамырдағы "Ауыл айнасы" газетінде N 24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"5 мыңнан 20 мың теңгеге дейін" сөздер "7 айлық есептік көрсеткіш мөлшерінде"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"20-25 айлық есептік көрсеткішке дейін" сөздер "25 айлық есептік көрсеткіш мөлшерінде"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"10 мың теңгеден 20 мың теңгеге дейін" деген сөздер "10 айлық есептік көрсеткіш мөлшерінде"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тармақшасындағы "10-20 айлық есептік көрсеткішке дейін" деген сөздер "34 айлық есептік көрсеткішке дейін"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Аудан бойынша мұқтаж азаматтардың жекелеген санаттарына ай сайынғы берілетін әлеуметтік көмек төмендегі мөлшерде беріледі:";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Тоясов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ө.у.а.                М.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