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911d" w14:textId="30f9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2011 жылғы 30 наурыздағы N 66 қаулысы. Алматы облысының Әділет департаменті Текелі қаласының Әділет басқармасында 2011 жылы 03 мамырда N 2-3-95 тіркелді. Күші жойылды - Алматы облысы Текелі қаласы әкімдігінің 2014 жылғы 30 қазандағы № 340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қаласы әкімдігінің  30.10.2014 № 340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6-тармағын басшылыққа алып, кандидаттардың тең құқығын қамтамасыз ету мақсатында, Текелі қалалық сайлау комиссиясымен бірлесе отырып,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үміткерлер үшін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Рудничный кентінің әкімі Текелі қалалық сайлау комиссиясымен бірігіп белгіленген орындарды стендтермен, тақталармен, тұғырлықтармен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орынбасарлары Болат Далабайұлы Белдібековке және Гүлмира Баяхметқызы Маупашеваға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Кан Олег Станиславович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наурыз 2011 жылғы N 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Текелі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"Үгіттік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үшін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Барлық үміткерлер үшін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орындары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Текелі қаласында: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Әбілхан Қастеев көшесі, 8 (N 4 орта мектеп аумағында);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11 (Мәдениет үйі аумағында);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көшесі (базар аумағында);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 Сатпаев көшесі, 44 (Спорт сарайы аумағында).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Рудничный кентінде поселкесінде: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Бейбітшілік көшесі, 55 (пошта аумағында).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