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7de7" w14:textId="6ff7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24 желтоқсандағы N 41/2 шешімі. Қызылорда облысының Әділет департаментінде 2011 жылы 06 қаңтарда N 10-9-182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аудандық мәслихат (кезекті XXXXI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2011 жылға мынадай көлемде бекітілсін:</w:t>
      </w:r>
      <w:r>
        <w:br/>
      </w:r>
      <w:r>
        <w:rPr>
          <w:rFonts w:ascii="Times New Roman"/>
          <w:b w:val="false"/>
          <w:i w:val="false"/>
          <w:color w:val="000000"/>
          <w:sz w:val="28"/>
        </w:rPr>
        <w:t>
      1) кірістер 5 891 080 мың теңге, оның ішінде:</w:t>
      </w:r>
      <w:r>
        <w:br/>
      </w:r>
      <w:r>
        <w:rPr>
          <w:rFonts w:ascii="Times New Roman"/>
          <w:b w:val="false"/>
          <w:i w:val="false"/>
          <w:color w:val="000000"/>
          <w:sz w:val="28"/>
        </w:rPr>
        <w:t>
      салықтық түсімдер 1 223 746 мың теңге;</w:t>
      </w:r>
      <w:r>
        <w:br/>
      </w:r>
      <w:r>
        <w:rPr>
          <w:rFonts w:ascii="Times New Roman"/>
          <w:b w:val="false"/>
          <w:i w:val="false"/>
          <w:color w:val="000000"/>
          <w:sz w:val="28"/>
        </w:rPr>
        <w:t>
      салықтық емес түсімдер 12 185 мың теңге;</w:t>
      </w:r>
      <w:r>
        <w:br/>
      </w:r>
      <w:r>
        <w:rPr>
          <w:rFonts w:ascii="Times New Roman"/>
          <w:b w:val="false"/>
          <w:i w:val="false"/>
          <w:color w:val="000000"/>
          <w:sz w:val="28"/>
        </w:rPr>
        <w:t>
      негізгі капиталды сатудан түсетін түсімдер 71 100 мың теңге;</w:t>
      </w:r>
      <w:r>
        <w:br/>
      </w:r>
      <w:r>
        <w:rPr>
          <w:rFonts w:ascii="Times New Roman"/>
          <w:b w:val="false"/>
          <w:i w:val="false"/>
          <w:color w:val="000000"/>
          <w:sz w:val="28"/>
        </w:rPr>
        <w:t>
      трансферттер түсімі 4 584 049 мың теңге;</w:t>
      </w:r>
      <w:r>
        <w:br/>
      </w:r>
      <w:r>
        <w:rPr>
          <w:rFonts w:ascii="Times New Roman"/>
          <w:b w:val="false"/>
          <w:i w:val="false"/>
          <w:color w:val="000000"/>
          <w:sz w:val="28"/>
        </w:rPr>
        <w:t>
      2) шығындар 5 896 285 мың теңге;</w:t>
      </w:r>
      <w:r>
        <w:br/>
      </w:r>
      <w:r>
        <w:rPr>
          <w:rFonts w:ascii="Times New Roman"/>
          <w:b w:val="false"/>
          <w:i w:val="false"/>
          <w:color w:val="000000"/>
          <w:sz w:val="28"/>
        </w:rPr>
        <w:t>
      3) таза бюджеттік кредиттеу - 18 660;</w:t>
      </w:r>
      <w:r>
        <w:br/>
      </w:r>
      <w:r>
        <w:rPr>
          <w:rFonts w:ascii="Times New Roman"/>
          <w:b w:val="false"/>
          <w:i w:val="false"/>
          <w:color w:val="000000"/>
          <w:sz w:val="28"/>
        </w:rPr>
        <w:t>
      бюджеттік кредиттер - 26 672;</w:t>
      </w:r>
      <w:r>
        <w:br/>
      </w:r>
      <w:r>
        <w:rPr>
          <w:rFonts w:ascii="Times New Roman"/>
          <w:b w:val="false"/>
          <w:i w:val="false"/>
          <w:color w:val="000000"/>
          <w:sz w:val="28"/>
        </w:rPr>
        <w:t>
      бюджеттік кредиттерді өтеу - 8 012;</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сатып алудан түсетін түсімдер - 0;</w:t>
      </w:r>
      <w:r>
        <w:br/>
      </w:r>
      <w:r>
        <w:rPr>
          <w:rFonts w:ascii="Times New Roman"/>
          <w:b w:val="false"/>
          <w:i w:val="false"/>
          <w:color w:val="000000"/>
          <w:sz w:val="28"/>
        </w:rPr>
        <w:t>
      5) бюджет тапшылығы (профициті) - -23 865;</w:t>
      </w:r>
      <w:r>
        <w:br/>
      </w:r>
      <w:r>
        <w:rPr>
          <w:rFonts w:ascii="Times New Roman"/>
          <w:b w:val="false"/>
          <w:i w:val="false"/>
          <w:color w:val="000000"/>
          <w:sz w:val="28"/>
        </w:rPr>
        <w:t>
      6) бюджет тапшылығын қаржыландыру (профицитін пайдалану) - 23 865;</w:t>
      </w:r>
      <w:r>
        <w:br/>
      </w:r>
      <w:r>
        <w:rPr>
          <w:rFonts w:ascii="Times New Roman"/>
          <w:b w:val="false"/>
          <w:i w:val="false"/>
          <w:color w:val="000000"/>
          <w:sz w:val="28"/>
        </w:rPr>
        <w:t>
      қарыздар түсімі - 26 672;</w:t>
      </w:r>
      <w:r>
        <w:br/>
      </w:r>
      <w:r>
        <w:rPr>
          <w:rFonts w:ascii="Times New Roman"/>
          <w:b w:val="false"/>
          <w:i w:val="false"/>
          <w:color w:val="000000"/>
          <w:sz w:val="28"/>
        </w:rPr>
        <w:t>
      қарыздарды өтеу 53 612;</w:t>
      </w:r>
      <w:r>
        <w:br/>
      </w:r>
      <w:r>
        <w:rPr>
          <w:rFonts w:ascii="Times New Roman"/>
          <w:b w:val="false"/>
          <w:i w:val="false"/>
          <w:color w:val="000000"/>
          <w:sz w:val="28"/>
        </w:rPr>
        <w:t>
      бюджет қаражатының пайдаланылатын қалдықтары - 121 675.</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Шиелі аудандық мәслихатының 2011.01.28 </w:t>
      </w:r>
      <w:r>
        <w:rPr>
          <w:rFonts w:ascii="Times New Roman"/>
          <w:b w:val="false"/>
          <w:i w:val="false"/>
          <w:color w:val="000000"/>
          <w:sz w:val="28"/>
        </w:rPr>
        <w:t>N 42/2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2011.03.02 </w:t>
      </w:r>
      <w:r>
        <w:rPr>
          <w:rFonts w:ascii="Times New Roman"/>
          <w:b w:val="false"/>
          <w:i w:val="false"/>
          <w:color w:val="000000"/>
          <w:sz w:val="28"/>
        </w:rPr>
        <w:t>N 43/2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2011.04.11 </w:t>
      </w:r>
      <w:r>
        <w:rPr>
          <w:rFonts w:ascii="Times New Roman"/>
          <w:b w:val="false"/>
          <w:i w:val="false"/>
          <w:color w:val="000000"/>
          <w:sz w:val="28"/>
        </w:rPr>
        <w:t>N 44/4</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2011.04.21 </w:t>
      </w:r>
      <w:r>
        <w:rPr>
          <w:rFonts w:ascii="Times New Roman"/>
          <w:b w:val="false"/>
          <w:i w:val="false"/>
          <w:color w:val="000000"/>
          <w:sz w:val="28"/>
        </w:rPr>
        <w:t>N 45/2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2011.07.27 </w:t>
      </w:r>
      <w:r>
        <w:rPr>
          <w:rFonts w:ascii="Times New Roman"/>
          <w:b w:val="false"/>
          <w:i w:val="false"/>
          <w:color w:val="000000"/>
          <w:sz w:val="28"/>
        </w:rPr>
        <w:t>N 47/2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2011.09.12 </w:t>
      </w:r>
      <w:r>
        <w:rPr>
          <w:rFonts w:ascii="Times New Roman"/>
          <w:b w:val="false"/>
          <w:i w:val="false"/>
          <w:color w:val="000000"/>
          <w:sz w:val="28"/>
        </w:rPr>
        <w:t>N 49/5</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2011.10.05 </w:t>
      </w:r>
      <w:r>
        <w:rPr>
          <w:rFonts w:ascii="Times New Roman"/>
          <w:b w:val="false"/>
          <w:i w:val="false"/>
          <w:color w:val="000000"/>
          <w:sz w:val="28"/>
        </w:rPr>
        <w:t>N 50/2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2011.11.14 </w:t>
      </w:r>
      <w:r>
        <w:rPr>
          <w:rFonts w:ascii="Times New Roman"/>
          <w:b w:val="false"/>
          <w:i w:val="false"/>
          <w:color w:val="000000"/>
          <w:sz w:val="28"/>
        </w:rPr>
        <w:t>N 51/2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берілетін нормативтер бойынша аудандық бюджетке түсетін әлеуметтік салықтан 10 пайызын бөлу бекітілсін.</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аудандық бюджеттен берілетін бір жолғы ақшалай төлемдер 4 500 теңге көлемінде бекітілсін.</w:t>
      </w:r>
      <w:r>
        <w:br/>
      </w:r>
      <w:r>
        <w:rPr>
          <w:rFonts w:ascii="Times New Roman"/>
          <w:b w:val="false"/>
          <w:i w:val="false"/>
          <w:color w:val="000000"/>
          <w:sz w:val="28"/>
        </w:rPr>
        <w:t>
</w:t>
      </w:r>
      <w:r>
        <w:rPr>
          <w:rFonts w:ascii="Times New Roman"/>
          <w:b w:val="false"/>
          <w:i w:val="false"/>
          <w:color w:val="000000"/>
          <w:sz w:val="28"/>
        </w:rPr>
        <w:t>
      4. Аудандық бюджеттен "Отан",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азаматтарға айлық есептік көрсеткіштің 1,9 көлемінде бөлінетін әлеуметтік көмек бекітілсін.</w:t>
      </w:r>
      <w:r>
        <w:br/>
      </w:r>
      <w:r>
        <w:rPr>
          <w:rFonts w:ascii="Times New Roman"/>
          <w:b w:val="false"/>
          <w:i w:val="false"/>
          <w:color w:val="000000"/>
          <w:sz w:val="28"/>
        </w:rPr>
        <w:t>
</w:t>
      </w:r>
      <w:r>
        <w:rPr>
          <w:rFonts w:ascii="Times New Roman"/>
          <w:b w:val="false"/>
          <w:i w:val="false"/>
          <w:color w:val="000000"/>
          <w:sz w:val="28"/>
        </w:rPr>
        <w:t>
      5. Аудандық бюджетті атқару барысында жалпы білім беру бағдарламасы секвестрлеуге жатпайтындығы ескерілсін.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 5 500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Кент, ауылдық (селолық) округ әкімі аппараттарының 2011-2013 жылдарға арналған бюджеттерінің шығыстары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8. 2011-2013 жылдарға арналған аудандық бюджеттің инвестициялық бюджеттік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8-1. 2011 жылға арналған аудандық бюджете республикалық бюджет қаржысы есебінен төмендегі көлемде нысаналы даму трансферттері және кредиттер қаралғаны ескерілсін:</w:t>
      </w:r>
      <w:r>
        <w:br/>
      </w:r>
      <w:r>
        <w:rPr>
          <w:rFonts w:ascii="Times New Roman"/>
          <w:b w:val="false"/>
          <w:i w:val="false"/>
          <w:color w:val="000000"/>
          <w:sz w:val="28"/>
        </w:rPr>
        <w:t>
      сумен жабдықтау жүйесін дамытуға 147 208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кредит беруге 26 672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8-1 тармақпен толықтырылды - Қызылорда облысы Шиелі аудандық мәслихатының 2011.01.28 </w:t>
      </w:r>
      <w:r>
        <w:rPr>
          <w:rFonts w:ascii="Times New Roman"/>
          <w:b w:val="false"/>
          <w:i w:val="false"/>
          <w:color w:val="000000"/>
          <w:sz w:val="28"/>
        </w:rPr>
        <w:t>N 42/2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r>
        <w:br/>
      </w:r>
      <w:r>
        <w:rPr>
          <w:rFonts w:ascii="Times New Roman"/>
          <w:b w:val="false"/>
          <w:i w:val="false"/>
          <w:color w:val="000000"/>
          <w:sz w:val="28"/>
        </w:rPr>
        <w:t>
      2011 жылға арналған аудандық бюджетте республикалық бюджет қаржысы есебінен төмендегі көлемде ағымдағы нысаналы трансферттер қаралғаны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47 086 мың теңге;</w:t>
      </w:r>
      <w:r>
        <w:br/>
      </w:r>
      <w:r>
        <w:rPr>
          <w:rFonts w:ascii="Times New Roman"/>
          <w:b w:val="false"/>
          <w:i w:val="false"/>
          <w:color w:val="000000"/>
          <w:sz w:val="28"/>
        </w:rPr>
        <w:t>
      шағын орталықтарға 7 898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жабдықтарымен жарақтандыруға 20 485 мың теңге;</w:t>
      </w:r>
      <w:r>
        <w:br/>
      </w:r>
      <w:r>
        <w:rPr>
          <w:rFonts w:ascii="Times New Roman"/>
          <w:b w:val="false"/>
          <w:i w:val="false"/>
          <w:color w:val="000000"/>
          <w:sz w:val="28"/>
        </w:rPr>
        <w:t>
      бастауыш, негізгі орта және жалпы орта білім беретін мемлекеттік мекемелердегі лингафондық және мультимедиялық кабинеттер құруға 16 623 мың теңге;</w:t>
      </w:r>
      <w:r>
        <w:br/>
      </w:r>
      <w:r>
        <w:rPr>
          <w:rFonts w:ascii="Times New Roman"/>
          <w:b w:val="false"/>
          <w:i w:val="false"/>
          <w:color w:val="000000"/>
          <w:sz w:val="28"/>
        </w:rPr>
        <w:t>
      үйде оқитын мүгедек балаларды жабдықтармен, бағдарламалық қамтыммен қамтамасыз етуге 10 835 мың теңге;</w:t>
      </w:r>
      <w:r>
        <w:br/>
      </w:r>
      <w:r>
        <w:rPr>
          <w:rFonts w:ascii="Times New Roman"/>
          <w:b w:val="false"/>
          <w:i w:val="false"/>
          <w:color w:val="000000"/>
          <w:sz w:val="28"/>
        </w:rPr>
        <w:t>
      арнайы әлеуметтік қызметтер стандарттарын енгізуге 12 747 мың теңге;</w:t>
      </w:r>
      <w:r>
        <w:br/>
      </w:r>
      <w:r>
        <w:rPr>
          <w:rFonts w:ascii="Times New Roman"/>
          <w:b w:val="false"/>
          <w:i w:val="false"/>
          <w:color w:val="000000"/>
          <w:sz w:val="28"/>
        </w:rPr>
        <w:t>
      жастар практикасын ұйымдастыруға 4 680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7 378 мың теңге;</w:t>
      </w:r>
      <w:r>
        <w:br/>
      </w:r>
      <w:r>
        <w:rPr>
          <w:rFonts w:ascii="Times New Roman"/>
          <w:b w:val="false"/>
          <w:i w:val="false"/>
          <w:color w:val="000000"/>
          <w:sz w:val="28"/>
        </w:rPr>
        <w:t>
      эпизоотияға қарсы іс-шараларды жүргізуге 37 469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9-тармақпен толықтырылды - Қызылорда облысы Шиелі аудандық мәслихатының 2011.01.28 </w:t>
      </w:r>
      <w:r>
        <w:rPr>
          <w:rFonts w:ascii="Times New Roman"/>
          <w:b w:val="false"/>
          <w:i w:val="false"/>
          <w:color w:val="000000"/>
          <w:sz w:val="28"/>
        </w:rPr>
        <w:t>N 42/2</w:t>
      </w:r>
      <w:r>
        <w:rPr>
          <w:rFonts w:ascii="Times New Roman"/>
          <w:b w:val="false"/>
          <w:i w:val="false"/>
          <w:color w:val="ff0000"/>
          <w:sz w:val="28"/>
        </w:rPr>
        <w:t xml:space="preserve"> (2011.01.01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Ұ. Найманбаева</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хатшысы                                        С. Оразымбетов</w:t>
      </w:r>
    </w:p>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1-қосымша</w:t>
      </w:r>
    </w:p>
    <w:bookmarkStart w:name="z11"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2011.11.14 </w:t>
      </w:r>
      <w:r>
        <w:rPr>
          <w:rFonts w:ascii="Times New Roman"/>
          <w:b w:val="false"/>
          <w:i w:val="false"/>
          <w:color w:val="ff0000"/>
          <w:sz w:val="28"/>
        </w:rPr>
        <w:t>N 51/2</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29"/>
        <w:gridCol w:w="657"/>
        <w:gridCol w:w="9103"/>
        <w:gridCol w:w="17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5891080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1223746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4584049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4584049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5896285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11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p>
        </w:tc>
      </w:tr>
      <w:tr>
        <w:trPr>
          <w:trHeight w:val="10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3937358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3937218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3234140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436313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364812</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w:t>
            </w:r>
          </w:p>
        </w:tc>
      </w:tr>
      <w:tr>
        <w:trPr>
          <w:trHeight w:val="16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w:t>
            </w:r>
          </w:p>
        </w:tc>
      </w:tr>
      <w:tr>
        <w:trPr>
          <w:trHeight w:val="10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7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127166</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512548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26749</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299564</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10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12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97726</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97726</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6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2-қосымша</w:t>
      </w:r>
    </w:p>
    <w:bookmarkStart w:name="z12" w:id="2"/>
    <w:p>
      <w:pPr>
        <w:spacing w:after="0"/>
        <w:ind w:left="0"/>
        <w:jc w:val="left"/>
      </w:pPr>
      <w:r>
        <w:rPr>
          <w:rFonts w:ascii="Times New Roman"/>
          <w:b/>
          <w:i w:val="false"/>
          <w:color w:val="000000"/>
        </w:rPr>
        <w:t xml:space="preserve"> 
2012 жылға арналған аудандық бюджет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77"/>
        <w:gridCol w:w="695"/>
        <w:gridCol w:w="9295"/>
        <w:gridCol w:w="171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5321015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1120472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501168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501168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378446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378446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216995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157121</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18671</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3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12519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57285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4130220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4130220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4130220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5291015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334639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73890</w:t>
            </w:r>
          </w:p>
        </w:tc>
      </w:tr>
      <w:tr>
        <w:trPr>
          <w:trHeight w:val="8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7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206895</w:t>
            </w:r>
          </w:p>
        </w:tc>
      </w:tr>
      <w:tr>
        <w:trPr>
          <w:trHeight w:val="9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12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14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2211</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5385</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4047898</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жақын мектепке дейін тегін алып баруды және қайта алып келуді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4047599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20435</w:t>
            </w:r>
          </w:p>
        </w:tc>
      </w:tr>
      <w:tr>
        <w:trPr>
          <w:trHeight w:val="11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3452747</w:t>
            </w:r>
          </w:p>
        </w:tc>
      </w:tr>
      <w:tr>
        <w:trPr>
          <w:trHeight w:val="12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177581</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380434</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324044</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324044</w:t>
            </w:r>
          </w:p>
        </w:tc>
      </w:tr>
      <w:tr>
        <w:trPr>
          <w:trHeight w:val="12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24887</w:t>
            </w:r>
          </w:p>
        </w:tc>
      </w:tr>
      <w:tr>
        <w:trPr>
          <w:trHeight w:val="18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Соғысқа қатысқан Кеңес Одағы батыры, "Халық қаһармандарын", Социалистік Еңбек ері атағына ие болған, Даңқ орденінің үш бірдей дәрежесімен және "Отан"орденімен наградталған адамдар қайтыс болған кезде жерлеу рәсімдері бойынша қызмет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1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41228</w:t>
            </w:r>
          </w:p>
        </w:tc>
      </w:tr>
      <w:tr>
        <w:trPr>
          <w:trHeight w:val="9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3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39448</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123705</w:t>
            </w:r>
          </w:p>
        </w:tc>
      </w:tr>
      <w:tr>
        <w:trPr>
          <w:trHeight w:val="15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222878</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182704</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224959</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193232</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w:t>
            </w:r>
          </w:p>
        </w:tc>
      </w:tr>
      <w:tr>
        <w:trPr>
          <w:trHeight w:val="11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2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10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34090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және жойылатын ауру малдардың, малдан алынатын өнімдер мен шикізат құнын иелеріне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31285</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39279</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2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8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24279</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9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11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3-қосымша</w:t>
      </w:r>
    </w:p>
    <w:bookmarkStart w:name="z13" w:id="3"/>
    <w:p>
      <w:pPr>
        <w:spacing w:after="0"/>
        <w:ind w:left="0"/>
        <w:jc w:val="left"/>
      </w:pPr>
      <w:r>
        <w:rPr>
          <w:rFonts w:ascii="Times New Roman"/>
          <w:b/>
          <w:i w:val="false"/>
          <w:color w:val="000000"/>
        </w:rPr>
        <w:t xml:space="preserve"> 
2013 жылға арналған аудандық бюджет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39"/>
        <w:gridCol w:w="604"/>
        <w:gridCol w:w="9234"/>
        <w:gridCol w:w="180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5526567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1189099</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529596</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529596</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408548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408548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225422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161357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19978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12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13950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13395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60845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4262673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4262673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4262673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5494917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351928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10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14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5370</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4207932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жақын мектепке дейін тегін алып баруды және қайта алып келуді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4207613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r>
      <w:tr>
        <w:trPr>
          <w:trHeight w:val="12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негізігі орта және жалпы орта білім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3627865</w:t>
            </w:r>
          </w:p>
        </w:tc>
      </w:tr>
      <w:tr>
        <w:trPr>
          <w:trHeight w:val="14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174374</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346726</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346726</w:t>
            </w:r>
          </w:p>
        </w:tc>
      </w:tr>
      <w:tr>
        <w:trPr>
          <w:trHeight w:val="11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26629</w:t>
            </w:r>
          </w:p>
        </w:tc>
      </w:tr>
      <w:tr>
        <w:trPr>
          <w:trHeight w:val="18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Соғысқа қатысқан Кеңес Одағы батыры, "Халық қаһармандарын", Социалистік Еңбек ері атағына ие болған, Даңқ орденінің үш бірдей дәрежесімен және "Отан"орденімен наградталған адамдар қайтыс болған кезде жерлеу рәсімдері бойынша қызмет көрсету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10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14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42209</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132364</w:t>
            </w:r>
          </w:p>
        </w:tc>
      </w:tr>
      <w:tr>
        <w:trPr>
          <w:trHeight w:val="15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148167</w:t>
            </w:r>
          </w:p>
        </w:tc>
      </w:tr>
      <w:tr>
        <w:trPr>
          <w:trHeight w:val="8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105181</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297953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206759</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128261</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16344</w:t>
            </w:r>
          </w:p>
        </w:tc>
      </w:tr>
      <w:tr>
        <w:trPr>
          <w:trHeight w:val="12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74850</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2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10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35302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16459</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және жойылатын ауру малдардың, малдан алынатын өнімдер мен шикізат құнын иелеріне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33383</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21451</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39738</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25980</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10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11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39662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39662</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4-қосымша</w:t>
      </w:r>
    </w:p>
    <w:bookmarkStart w:name="z14" w:id="4"/>
    <w:p>
      <w:pPr>
        <w:spacing w:after="0"/>
        <w:ind w:left="0"/>
        <w:jc w:val="left"/>
      </w:pPr>
      <w:r>
        <w:rPr>
          <w:rFonts w:ascii="Times New Roman"/>
          <w:b/>
          <w:i w:val="false"/>
          <w:color w:val="000000"/>
        </w:rPr>
        <w:t xml:space="preserve">       
Кент, ауылдық (селолық) округ әкiмi аппаратының 2011 жылға арналған жергiлiктi бюджеттерінің шығыстары</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Шиелі аудандық мәслихатының 2011.10.05 </w:t>
      </w:r>
      <w:r>
        <w:rPr>
          <w:rFonts w:ascii="Times New Roman"/>
          <w:b w:val="false"/>
          <w:i w:val="false"/>
          <w:color w:val="ff0000"/>
          <w:sz w:val="28"/>
        </w:rPr>
        <w:t>N 50/2</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813"/>
        <w:gridCol w:w="8293"/>
        <w:gridCol w:w="22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213979</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5-қосымша</w:t>
      </w:r>
    </w:p>
    <w:bookmarkStart w:name="z15" w:id="5"/>
    <w:p>
      <w:pPr>
        <w:spacing w:after="0"/>
        <w:ind w:left="0"/>
        <w:jc w:val="left"/>
      </w:pPr>
      <w:r>
        <w:rPr>
          <w:rFonts w:ascii="Times New Roman"/>
          <w:b/>
          <w:i w:val="false"/>
          <w:color w:val="000000"/>
        </w:rPr>
        <w:t xml:space="preserve"> 
2012 жылға арналған қаладағы ауданның, аудандық маңызы бар қаланың, кенттің, ауылдың (селоның), ауылдық (селолық) округтің шығыстары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94"/>
        <w:gridCol w:w="583"/>
        <w:gridCol w:w="9365"/>
        <w:gridCol w:w="161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432280</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206895</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206895</w:t>
            </w:r>
          </w:p>
        </w:tc>
      </w:tr>
      <w:tr>
        <w:trPr>
          <w:trHeight w:val="10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206895</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11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жақын мектепке дейін тегін алып баруды және қайта алып келуді ұйымдастыру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0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222878</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222878</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182704</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w:t>
            </w:r>
          </w:p>
        </w:tc>
      </w:tr>
      <w:tr>
        <w:trPr>
          <w:trHeight w:val="7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0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6-қосымша</w:t>
      </w:r>
    </w:p>
    <w:bookmarkStart w:name="z16" w:id="6"/>
    <w:p>
      <w:pPr>
        <w:spacing w:after="0"/>
        <w:ind w:left="0"/>
        <w:jc w:val="left"/>
      </w:pPr>
      <w:r>
        <w:rPr>
          <w:rFonts w:ascii="Times New Roman"/>
          <w:b/>
          <w:i w:val="false"/>
          <w:color w:val="000000"/>
        </w:rPr>
        <w:t xml:space="preserve"> 
2013 жылға арналған қаладағы ауданның, аудандық маңызы бар қаланың, кенттің, ауылдың (селоның), ауылдық (селолық) округтің шығыстары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80"/>
        <w:gridCol w:w="583"/>
        <w:gridCol w:w="9139"/>
        <w:gridCol w:w="188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369937</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221378</w:t>
            </w:r>
          </w:p>
        </w:tc>
      </w:tr>
      <w:tr>
        <w:trPr>
          <w:trHeight w:val="8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9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221378</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w:t>
            </w:r>
          </w:p>
        </w:tc>
      </w:tr>
      <w:tr>
        <w:trPr>
          <w:trHeight w:val="8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жақын мектепке дейін тегін алып баруды және қайта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w:t>
            </w:r>
          </w:p>
        </w:tc>
      </w:tr>
      <w:tr>
        <w:trPr>
          <w:trHeight w:val="10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0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148167</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105181</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N 41/2 шешіміне 7-қосымша</w:t>
      </w:r>
    </w:p>
    <w:bookmarkStart w:name="z17" w:id="7"/>
    <w:p>
      <w:pPr>
        <w:spacing w:after="0"/>
        <w:ind w:left="0"/>
        <w:jc w:val="left"/>
      </w:pPr>
      <w:r>
        <w:rPr>
          <w:rFonts w:ascii="Times New Roman"/>
          <w:b/>
          <w:i w:val="false"/>
          <w:color w:val="000000"/>
        </w:rPr>
        <w:t xml:space="preserve">      
2011-2013 жылдарға арналған аудандық бюджеттiң даму бағдарламаларының тiзiмi</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Шиелі аудандық мәслихатының 2011.09.12 </w:t>
      </w:r>
      <w:r>
        <w:rPr>
          <w:rFonts w:ascii="Times New Roman"/>
          <w:b w:val="false"/>
          <w:i w:val="false"/>
          <w:color w:val="ff0000"/>
          <w:sz w:val="28"/>
        </w:rPr>
        <w:t>N 49/5</w:t>
      </w:r>
      <w:r>
        <w:rPr>
          <w:rFonts w:ascii="Times New Roman"/>
          <w:b w:val="false"/>
          <w:i w:val="false"/>
          <w:color w:val="ff0000"/>
          <w:sz w:val="28"/>
        </w:rPr>
        <w:t xml:space="preserve"> (2011.01.01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893"/>
        <w:gridCol w:w="102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