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dd8a1" w14:textId="9ddd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2009 жылғы 21 желтоқсандағы 18 кезекті сессиясының "2010-2012 жылдарға арналған аудандық бюджет туралы" N 18/215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22 сессиясының 2010 жылғы 14 сәуірдегі N 22/270 шешімі. Қарағанды облысы Абай ауданының Әділет басқармасында 2010 жылғы 23 сәуірде N 8-9-81 тіркелді. Күші жойылды - Қарағанды облысы Абай аудандық мәслихатының 2011 жылғы 07 сәуірдегі N 3-14-105 хатымен</w:t>
      </w:r>
    </w:p>
    <w:p>
      <w:pPr>
        <w:spacing w:after="0"/>
        <w:ind w:left="0"/>
        <w:jc w:val="both"/>
      </w:pPr>
      <w:r>
        <w:rPr>
          <w:rFonts w:ascii="Times New Roman"/>
          <w:b w:val="false"/>
          <w:i/>
          <w:color w:val="800000"/>
          <w:sz w:val="28"/>
        </w:rPr>
        <w:t>      Ескерту. Күші жойылды - Қарағанды облысы Абай аудандық мәслихатының 2011.04.07 N 3-14-105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Абай аудандық мәслихатының 2009 жылғы 21 желтоқсандағы 18 кезекті сессиясының "2010-2012 жылдарға арналған аудандық бюджет туралы" N 18/215 </w:t>
      </w:r>
      <w:r>
        <w:rPr>
          <w:rFonts w:ascii="Times New Roman"/>
          <w:b w:val="false"/>
          <w:i w:val="false"/>
          <w:color w:val="000000"/>
          <w:sz w:val="28"/>
        </w:rPr>
        <w:t xml:space="preserve">шешіміне </w:t>
      </w:r>
      <w:r>
        <w:rPr>
          <w:rFonts w:ascii="Times New Roman"/>
          <w:b w:val="false"/>
          <w:i w:val="false"/>
          <w:color w:val="000000"/>
          <w:sz w:val="28"/>
        </w:rPr>
        <w:t xml:space="preserve">(нормативтік құқықтық актілердің мемлекеттік тіркеу Тізіміне - 2009 жылғы 30 желтоқсанда N 8-9-73 болып тіркелген, "Абай-Ақиқат" аудандық газетінің 2010 жылғы 1 қаңтардағы N 1-2 (3799) сандарында жарияланған), Абай аудандық мәслихатының 2010 жылғы 18 ақпандағы 20 кезектен тыс сессиясының "Абай аудандық мәслихатының 2009 жылғы 21 желтоқсандағы 18 кезекті сессиясының "2010-2012 жылдарға арналған аудандық бюджет туралы" N 18/215 шешіміне өзгертулер енгізу туралы" N 20/250 </w:t>
      </w:r>
      <w:r>
        <w:rPr>
          <w:rFonts w:ascii="Times New Roman"/>
          <w:b w:val="false"/>
          <w:i w:val="false"/>
          <w:color w:val="000000"/>
          <w:sz w:val="28"/>
        </w:rPr>
        <w:t>шешімімен</w:t>
      </w:r>
      <w:r>
        <w:rPr>
          <w:rFonts w:ascii="Times New Roman"/>
          <w:b w:val="false"/>
          <w:i w:val="false"/>
          <w:color w:val="000000"/>
          <w:sz w:val="28"/>
        </w:rPr>
        <w:t xml:space="preserve"> өзгертулер енгізілген (нормативтік құқықтық актілердің мемлекеттік тіркеу Тізіміне - 2010 жылғы 3 наурызда N 8-9-75 болып тіркелген, "Абай-Ақиқат" аудандық газетінің 2010 жылғы 12 наурыздағы N 12-13 (3810) сандарында жарияланған), келесі өзгертулер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w:t>
      </w:r>
      <w:r>
        <w:rPr>
          <w:rFonts w:ascii="Times New Roman"/>
          <w:b w:val="false"/>
          <w:i w:val="false"/>
          <w:color w:val="000000"/>
          <w:sz w:val="28"/>
        </w:rPr>
        <w:t>      "2319558" сандары "2373492" сандарымен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w:t>
      </w:r>
      <w:r>
        <w:rPr>
          <w:rFonts w:ascii="Times New Roman"/>
          <w:b w:val="false"/>
          <w:i w:val="false"/>
          <w:color w:val="000000"/>
          <w:sz w:val="28"/>
        </w:rPr>
        <w:t>      "2371613" сандары "2425547"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Бюджеттік бағдарламалардың әкімгерлері Абай аудандық мәслихатының қабылдаған шешіміне сәйкес бюджеттік қаражаттарды жұмсасын.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енеді.</w:t>
      </w:r>
    </w:p>
    <w:p>
      <w:pPr>
        <w:spacing w:after="0"/>
        <w:ind w:left="0"/>
        <w:jc w:val="both"/>
      </w:pPr>
      <w:r>
        <w:rPr>
          <w:rFonts w:ascii="Times New Roman"/>
          <w:b w:val="false"/>
          <w:i/>
          <w:color w:val="000000"/>
          <w:sz w:val="28"/>
        </w:rPr>
        <w:t>      Сессия төрағасы                            К. Қанжекеев</w:t>
      </w:r>
    </w:p>
    <w:p>
      <w:pPr>
        <w:spacing w:after="0"/>
        <w:ind w:left="0"/>
        <w:jc w:val="both"/>
      </w:pPr>
      <w:r>
        <w:rPr>
          <w:rFonts w:ascii="Times New Roman"/>
          <w:b w:val="false"/>
          <w:i/>
          <w:color w:val="000000"/>
          <w:sz w:val="28"/>
        </w:rPr>
        <w:t>      Абай аудандық мәслихатының хатшысы         Б. Цай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Абай ауданы бойынша</w:t>
      </w:r>
      <w:r>
        <w:br/>
      </w:r>
      <w:r>
        <w:rPr>
          <w:rFonts w:ascii="Times New Roman"/>
          <w:b w:val="false"/>
          <w:i w:val="false"/>
          <w:color w:val="000000"/>
          <w:sz w:val="28"/>
        </w:rPr>
        <w:t>
</w:t>
      </w:r>
      <w:r>
        <w:rPr>
          <w:rFonts w:ascii="Times New Roman"/>
          <w:b w:val="false"/>
          <w:i/>
          <w:color w:val="000000"/>
          <w:sz w:val="28"/>
        </w:rPr>
        <w:t>      салық басқармасының бастығы                Б. Ахметов</w:t>
      </w:r>
      <w:r>
        <w:br/>
      </w:r>
      <w:r>
        <w:rPr>
          <w:rFonts w:ascii="Times New Roman"/>
          <w:b w:val="false"/>
          <w:i w:val="false"/>
          <w:color w:val="000000"/>
          <w:sz w:val="28"/>
        </w:rPr>
        <w:t>
</w:t>
      </w:r>
      <w:r>
        <w:rPr>
          <w:rFonts w:ascii="Times New Roman"/>
          <w:b w:val="false"/>
          <w:i/>
          <w:color w:val="000000"/>
          <w:sz w:val="28"/>
        </w:rPr>
        <w:t>      14.04.2010 ж.</w:t>
      </w:r>
    </w:p>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Ж. Мәкенова</w:t>
      </w:r>
      <w:r>
        <w:br/>
      </w:r>
      <w:r>
        <w:rPr>
          <w:rFonts w:ascii="Times New Roman"/>
          <w:b w:val="false"/>
          <w:i w:val="false"/>
          <w:color w:val="000000"/>
          <w:sz w:val="28"/>
        </w:rPr>
        <w:t>
</w:t>
      </w:r>
      <w:r>
        <w:rPr>
          <w:rFonts w:ascii="Times New Roman"/>
          <w:b w:val="false"/>
          <w:i/>
          <w:color w:val="000000"/>
          <w:sz w:val="28"/>
        </w:rPr>
        <w:t>      14.04.2010 ж.</w:t>
      </w:r>
    </w:p>
    <w:p>
      <w:pPr>
        <w:spacing w:after="0"/>
        <w:ind w:left="0"/>
        <w:jc w:val="both"/>
      </w:pPr>
      <w:r>
        <w:rPr>
          <w:rFonts w:ascii="Times New Roman"/>
          <w:b w:val="false"/>
          <w:i/>
          <w:color w:val="000000"/>
          <w:sz w:val="28"/>
        </w:rPr>
        <w:t>      "Абай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 Садық</w:t>
      </w:r>
      <w:r>
        <w:br/>
      </w:r>
      <w:r>
        <w:rPr>
          <w:rFonts w:ascii="Times New Roman"/>
          <w:b w:val="false"/>
          <w:i w:val="false"/>
          <w:color w:val="000000"/>
          <w:sz w:val="28"/>
        </w:rPr>
        <w:t>
</w:t>
      </w:r>
      <w:r>
        <w:rPr>
          <w:rFonts w:ascii="Times New Roman"/>
          <w:b w:val="false"/>
          <w:i/>
          <w:color w:val="000000"/>
          <w:sz w:val="28"/>
        </w:rPr>
        <w:t>      14.04.2010 ж.</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Абай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14 сәуірдегі</w:t>
      </w:r>
      <w:r>
        <w:br/>
      </w:r>
      <w:r>
        <w:rPr>
          <w:rFonts w:ascii="Times New Roman"/>
          <w:b w:val="false"/>
          <w:i w:val="false"/>
          <w:color w:val="000000"/>
          <w:sz w:val="28"/>
        </w:rPr>
        <w:t>
</w:t>
      </w:r>
      <w:r>
        <w:rPr>
          <w:rFonts w:ascii="Times New Roman"/>
          <w:b w:val="false"/>
          <w:i w:val="false"/>
          <w:color w:val="000000"/>
          <w:sz w:val="28"/>
        </w:rPr>
        <w:t>22 кезектен тыс сессиясының</w:t>
      </w:r>
      <w:r>
        <w:br/>
      </w:r>
      <w:r>
        <w:rPr>
          <w:rFonts w:ascii="Times New Roman"/>
          <w:b w:val="false"/>
          <w:i w:val="false"/>
          <w:color w:val="000000"/>
          <w:sz w:val="28"/>
        </w:rPr>
        <w:t>
</w:t>
      </w:r>
      <w:r>
        <w:rPr>
          <w:rFonts w:ascii="Times New Roman"/>
          <w:b w:val="false"/>
          <w:i w:val="false"/>
          <w:color w:val="000000"/>
          <w:sz w:val="28"/>
        </w:rPr>
        <w:t>N 22/270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Абай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21 желтоқсандағы</w:t>
      </w:r>
      <w:r>
        <w:br/>
      </w:r>
      <w:r>
        <w:rPr>
          <w:rFonts w:ascii="Times New Roman"/>
          <w:b w:val="false"/>
          <w:i w:val="false"/>
          <w:color w:val="000000"/>
          <w:sz w:val="28"/>
        </w:rPr>
        <w:t>
</w:t>
      </w:r>
      <w:r>
        <w:rPr>
          <w:rFonts w:ascii="Times New Roman"/>
          <w:b w:val="false"/>
          <w:i w:val="false"/>
          <w:color w:val="000000"/>
          <w:sz w:val="28"/>
        </w:rPr>
        <w:t>18 кезекті сессиясының</w:t>
      </w:r>
      <w:r>
        <w:br/>
      </w:r>
      <w:r>
        <w:rPr>
          <w:rFonts w:ascii="Times New Roman"/>
          <w:b w:val="false"/>
          <w:i w:val="false"/>
          <w:color w:val="000000"/>
          <w:sz w:val="28"/>
        </w:rPr>
        <w:t>
</w:t>
      </w:r>
      <w:r>
        <w:rPr>
          <w:rFonts w:ascii="Times New Roman"/>
          <w:b w:val="false"/>
          <w:i w:val="false"/>
          <w:color w:val="000000"/>
          <w:sz w:val="28"/>
        </w:rPr>
        <w:t>N 18/215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737"/>
        <w:gridCol w:w="716"/>
        <w:gridCol w:w="9827"/>
        <w:gridCol w:w="188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88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2373492</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635386</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145111</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145111</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107487</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107487</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354902</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132897</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177710</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42195</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21916</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1935</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11700</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8017</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бизнеске салық</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w:t>
            </w:r>
          </w:p>
        </w:tc>
      </w:tr>
      <w:tr>
        <w:trPr>
          <w:trHeight w:val="94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5970</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5970</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5931</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5010</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5010</w:t>
            </w:r>
          </w:p>
        </w:tc>
      </w:tr>
      <w:tr>
        <w:trPr>
          <w:trHeight w:val="94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94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831</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831</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4624</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4324</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4254</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активтердi сату</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1727551</w:t>
            </w:r>
          </w:p>
        </w:tc>
      </w:tr>
      <w:tr>
        <w:trPr>
          <w:trHeight w:val="63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1727551</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1727551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737"/>
        <w:gridCol w:w="817"/>
        <w:gridCol w:w="817"/>
        <w:gridCol w:w="8867"/>
        <w:gridCol w:w="190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 Шығындар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2425547</w:t>
            </w:r>
          </w:p>
        </w:tc>
      </w:tr>
      <w:tr>
        <w:trPr>
          <w:trHeight w:val="36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199464</w:t>
            </w:r>
          </w:p>
        </w:tc>
      </w:tr>
      <w:tr>
        <w:trPr>
          <w:trHeight w:val="70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176712</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13959</w:t>
            </w:r>
          </w:p>
        </w:tc>
      </w:tr>
      <w:tr>
        <w:trPr>
          <w:trHeight w:val="69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13789</w:t>
            </w:r>
          </w:p>
        </w:tc>
      </w:tr>
      <w:tr>
        <w:trPr>
          <w:trHeight w:val="66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67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42463</w:t>
            </w:r>
          </w:p>
        </w:tc>
      </w:tr>
      <w:tr>
        <w:trPr>
          <w:trHeight w:val="6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42001</w:t>
            </w:r>
          </w:p>
        </w:tc>
      </w:tr>
      <w:tr>
        <w:trPr>
          <w:trHeight w:val="70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r>
      <w:tr>
        <w:trPr>
          <w:trHeight w:val="106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120290</w:t>
            </w:r>
          </w:p>
        </w:tc>
      </w:tr>
      <w:tr>
        <w:trPr>
          <w:trHeight w:val="133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120290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11044</w:t>
            </w:r>
          </w:p>
        </w:tc>
      </w:tr>
      <w:tr>
        <w:trPr>
          <w:trHeight w:val="67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11044</w:t>
            </w:r>
          </w:p>
        </w:tc>
      </w:tr>
      <w:tr>
        <w:trPr>
          <w:trHeight w:val="133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9697</w:t>
            </w:r>
          </w:p>
        </w:tc>
      </w:tr>
      <w:tr>
        <w:trPr>
          <w:trHeight w:val="66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w:t>
            </w:r>
          </w:p>
        </w:tc>
      </w:tr>
      <w:tr>
        <w:trPr>
          <w:trHeight w:val="75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717</w:t>
            </w:r>
          </w:p>
        </w:tc>
      </w:tr>
      <w:tr>
        <w:trPr>
          <w:trHeight w:val="45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11708</w:t>
            </w:r>
          </w:p>
        </w:tc>
      </w:tr>
      <w:tr>
        <w:trPr>
          <w:trHeight w:val="58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11708</w:t>
            </w:r>
          </w:p>
        </w:tc>
      </w:tr>
      <w:tr>
        <w:trPr>
          <w:trHeight w:val="148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11708</w:t>
            </w:r>
          </w:p>
        </w:tc>
      </w:tr>
      <w:tr>
        <w:trPr>
          <w:trHeight w:val="3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6407</w:t>
            </w:r>
          </w:p>
        </w:tc>
      </w:tr>
      <w:tr>
        <w:trPr>
          <w:trHeight w:val="36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5407</w:t>
            </w:r>
          </w:p>
        </w:tc>
      </w:tr>
      <w:tr>
        <w:trPr>
          <w:trHeight w:val="66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5407</w:t>
            </w:r>
          </w:p>
        </w:tc>
      </w:tr>
      <w:tr>
        <w:trPr>
          <w:trHeight w:val="70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5407</w:t>
            </w:r>
          </w:p>
        </w:tc>
      </w:tr>
      <w:tr>
        <w:trPr>
          <w:trHeight w:val="73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70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106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42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8270</w:t>
            </w:r>
          </w:p>
        </w:tc>
      </w:tr>
      <w:tr>
        <w:trPr>
          <w:trHeight w:val="43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8270</w:t>
            </w:r>
          </w:p>
        </w:tc>
      </w:tr>
      <w:tr>
        <w:trPr>
          <w:trHeight w:val="13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8270</w:t>
            </w:r>
          </w:p>
        </w:tc>
      </w:tr>
      <w:tr>
        <w:trPr>
          <w:trHeight w:val="69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8270</w:t>
            </w:r>
          </w:p>
        </w:tc>
      </w:tr>
      <w:tr>
        <w:trPr>
          <w:trHeight w:val="3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1449845</w:t>
            </w:r>
          </w:p>
        </w:tc>
      </w:tr>
      <w:tr>
        <w:trPr>
          <w:trHeight w:val="46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147358</w:t>
            </w:r>
          </w:p>
        </w:tc>
      </w:tr>
      <w:tr>
        <w:trPr>
          <w:trHeight w:val="6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147358</w:t>
            </w:r>
          </w:p>
        </w:tc>
      </w:tr>
      <w:tr>
        <w:trPr>
          <w:trHeight w:val="79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147358</w:t>
            </w:r>
          </w:p>
        </w:tc>
      </w:tr>
      <w:tr>
        <w:trPr>
          <w:trHeight w:val="69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1221132</w:t>
            </w:r>
          </w:p>
        </w:tc>
      </w:tr>
      <w:tr>
        <w:trPr>
          <w:trHeight w:val="11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1689</w:t>
            </w:r>
          </w:p>
        </w:tc>
      </w:tr>
      <w:tr>
        <w:trPr>
          <w:trHeight w:val="103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1689</w:t>
            </w:r>
          </w:p>
        </w:tc>
      </w:tr>
      <w:tr>
        <w:trPr>
          <w:trHeight w:val="6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1219443</w:t>
            </w:r>
          </w:p>
        </w:tc>
      </w:tr>
      <w:tr>
        <w:trPr>
          <w:trHeight w:val="3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1189341</w:t>
            </w:r>
          </w:p>
        </w:tc>
      </w:tr>
      <w:tr>
        <w:trPr>
          <w:trHeight w:val="69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30102</w:t>
            </w:r>
          </w:p>
        </w:tc>
      </w:tr>
      <w:tr>
        <w:trPr>
          <w:trHeight w:val="52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81355</w:t>
            </w:r>
          </w:p>
        </w:tc>
      </w:tr>
      <w:tr>
        <w:trPr>
          <w:trHeight w:val="6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81355</w:t>
            </w:r>
          </w:p>
        </w:tc>
      </w:tr>
      <w:tr>
        <w:trPr>
          <w:trHeight w:val="118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20427</w:t>
            </w:r>
          </w:p>
        </w:tc>
      </w:tr>
      <w:tr>
        <w:trPr>
          <w:trHeight w:val="103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w:t>
            </w:r>
          </w:p>
        </w:tc>
      </w:tr>
      <w:tr>
        <w:trPr>
          <w:trHeight w:val="133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60800</w:t>
            </w:r>
          </w:p>
        </w:tc>
      </w:tr>
      <w:tr>
        <w:trPr>
          <w:trHeight w:val="7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188244</w:t>
            </w:r>
          </w:p>
        </w:tc>
      </w:tr>
      <w:tr>
        <w:trPr>
          <w:trHeight w:val="45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167675</w:t>
            </w:r>
          </w:p>
        </w:tc>
      </w:tr>
      <w:tr>
        <w:trPr>
          <w:trHeight w:val="108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166207</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33262</w:t>
            </w:r>
          </w:p>
        </w:tc>
      </w:tr>
      <w:tr>
        <w:trPr>
          <w:trHeight w:val="148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2315</w:t>
            </w:r>
          </w:p>
        </w:tc>
      </w:tr>
      <w:tr>
        <w:trPr>
          <w:trHeight w:val="39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14420</w:t>
            </w:r>
          </w:p>
        </w:tc>
      </w:tr>
      <w:tr>
        <w:trPr>
          <w:trHeight w:val="36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19000</w:t>
            </w:r>
          </w:p>
        </w:tc>
      </w:tr>
      <w:tr>
        <w:trPr>
          <w:trHeight w:val="103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15965</w:t>
            </w:r>
          </w:p>
        </w:tc>
      </w:tr>
      <w:tr>
        <w:trPr>
          <w:trHeight w:val="84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904</w:t>
            </w:r>
          </w:p>
        </w:tc>
      </w:tr>
      <w:tr>
        <w:trPr>
          <w:trHeight w:val="69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25382</w:t>
            </w:r>
          </w:p>
        </w:tc>
      </w:tr>
      <w:tr>
        <w:trPr>
          <w:trHeight w:val="7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12555</w:t>
            </w:r>
          </w:p>
        </w:tc>
      </w:tr>
      <w:tr>
        <w:trPr>
          <w:trHeight w:val="139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29451</w:t>
            </w:r>
          </w:p>
        </w:tc>
      </w:tr>
      <w:tr>
        <w:trPr>
          <w:trHeight w:val="9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946</w:t>
            </w:r>
          </w:p>
        </w:tc>
      </w:tr>
      <w:tr>
        <w:trPr>
          <w:trHeight w:val="136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12007</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1468</w:t>
            </w:r>
          </w:p>
        </w:tc>
      </w:tr>
      <w:tr>
        <w:trPr>
          <w:trHeight w:val="108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1468</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20569</w:t>
            </w:r>
          </w:p>
        </w:tc>
      </w:tr>
      <w:tr>
        <w:trPr>
          <w:trHeight w:val="9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20569</w:t>
            </w:r>
          </w:p>
        </w:tc>
      </w:tr>
      <w:tr>
        <w:trPr>
          <w:trHeight w:val="144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19332</w:t>
            </w:r>
          </w:p>
        </w:tc>
      </w:tr>
      <w:tr>
        <w:trPr>
          <w:trHeight w:val="109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1237</w:t>
            </w:r>
          </w:p>
        </w:tc>
      </w:tr>
      <w:tr>
        <w:trPr>
          <w:trHeight w:val="46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178383</w:t>
            </w:r>
          </w:p>
        </w:tc>
      </w:tr>
      <w:tr>
        <w:trPr>
          <w:trHeight w:val="45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60409</w:t>
            </w:r>
          </w:p>
        </w:tc>
      </w:tr>
      <w:tr>
        <w:trPr>
          <w:trHeight w:val="6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60409</w:t>
            </w:r>
          </w:p>
        </w:tc>
      </w:tr>
      <w:tr>
        <w:trPr>
          <w:trHeight w:val="69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48209</w:t>
            </w:r>
          </w:p>
        </w:tc>
      </w:tr>
      <w:tr>
        <w:trPr>
          <w:trHeight w:val="6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12200</w:t>
            </w:r>
          </w:p>
        </w:tc>
      </w:tr>
      <w:tr>
        <w:trPr>
          <w:trHeight w:val="48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94667</w:t>
            </w:r>
          </w:p>
        </w:tc>
      </w:tr>
      <w:tr>
        <w:trPr>
          <w:trHeight w:val="109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5200</w:t>
            </w:r>
          </w:p>
        </w:tc>
      </w:tr>
      <w:tr>
        <w:trPr>
          <w:trHeight w:val="70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5200</w:t>
            </w:r>
          </w:p>
        </w:tc>
      </w:tr>
      <w:tr>
        <w:trPr>
          <w:trHeight w:val="12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39467</w:t>
            </w:r>
          </w:p>
        </w:tc>
      </w:tr>
      <w:tr>
        <w:trPr>
          <w:trHeight w:val="66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20200</w:t>
            </w:r>
          </w:p>
        </w:tc>
      </w:tr>
      <w:tr>
        <w:trPr>
          <w:trHeight w:val="108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19267</w:t>
            </w:r>
          </w:p>
        </w:tc>
      </w:tr>
      <w:tr>
        <w:trPr>
          <w:trHeight w:val="6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50000</w:t>
            </w:r>
          </w:p>
        </w:tc>
      </w:tr>
      <w:tr>
        <w:trPr>
          <w:trHeight w:val="49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50000</w:t>
            </w:r>
          </w:p>
        </w:tc>
      </w:tr>
      <w:tr>
        <w:trPr>
          <w:trHeight w:val="45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23307</w:t>
            </w:r>
          </w:p>
        </w:tc>
      </w:tr>
      <w:tr>
        <w:trPr>
          <w:trHeight w:val="106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23307</w:t>
            </w:r>
          </w:p>
        </w:tc>
      </w:tr>
      <w:tr>
        <w:trPr>
          <w:trHeight w:val="45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11552</w:t>
            </w:r>
          </w:p>
        </w:tc>
      </w:tr>
      <w:tr>
        <w:trPr>
          <w:trHeight w:val="70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4358</w:t>
            </w:r>
          </w:p>
        </w:tc>
      </w:tr>
      <w:tr>
        <w:trPr>
          <w:trHeight w:val="82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66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7197</w:t>
            </w:r>
          </w:p>
        </w:tc>
      </w:tr>
      <w:tr>
        <w:trPr>
          <w:trHeight w:val="70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208927</w:t>
            </w:r>
          </w:p>
        </w:tc>
      </w:tr>
      <w:tr>
        <w:trPr>
          <w:trHeight w:val="45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85280</w:t>
            </w:r>
          </w:p>
        </w:tc>
      </w:tr>
      <w:tr>
        <w:trPr>
          <w:trHeight w:val="58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85280</w:t>
            </w:r>
          </w:p>
        </w:tc>
      </w:tr>
      <w:tr>
        <w:trPr>
          <w:trHeight w:val="39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85280</w:t>
            </w:r>
          </w:p>
        </w:tc>
      </w:tr>
      <w:tr>
        <w:trPr>
          <w:trHeight w:val="3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2913</w:t>
            </w:r>
          </w:p>
        </w:tc>
      </w:tr>
      <w:tr>
        <w:trPr>
          <w:trHeight w:val="54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2913</w:t>
            </w:r>
          </w:p>
        </w:tc>
      </w:tr>
      <w:tr>
        <w:trPr>
          <w:trHeight w:val="52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1050</w:t>
            </w:r>
          </w:p>
        </w:tc>
      </w:tr>
      <w:tr>
        <w:trPr>
          <w:trHeight w:val="108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1863</w:t>
            </w:r>
          </w:p>
        </w:tc>
      </w:tr>
      <w:tr>
        <w:trPr>
          <w:trHeight w:val="37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46563</w:t>
            </w:r>
          </w:p>
        </w:tc>
      </w:tr>
      <w:tr>
        <w:trPr>
          <w:trHeight w:val="58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41237</w:t>
            </w:r>
          </w:p>
        </w:tc>
      </w:tr>
      <w:tr>
        <w:trPr>
          <w:trHeight w:val="69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39818</w:t>
            </w:r>
          </w:p>
        </w:tc>
      </w:tr>
      <w:tr>
        <w:trPr>
          <w:trHeight w:val="78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1419</w:t>
            </w:r>
          </w:p>
        </w:tc>
      </w:tr>
      <w:tr>
        <w:trPr>
          <w:trHeight w:val="70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5326</w:t>
            </w:r>
          </w:p>
        </w:tc>
      </w:tr>
      <w:tr>
        <w:trPr>
          <w:trHeight w:val="75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5326</w:t>
            </w:r>
          </w:p>
        </w:tc>
      </w:tr>
      <w:tr>
        <w:trPr>
          <w:trHeight w:val="10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74171</w:t>
            </w:r>
          </w:p>
        </w:tc>
      </w:tr>
      <w:tr>
        <w:trPr>
          <w:trHeight w:val="52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67746</w:t>
            </w:r>
          </w:p>
        </w:tc>
      </w:tr>
      <w:tr>
        <w:trPr>
          <w:trHeight w:val="78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5798</w:t>
            </w:r>
          </w:p>
        </w:tc>
      </w:tr>
      <w:tr>
        <w:trPr>
          <w:trHeight w:val="108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61948</w:t>
            </w:r>
          </w:p>
        </w:tc>
      </w:tr>
      <w:tr>
        <w:trPr>
          <w:trHeight w:val="57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6425</w:t>
            </w:r>
          </w:p>
        </w:tc>
      </w:tr>
      <w:tr>
        <w:trPr>
          <w:trHeight w:val="157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5946</w:t>
            </w:r>
          </w:p>
        </w:tc>
      </w:tr>
      <w:tr>
        <w:trPr>
          <w:trHeight w:val="73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479</w:t>
            </w:r>
          </w:p>
        </w:tc>
      </w:tr>
      <w:tr>
        <w:trPr>
          <w:trHeight w:val="139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48317</w:t>
            </w:r>
          </w:p>
        </w:tc>
      </w:tr>
      <w:tr>
        <w:trPr>
          <w:trHeight w:val="3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14873</w:t>
            </w:r>
          </w:p>
        </w:tc>
      </w:tr>
      <w:tr>
        <w:trPr>
          <w:trHeight w:val="6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2562</w:t>
            </w:r>
          </w:p>
        </w:tc>
      </w:tr>
      <w:tr>
        <w:trPr>
          <w:trHeight w:val="103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2562</w:t>
            </w:r>
          </w:p>
        </w:tc>
      </w:tr>
      <w:tr>
        <w:trPr>
          <w:trHeight w:val="52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12311</w:t>
            </w:r>
          </w:p>
        </w:tc>
      </w:tr>
      <w:tr>
        <w:trPr>
          <w:trHeight w:val="76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9425</w:t>
            </w:r>
          </w:p>
        </w:tc>
      </w:tr>
      <w:tr>
        <w:trPr>
          <w:trHeight w:val="57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2344</w:t>
            </w:r>
          </w:p>
        </w:tc>
      </w:tr>
      <w:tr>
        <w:trPr>
          <w:trHeight w:val="75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w:t>
            </w:r>
          </w:p>
        </w:tc>
      </w:tr>
      <w:tr>
        <w:trPr>
          <w:trHeight w:val="36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12641</w:t>
            </w:r>
          </w:p>
        </w:tc>
      </w:tr>
      <w:tr>
        <w:trPr>
          <w:trHeight w:val="8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12641</w:t>
            </w:r>
          </w:p>
        </w:tc>
      </w:tr>
      <w:tr>
        <w:trPr>
          <w:trHeight w:val="13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5941</w:t>
            </w:r>
          </w:p>
        </w:tc>
      </w:tr>
      <w:tr>
        <w:trPr>
          <w:trHeight w:val="43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6700</w:t>
            </w:r>
          </w:p>
        </w:tc>
      </w:tr>
      <w:tr>
        <w:trPr>
          <w:trHeight w:val="79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20803</w:t>
            </w:r>
          </w:p>
        </w:tc>
      </w:tr>
      <w:tr>
        <w:trPr>
          <w:trHeight w:val="6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11759</w:t>
            </w:r>
          </w:p>
        </w:tc>
      </w:tr>
      <w:tr>
        <w:trPr>
          <w:trHeight w:val="168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11759</w:t>
            </w:r>
          </w:p>
        </w:tc>
      </w:tr>
      <w:tr>
        <w:trPr>
          <w:trHeight w:val="52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9044</w:t>
            </w:r>
          </w:p>
        </w:tc>
      </w:tr>
      <w:tr>
        <w:trPr>
          <w:trHeight w:val="43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9044</w:t>
            </w:r>
          </w:p>
        </w:tc>
      </w:tr>
      <w:tr>
        <w:trPr>
          <w:trHeight w:val="69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6266</w:t>
            </w:r>
          </w:p>
        </w:tc>
      </w:tr>
      <w:tr>
        <w:trPr>
          <w:trHeight w:val="3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6266</w:t>
            </w:r>
          </w:p>
        </w:tc>
      </w:tr>
      <w:tr>
        <w:trPr>
          <w:trHeight w:val="57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6266</w:t>
            </w:r>
          </w:p>
        </w:tc>
      </w:tr>
      <w:tr>
        <w:trPr>
          <w:trHeight w:val="84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6266</w:t>
            </w:r>
          </w:p>
        </w:tc>
      </w:tr>
      <w:tr>
        <w:trPr>
          <w:trHeight w:val="46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24978</w:t>
            </w:r>
          </w:p>
        </w:tc>
      </w:tr>
      <w:tr>
        <w:trPr>
          <w:trHeight w:val="3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24978</w:t>
            </w:r>
          </w:p>
        </w:tc>
      </w:tr>
      <w:tr>
        <w:trPr>
          <w:trHeight w:val="106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17000</w:t>
            </w:r>
          </w:p>
        </w:tc>
      </w:tr>
      <w:tr>
        <w:trPr>
          <w:trHeight w:val="11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17000</w:t>
            </w:r>
          </w:p>
        </w:tc>
      </w:tr>
      <w:tr>
        <w:trPr>
          <w:trHeight w:val="135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7978</w:t>
            </w:r>
          </w:p>
        </w:tc>
      </w:tr>
      <w:tr>
        <w:trPr>
          <w:trHeight w:val="66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7978</w:t>
            </w:r>
          </w:p>
        </w:tc>
      </w:tr>
      <w:tr>
        <w:trPr>
          <w:trHeight w:val="34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38900</w:t>
            </w:r>
          </w:p>
        </w:tc>
      </w:tr>
      <w:tr>
        <w:trPr>
          <w:trHeight w:val="67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6414</w:t>
            </w:r>
          </w:p>
        </w:tc>
      </w:tr>
      <w:tr>
        <w:trPr>
          <w:trHeight w:val="73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6414</w:t>
            </w:r>
          </w:p>
        </w:tc>
      </w:tr>
      <w:tr>
        <w:trPr>
          <w:trHeight w:val="84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6414</w:t>
            </w:r>
          </w:p>
        </w:tc>
      </w:tr>
      <w:tr>
        <w:trPr>
          <w:trHeight w:val="3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32486</w:t>
            </w:r>
          </w:p>
        </w:tc>
      </w:tr>
      <w:tr>
        <w:trPr>
          <w:trHeight w:val="67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12118</w:t>
            </w:r>
          </w:p>
        </w:tc>
      </w:tr>
      <w:tr>
        <w:trPr>
          <w:trHeight w:val="6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12118</w:t>
            </w:r>
          </w:p>
        </w:tc>
      </w:tr>
      <w:tr>
        <w:trPr>
          <w:trHeight w:val="109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9855</w:t>
            </w:r>
          </w:p>
        </w:tc>
      </w:tr>
      <w:tr>
        <w:trPr>
          <w:trHeight w:val="114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9855</w:t>
            </w:r>
          </w:p>
        </w:tc>
      </w:tr>
      <w:tr>
        <w:trPr>
          <w:trHeight w:val="6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10513</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10513</w:t>
            </w:r>
          </w:p>
        </w:tc>
      </w:tr>
      <w:tr>
        <w:trPr>
          <w:trHeight w:val="36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67546</w:t>
            </w:r>
          </w:p>
        </w:tc>
      </w:tr>
      <w:tr>
        <w:trPr>
          <w:trHeight w:val="39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67546</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67546</w:t>
            </w:r>
          </w:p>
        </w:tc>
      </w:tr>
      <w:tr>
        <w:trPr>
          <w:trHeight w:val="76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w:t>
            </w:r>
          </w:p>
        </w:tc>
      </w:tr>
      <w:tr>
        <w:trPr>
          <w:trHeight w:val="11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67261</w:t>
            </w:r>
          </w:p>
        </w:tc>
      </w:tr>
      <w:tr>
        <w:trPr>
          <w:trHeight w:val="37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26706</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26706</w:t>
            </w:r>
          </w:p>
        </w:tc>
      </w:tr>
      <w:tr>
        <w:trPr>
          <w:trHeight w:val="109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26706</w:t>
            </w:r>
          </w:p>
        </w:tc>
      </w:tr>
      <w:tr>
        <w:trPr>
          <w:trHeight w:val="43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26706</w:t>
            </w:r>
          </w:p>
        </w:tc>
      </w:tr>
      <w:tr>
        <w:trPr>
          <w:trHeight w:val="58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26706</w:t>
            </w:r>
          </w:p>
        </w:tc>
      </w:tr>
      <w:tr>
        <w:trPr>
          <w:trHeight w:val="11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758"/>
        <w:gridCol w:w="798"/>
        <w:gridCol w:w="819"/>
        <w:gridCol w:w="8879"/>
        <w:gridCol w:w="190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0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714"/>
        <w:gridCol w:w="774"/>
        <w:gridCol w:w="774"/>
        <w:gridCol w:w="9027"/>
        <w:gridCol w:w="189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89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1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-78761</w:t>
            </w:r>
          </w:p>
        </w:tc>
      </w:tr>
      <w:tr>
        <w:trPr>
          <w:trHeight w:val="630"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78761</w:t>
            </w:r>
          </w:p>
        </w:tc>
      </w:tr>
      <w:tr>
        <w:trPr>
          <w:trHeight w:val="31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1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26706</w:t>
            </w:r>
          </w:p>
        </w:tc>
      </w:tr>
      <w:tr>
        <w:trPr>
          <w:trHeight w:val="31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қалдықтарының қозғалысы</w:t>
            </w:r>
          </w:p>
        </w:tc>
        <w:tc>
          <w:tcPr>
            <w:tcW w:w="1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52055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Абай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14 сәуірдегі</w:t>
      </w:r>
      <w:r>
        <w:br/>
      </w:r>
      <w:r>
        <w:rPr>
          <w:rFonts w:ascii="Times New Roman"/>
          <w:b w:val="false"/>
          <w:i w:val="false"/>
          <w:color w:val="000000"/>
          <w:sz w:val="28"/>
        </w:rPr>
        <w:t>
</w:t>
      </w:r>
      <w:r>
        <w:rPr>
          <w:rFonts w:ascii="Times New Roman"/>
          <w:b w:val="false"/>
          <w:i w:val="false"/>
          <w:color w:val="000000"/>
          <w:sz w:val="28"/>
        </w:rPr>
        <w:t>22 кезектен тыс сессиясының</w:t>
      </w:r>
      <w:r>
        <w:br/>
      </w:r>
      <w:r>
        <w:rPr>
          <w:rFonts w:ascii="Times New Roman"/>
          <w:b w:val="false"/>
          <w:i w:val="false"/>
          <w:color w:val="000000"/>
          <w:sz w:val="28"/>
        </w:rPr>
        <w:t>
</w:t>
      </w:r>
      <w:r>
        <w:rPr>
          <w:rFonts w:ascii="Times New Roman"/>
          <w:b w:val="false"/>
          <w:i w:val="false"/>
          <w:color w:val="000000"/>
          <w:sz w:val="28"/>
        </w:rPr>
        <w:t>N 22/270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Абай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21 желтоқсандағы</w:t>
      </w:r>
      <w:r>
        <w:br/>
      </w:r>
      <w:r>
        <w:rPr>
          <w:rFonts w:ascii="Times New Roman"/>
          <w:b w:val="false"/>
          <w:i w:val="false"/>
          <w:color w:val="000000"/>
          <w:sz w:val="28"/>
        </w:rPr>
        <w:t>
</w:t>
      </w:r>
      <w:r>
        <w:rPr>
          <w:rFonts w:ascii="Times New Roman"/>
          <w:b w:val="false"/>
          <w:i w:val="false"/>
          <w:color w:val="000000"/>
          <w:sz w:val="28"/>
        </w:rPr>
        <w:t>18 кезекті сессиясының</w:t>
      </w:r>
      <w:r>
        <w:br/>
      </w:r>
      <w:r>
        <w:rPr>
          <w:rFonts w:ascii="Times New Roman"/>
          <w:b w:val="false"/>
          <w:i w:val="false"/>
          <w:color w:val="000000"/>
          <w:sz w:val="28"/>
        </w:rPr>
        <w:t>
</w:t>
      </w:r>
      <w:r>
        <w:rPr>
          <w:rFonts w:ascii="Times New Roman"/>
          <w:b w:val="false"/>
          <w:i w:val="false"/>
          <w:color w:val="000000"/>
          <w:sz w:val="28"/>
        </w:rPr>
        <w:t>N 18/215 шешіміне</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нысаналы трансферттер және бюджеттік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9"/>
        <w:gridCol w:w="1921"/>
      </w:tblGrid>
      <w:tr>
        <w:trPr>
          <w:trHeight w:val="1020"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7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295305</w:t>
            </w:r>
          </w:p>
        </w:tc>
      </w:tr>
      <w:tr>
        <w:trPr>
          <w:trHeight w:val="31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162399</w:t>
            </w:r>
          </w:p>
        </w:tc>
      </w:tr>
      <w:tr>
        <w:trPr>
          <w:trHeight w:val="31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Дамуға арналған нысаналы трансферттер</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106200</w:t>
            </w:r>
          </w:p>
        </w:tc>
      </w:tr>
      <w:tr>
        <w:trPr>
          <w:trHeight w:val="37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26706</w:t>
            </w:r>
          </w:p>
        </w:tc>
      </w:tr>
      <w:tr>
        <w:trPr>
          <w:trHeight w:val="31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162399</w:t>
            </w:r>
          </w:p>
        </w:tc>
      </w:tr>
      <w:tr>
        <w:trPr>
          <w:trHeight w:val="31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89390</w:t>
            </w:r>
          </w:p>
        </w:tc>
      </w:tr>
      <w:tr>
        <w:trPr>
          <w:trHeight w:val="31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лингафондық және мультимедиялық кабинеттер құруға</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11082</w:t>
            </w:r>
          </w:p>
        </w:tc>
      </w:tr>
      <w:tr>
        <w:trPr>
          <w:trHeight w:val="31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оқу кабинеттерін жабдықтауға</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8194</w:t>
            </w:r>
          </w:p>
        </w:tc>
      </w:tr>
      <w:tr>
        <w:trPr>
          <w:trHeight w:val="31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жаңадан іске қосылатын білім объектілерін ұстауға</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59131</w:t>
            </w:r>
          </w:p>
        </w:tc>
      </w:tr>
      <w:tr>
        <w:trPr>
          <w:trHeight w:val="64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6468</w:t>
            </w:r>
          </w:p>
        </w:tc>
      </w:tr>
      <w:tr>
        <w:trPr>
          <w:trHeight w:val="121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ағымдағы нысаналы трансферттер</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4515</w:t>
            </w:r>
          </w:p>
        </w:tc>
      </w:tr>
      <w:tr>
        <w:trPr>
          <w:trHeight w:val="31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және әлеуметтік бағдарламалар бөлімі</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32389</w:t>
            </w:r>
          </w:p>
        </w:tc>
      </w:tr>
      <w:tr>
        <w:trPr>
          <w:trHeight w:val="660"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әлеуметтік жұмыс орындарын және жастар тәжірибесін кеңейту</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9360</w:t>
            </w:r>
          </w:p>
        </w:tc>
      </w:tr>
      <w:tr>
        <w:trPr>
          <w:trHeight w:val="31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жұмыс орындары</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7920</w:t>
            </w:r>
          </w:p>
        </w:tc>
      </w:tr>
      <w:tr>
        <w:trPr>
          <w:trHeight w:val="31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тәжірибесі</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1440</w:t>
            </w:r>
          </w:p>
        </w:tc>
      </w:tr>
      <w:tr>
        <w:trPr>
          <w:trHeight w:val="67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 және 18 жасқа дейінгі балаларға мемлекеттік жәрдемақыларды төлеуге</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10076</w:t>
            </w:r>
          </w:p>
        </w:tc>
      </w:tr>
      <w:tr>
        <w:trPr>
          <w:trHeight w:val="570"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946</w:t>
            </w:r>
          </w:p>
        </w:tc>
      </w:tr>
      <w:tr>
        <w:trPr>
          <w:trHeight w:val="660"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12007</w:t>
            </w:r>
          </w:p>
        </w:tc>
      </w:tr>
      <w:tr>
        <w:trPr>
          <w:trHeight w:val="31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бөлімі</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2562</w:t>
            </w:r>
          </w:p>
        </w:tc>
      </w:tr>
      <w:tr>
        <w:trPr>
          <w:trHeight w:val="58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асыруға</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2562</w:t>
            </w:r>
          </w:p>
        </w:tc>
      </w:tr>
      <w:tr>
        <w:trPr>
          <w:trHeight w:val="31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23612</w:t>
            </w:r>
          </w:p>
        </w:tc>
      </w:tr>
      <w:tr>
        <w:trPr>
          <w:trHeight w:val="31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9044</w:t>
            </w:r>
          </w:p>
        </w:tc>
      </w:tr>
      <w:tr>
        <w:trPr>
          <w:trHeight w:val="58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14568</w:t>
            </w:r>
          </w:p>
        </w:tc>
      </w:tr>
      <w:tr>
        <w:trPr>
          <w:trHeight w:val="58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7978</w:t>
            </w:r>
          </w:p>
        </w:tc>
      </w:tr>
      <w:tr>
        <w:trPr>
          <w:trHeight w:val="52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етуге</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7978</w:t>
            </w:r>
          </w:p>
        </w:tc>
      </w:tr>
      <w:tr>
        <w:trPr>
          <w:trHeight w:val="390"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Дамуға арналған нысаналы трансферттер</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106200</w:t>
            </w:r>
          </w:p>
        </w:tc>
      </w:tr>
      <w:tr>
        <w:trPr>
          <w:trHeight w:val="31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106200</w:t>
            </w:r>
          </w:p>
        </w:tc>
      </w:tr>
      <w:tr>
        <w:trPr>
          <w:trHeight w:val="31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дамытуға</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50000</w:t>
            </w:r>
          </w:p>
        </w:tc>
      </w:tr>
      <w:tr>
        <w:trPr>
          <w:trHeight w:val="64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жайластыруға</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12200</w:t>
            </w:r>
          </w:p>
        </w:tc>
      </w:tr>
      <w:tr>
        <w:trPr>
          <w:trHeight w:val="31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салуға</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44000</w:t>
            </w:r>
          </w:p>
        </w:tc>
      </w:tr>
      <w:tr>
        <w:trPr>
          <w:trHeight w:val="31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26706</w:t>
            </w:r>
          </w:p>
        </w:tc>
      </w:tr>
      <w:tr>
        <w:trPr>
          <w:trHeight w:val="31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810"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Абай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14 сәуірдегі</w:t>
      </w:r>
      <w:r>
        <w:br/>
      </w:r>
      <w:r>
        <w:rPr>
          <w:rFonts w:ascii="Times New Roman"/>
          <w:b w:val="false"/>
          <w:i w:val="false"/>
          <w:color w:val="000000"/>
          <w:sz w:val="28"/>
        </w:rPr>
        <w:t>
</w:t>
      </w:r>
      <w:r>
        <w:rPr>
          <w:rFonts w:ascii="Times New Roman"/>
          <w:b w:val="false"/>
          <w:i w:val="false"/>
          <w:color w:val="000000"/>
          <w:sz w:val="28"/>
        </w:rPr>
        <w:t>22 кезектен тыс сессиясының</w:t>
      </w:r>
      <w:r>
        <w:br/>
      </w:r>
      <w:r>
        <w:rPr>
          <w:rFonts w:ascii="Times New Roman"/>
          <w:b w:val="false"/>
          <w:i w:val="false"/>
          <w:color w:val="000000"/>
          <w:sz w:val="28"/>
        </w:rPr>
        <w:t>
</w:t>
      </w:r>
      <w:r>
        <w:rPr>
          <w:rFonts w:ascii="Times New Roman"/>
          <w:b w:val="false"/>
          <w:i w:val="false"/>
          <w:color w:val="000000"/>
          <w:sz w:val="28"/>
        </w:rPr>
        <w:t>N 22/270 шешіміне</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val="false"/>
          <w:i w:val="false"/>
          <w:color w:val="000000"/>
          <w:sz w:val="28"/>
        </w:rPr>
        <w:t>Абай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21 желтоқсандағы</w:t>
      </w:r>
      <w:r>
        <w:br/>
      </w:r>
      <w:r>
        <w:rPr>
          <w:rFonts w:ascii="Times New Roman"/>
          <w:b w:val="false"/>
          <w:i w:val="false"/>
          <w:color w:val="000000"/>
          <w:sz w:val="28"/>
        </w:rPr>
        <w:t>
</w:t>
      </w:r>
      <w:r>
        <w:rPr>
          <w:rFonts w:ascii="Times New Roman"/>
          <w:b w:val="false"/>
          <w:i w:val="false"/>
          <w:color w:val="000000"/>
          <w:sz w:val="28"/>
        </w:rPr>
        <w:t>18 кезекті сессиясының</w:t>
      </w:r>
      <w:r>
        <w:br/>
      </w:r>
      <w:r>
        <w:rPr>
          <w:rFonts w:ascii="Times New Roman"/>
          <w:b w:val="false"/>
          <w:i w:val="false"/>
          <w:color w:val="000000"/>
          <w:sz w:val="28"/>
        </w:rPr>
        <w:t>
</w:t>
      </w:r>
      <w:r>
        <w:rPr>
          <w:rFonts w:ascii="Times New Roman"/>
          <w:b w:val="false"/>
          <w:i w:val="false"/>
          <w:color w:val="000000"/>
          <w:sz w:val="28"/>
        </w:rPr>
        <w:t>N 18/215 шешіміне</w:t>
      </w:r>
      <w:r>
        <w:br/>
      </w:r>
      <w:r>
        <w:rPr>
          <w:rFonts w:ascii="Times New Roman"/>
          <w:b w:val="false"/>
          <w:i w:val="false"/>
          <w:color w:val="000000"/>
          <w:sz w:val="28"/>
        </w:rPr>
        <w:t>
</w:t>
      </w:r>
      <w:r>
        <w:rPr>
          <w:rFonts w:ascii="Times New Roman"/>
          <w:b w:val="false"/>
          <w:i w:val="false"/>
          <w:color w:val="000000"/>
          <w:sz w:val="28"/>
        </w:rPr>
        <w:t>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Аудандық маңызы бар қала, кент, ауыл (село) ауылдық (село) округтерінің аппараттары бойынша шығындар</w:t>
      </w:r>
      <w:r>
        <w:br/>
      </w:r>
      <w:r>
        <w:rPr>
          <w:rFonts w:ascii="Times New Roman"/>
          <w:b w:val="false"/>
          <w:i w:val="false"/>
          <w:color w:val="000000"/>
          <w:sz w:val="28"/>
        </w:rPr>
        <w:t>
</w:t>
      </w:r>
      <w:r>
        <w:rPr>
          <w:rFonts w:ascii="Times New Roman"/>
          <w:b/>
          <w:i w:val="false"/>
          <w:color w:val="000080"/>
          <w:sz w:val="28"/>
        </w:rPr>
        <w:t>2010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720"/>
        <w:gridCol w:w="800"/>
        <w:gridCol w:w="821"/>
        <w:gridCol w:w="6577"/>
        <w:gridCol w:w="1629"/>
        <w:gridCol w:w="1366"/>
        <w:gridCol w:w="130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62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 әкімдіктер бойынша</w:t>
            </w:r>
          </w:p>
        </w:tc>
      </w:tr>
      <w:tr>
        <w:trPr>
          <w:trHeight w:val="25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w:t>
            </w:r>
          </w:p>
        </w:tc>
        <w:tc>
          <w:tcPr>
            <w:tcW w:w="130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Топар</w:t>
            </w:r>
          </w:p>
        </w:tc>
      </w:tr>
      <w:tr>
        <w:trPr>
          <w:trHeight w:val="28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r>
      <w:tr>
        <w:trPr>
          <w:trHeight w:val="84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120290</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16922</w:t>
            </w:r>
          </w:p>
        </w:tc>
        <w:tc>
          <w:tcPr>
            <w:tcW w:w="1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10110</w:t>
            </w:r>
          </w:p>
        </w:tc>
      </w:tr>
      <w:tr>
        <w:trPr>
          <w:trHeight w:val="114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120290</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16922</w:t>
            </w:r>
          </w:p>
        </w:tc>
        <w:tc>
          <w:tcPr>
            <w:tcW w:w="1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10110</w:t>
            </w:r>
          </w:p>
        </w:tc>
      </w:tr>
      <w:tr>
        <w:trPr>
          <w:trHeight w:val="82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1689</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7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5200</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11552</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10238</w:t>
            </w:r>
          </w:p>
        </w:tc>
        <w:tc>
          <w:tcPr>
            <w:tcW w:w="1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4358</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1900</w:t>
            </w:r>
          </w:p>
        </w:tc>
        <w:tc>
          <w:tcPr>
            <w:tcW w:w="1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6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c>
          <w:tcPr>
            <w:tcW w:w="1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8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7197</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6447</w:t>
            </w:r>
          </w:p>
        </w:tc>
        <w:tc>
          <w:tcPr>
            <w:tcW w:w="1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123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17000</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8500</w:t>
            </w:r>
          </w:p>
        </w:tc>
        <w:tc>
          <w:tcPr>
            <w:tcW w:w="1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8500</w:t>
            </w:r>
          </w:p>
        </w:tc>
      </w:tr>
      <w:tr>
        <w:trPr>
          <w:trHeight w:val="43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17000</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8500</w:t>
            </w:r>
          </w:p>
        </w:tc>
        <w:tc>
          <w:tcPr>
            <w:tcW w:w="1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8500</w:t>
            </w: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167486</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44207</w:t>
            </w:r>
          </w:p>
        </w:tc>
        <w:tc>
          <w:tcPr>
            <w:tcW w:w="1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682"/>
        <w:gridCol w:w="824"/>
        <w:gridCol w:w="865"/>
        <w:gridCol w:w="6830"/>
        <w:gridCol w:w="1372"/>
        <w:gridCol w:w="1373"/>
        <w:gridCol w:w="129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 әкімдіктер бойынша</w:t>
            </w:r>
          </w:p>
        </w:tc>
      </w:tr>
      <w:tr>
        <w:trPr>
          <w:trHeight w:val="255"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137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Карабас</w:t>
            </w:r>
          </w:p>
        </w:tc>
        <w:tc>
          <w:tcPr>
            <w:tcW w:w="13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Южный </w:t>
            </w:r>
          </w:p>
        </w:tc>
        <w:tc>
          <w:tcPr>
            <w:tcW w:w="129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Ақбастау</w:t>
            </w:r>
          </w:p>
        </w:tc>
      </w:tr>
      <w:tr>
        <w:trPr>
          <w:trHeight w:val="285"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840"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7865</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6942</w:t>
            </w:r>
          </w:p>
        </w:tc>
        <w:tc>
          <w:tcPr>
            <w:tcW w:w="1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7304</w:t>
            </w:r>
          </w:p>
        </w:tc>
      </w:tr>
      <w:tr>
        <w:trPr>
          <w:trHeight w:val="1140"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7865</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6942</w:t>
            </w:r>
          </w:p>
        </w:tc>
        <w:tc>
          <w:tcPr>
            <w:tcW w:w="1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7304</w:t>
            </w:r>
          </w:p>
        </w:tc>
      </w:tr>
      <w:tr>
        <w:trPr>
          <w:trHeight w:val="825"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70"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w:t>
            </w:r>
          </w:p>
        </w:tc>
        <w:tc>
          <w:tcPr>
            <w:tcW w:w="1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615"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c>
          <w:tcPr>
            <w:tcW w:w="1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600"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85"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c>
          <w:tcPr>
            <w:tcW w:w="1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30"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5"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80"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9047</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7759</w:t>
            </w:r>
          </w:p>
        </w:tc>
        <w:tc>
          <w:tcPr>
            <w:tcW w:w="1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662"/>
        <w:gridCol w:w="784"/>
        <w:gridCol w:w="844"/>
        <w:gridCol w:w="6871"/>
        <w:gridCol w:w="1413"/>
        <w:gridCol w:w="1352"/>
        <w:gridCol w:w="129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 әкімдіктер бойынша</w:t>
            </w:r>
          </w:p>
        </w:tc>
      </w:tr>
      <w:tr>
        <w:trPr>
          <w:trHeight w:val="255"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141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Сәрепті</w:t>
            </w:r>
          </w:p>
        </w:tc>
        <w:tc>
          <w:tcPr>
            <w:tcW w:w="135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Жартас</w:t>
            </w:r>
          </w:p>
        </w:tc>
        <w:tc>
          <w:tcPr>
            <w:tcW w:w="129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Құрма</w:t>
            </w:r>
          </w:p>
        </w:tc>
      </w:tr>
      <w:tr>
        <w:trPr>
          <w:trHeight w:val="285"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r>
      <w:tr>
        <w:trPr>
          <w:trHeight w:val="840"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8381</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7807</w:t>
            </w:r>
          </w:p>
        </w:tc>
        <w:tc>
          <w:tcPr>
            <w:tcW w:w="1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7383</w:t>
            </w:r>
          </w:p>
        </w:tc>
      </w:tr>
      <w:tr>
        <w:trPr>
          <w:trHeight w:val="1140"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8381</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7807</w:t>
            </w:r>
          </w:p>
        </w:tc>
        <w:tc>
          <w:tcPr>
            <w:tcW w:w="1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7383</w:t>
            </w:r>
          </w:p>
        </w:tc>
      </w:tr>
      <w:tr>
        <w:trPr>
          <w:trHeight w:val="825"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1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70"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405"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615"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1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600"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85"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30"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5"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80"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8631</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8217</w:t>
            </w:r>
          </w:p>
        </w:tc>
        <w:tc>
          <w:tcPr>
            <w:tcW w:w="1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9857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660"/>
        <w:gridCol w:w="781"/>
        <w:gridCol w:w="862"/>
        <w:gridCol w:w="6850"/>
        <w:gridCol w:w="1409"/>
        <w:gridCol w:w="1328"/>
        <w:gridCol w:w="130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 әкімдіктер бойынша</w:t>
            </w:r>
          </w:p>
        </w:tc>
      </w:tr>
      <w:tr>
        <w:trPr>
          <w:trHeight w:val="25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140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Құлаайғыр</w:t>
            </w:r>
          </w:p>
        </w:tc>
        <w:tc>
          <w:tcPr>
            <w:tcW w:w="132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Есенгелді</w:t>
            </w:r>
          </w:p>
        </w:tc>
        <w:tc>
          <w:tcPr>
            <w:tcW w:w="130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Юбилейное</w:t>
            </w:r>
          </w:p>
        </w:tc>
      </w:tr>
      <w:tr>
        <w:trPr>
          <w:trHeight w:val="28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1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r>
        <w:trPr>
          <w:trHeight w:val="84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7163</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7870</w:t>
            </w:r>
          </w:p>
        </w:tc>
        <w:tc>
          <w:tcPr>
            <w:tcW w:w="1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8556</w:t>
            </w:r>
          </w:p>
        </w:tc>
      </w:tr>
      <w:tr>
        <w:trPr>
          <w:trHeight w:val="114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7163</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7870</w:t>
            </w:r>
          </w:p>
        </w:tc>
        <w:tc>
          <w:tcPr>
            <w:tcW w:w="1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8556</w:t>
            </w:r>
          </w:p>
        </w:tc>
      </w:tr>
      <w:tr>
        <w:trPr>
          <w:trHeight w:val="82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w:t>
            </w:r>
          </w:p>
        </w:tc>
      </w:tr>
      <w:tr>
        <w:trPr>
          <w:trHeight w:val="57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3200</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w:t>
            </w:r>
          </w:p>
        </w:tc>
        <w:tc>
          <w:tcPr>
            <w:tcW w:w="1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6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8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3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8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10645</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7988</w:t>
            </w:r>
          </w:p>
        </w:tc>
        <w:tc>
          <w:tcPr>
            <w:tcW w:w="1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8829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662"/>
        <w:gridCol w:w="804"/>
        <w:gridCol w:w="865"/>
        <w:gridCol w:w="6830"/>
        <w:gridCol w:w="1392"/>
        <w:gridCol w:w="1352"/>
        <w:gridCol w:w="133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 әкімдіктер бойынша</w:t>
            </w:r>
          </w:p>
        </w:tc>
      </w:tr>
      <w:tr>
        <w:trPr>
          <w:trHeight w:val="255"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139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Көксу</w:t>
            </w:r>
          </w:p>
        </w:tc>
        <w:tc>
          <w:tcPr>
            <w:tcW w:w="135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Агрогородок</w:t>
            </w:r>
          </w:p>
        </w:tc>
        <w:tc>
          <w:tcPr>
            <w:tcW w:w="133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Самарка</w:t>
            </w:r>
          </w:p>
        </w:tc>
      </w:tr>
      <w:tr>
        <w:trPr>
          <w:trHeight w:val="285"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840"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7703</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8139</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8145</w:t>
            </w:r>
          </w:p>
        </w:tc>
      </w:tr>
      <w:tr>
        <w:trPr>
          <w:trHeight w:val="1140"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7703</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8139</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8145</w:t>
            </w:r>
          </w:p>
        </w:tc>
      </w:tr>
      <w:tr>
        <w:trPr>
          <w:trHeight w:val="825"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70"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615"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600"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85"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30"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5"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80" w:hRule="atLeast"/>
        </w:trPr>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8372</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8525</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