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0519" w14:textId="8660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Жылысу ауылдық округі әкімінің 2009 жылғы 15 қыркүйектегі N 15 шешімі. Оңтүстік Қазақстан облысы Мақтаарал ауданы Әділет басқармасында 2009 жылғы 15 қазанда N 14-7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Жылы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су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рзашоқы ауылындағы атауы жоқ көшелеріне Болашақ, Ардагерлер, Наурыз, Ынтымақ, Молшылық, Өркениет, Ақ ниет,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ылындағы атауы жоқ көшелеріне Жастар, Достар, Береке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А.Шири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