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b853" w14:textId="49fb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2009-2010 жылдарға арналған мүгедектер үшін жұмыс орының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2009 жылғы 16 қаңтардағы N 6 қаулысы. Солтүстік Қазақстан облысының Жамбыл ауданының Әділет басқармасында 2009 жылғы 18 ақпанда N 13-7-103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«Қазақстан Республикасындағы мүгедектерді әлеуметтік қорғау туралы» Қазақстан Республикасының 2005 жылғы 13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1) тармақшасына, «Тұрғындарды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 5-2) тармақшаларына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ауданының мекемелері мен кәсіпорындарында жұмыс істеушілердің жалпы санының үш пайызы көлемінде мүгедектер үшін 2009-2010 жылдарға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ауданының жұмыспен қамту және әлеуметтік бағдарламалар бөлімі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он күнтізбелік күн өткеннен кейін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С. Ыбыраев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