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1979" w14:textId="e561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2005 жылғы 28 қазандағы № 113 "Бейбіт жиналыстар, митингтер және пикеттер өткізу тәртібін қосымша регламентациялау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2009 жылғы 21 шілдегі N 140 шешімі. Ақтобе облысы Хромтау аудандық Әділет басқармасында 2009 жылғы 25 тамызда N 3-12-96 тіркелді. Күші жойылды - Ақтөбе облысы Хромтау аудандық мәслихатының 2012 жылғы 24 қазандағы № 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Хромтау аудандық мәслихатының 2012.10.24 № 55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Хромтау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"Бейбіт жиналыстар, митингтер және пикеттер өткізу тәртібін қосымша регламентациялау туралы" нормативтік құқықтық кесімдердің тізілімінде 2005 жылғы 1 қарашада № 3-12-17 номерімен тіркелген, аудандық "Хромтау" газетінің 2005 жылдың 11 қарашасындағы № 45 санында жарияланған аудандық мәслихаттың 2005 жылғы 28 қазандағы № 113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кіріспедегі "Қазақстан Республикасы Президентінің Заң күші бар Жарлығының" деген сөздер "Қазақстан Республикасының Заңының" деген сөздермен, "әкімнін" деген сөз "әкімдігінің"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1 - тармағының бірінші абзацынан мына сөздер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«Сауда орталығы», «Базар», «Халық банкісі», дүкендер «Союз», «Юбилейный», «Алмас», «Еламан»,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"12" саны "14"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"Молодежное" деген сөз "Тамды" деген сөзбен ауыстырылсын;;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"Ойсылқара" деген сөзден кейін "Оңғар" деген сөзбен толықтырылсын.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            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               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А.Егізбаев                         Д.Молдашев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