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df81" w14:textId="1afd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ісім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, ақпарат және спорт министрлігінің 2005 жылғы 24 қарашадағы N 296 Бұйрығы. Қазақстан Республикасының Әділет министрлігінде 2005 жылғы 8 желтоқсанда тіркелді. Тіркеу N 3967. Күші жойылды - Қазақстан Республикасы Мәдениет және ақпарат министрінің 2013 жылғы 21 маусымдағы № 1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ақпарат министрінің 21.06.201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5 наурыздағы N 2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Мемлекет басшысының Қазақстан халқына 2005 жылғы 18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жөніндегі Жалпыұлттық іс-шаралар жоспарын орындаудың желілік кестесінің 56-тармағының 56.1. тармақшас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ының немесе өзге ұйымдарының жанында бұқаралық ақпарат құралдарының және ақпарат агенттіктерінің журналистерін тіркеу туралы" Ережені бекіту туралы" Қазақстан Республикасы Мәдениет, ақпарат және қоғамдық келісім министрінің міндетін атқарушының 2000 жылғы 5 қаңтардағы N 1 бұйрығына (Нормативтік құқықтық актілерді мемлекеттік тіркеу тізілім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37 болып тіркелген, Қазақстан Республикасы Мәдениет, ақпарат және спорт министрінің 2004 жылғы 13 желтоқсандағы N 75 бұйрығымен өзгерістер мен толықтырулар енгізілген, Нормативтік құқықтық актілерді мемлекеттік тіркеу тізілімінде N 3397 болып тіркелген) мынадай өзгерістер мен толықтырулар енгіз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С.Т.Тауекелге" деген сөздер "Қ.Қ.Жанаханов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Мемлекеттік органдардың немесе өзге ұйымдардың жанында бұқаралық ақпарат құралдарының және ақпарат агенттіктерінің журналистерін тіpкey туралы ереже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тармақта "Субъектілерінің" деген сөз "Мемлекеттік органдардың және өзге ұйымдардың, сондай-ақ тіркелген журналистердің" деген сөздермен ауыстыры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Мемлекеттік орган немесе өзге ұйым" деген сөздерден кейін "(бұдан әрі - тіркеуші ұйым)" деген сөздермен толықтырылсы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іркелген журналист тіркеуші ұйымнан осы органның немесе ұйымның бірінші басшысы немесе бірінші басшының міндетін атқару ресми түрде жүктелген тұлға қол қойған тіркеу туралы куәлігін алады.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Тіркеуші ұйым тіркелген журналисті жиналыстар, мәжілістер және өзге де шаралар туралы үш күн бұрын мерзімде алдын-ала хабарлауға, хаттамалармен, мемлекеттік және орыс тіліндегі өзге де құжаттармен қамтамасыз етуге міндетті.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тіркейтін органға" деген сөздер "тіркеуші ұйымға" деген сөздермен ауыстырылсын, "он бес күн" деген сөздер "он жұмыс күні" деген сөздермен ауыстырылсы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Мемлекеттік орган немесе өзге ұйым" деген сөздер "тіркеуші ұйы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тіркеген орган" деген сөздер "тіркеуші ұйым" деген сөздермен ауыстырылсы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және 17 тармақтарда "тіркеген орган" деген сөздер "тіркеуші ұйым" деген сөздермен ауыстырылсы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Егер БАҚ пен Агенттіктің меншік иесі ауысқан жағдайда, немесе БАҚ меншік иесінің уәкілеттігі бойынша редакция тіркелген журналисті басқа журналиспен ауыстырған жағдайда оны тіркеу Ереженің осы тарауында көрсетілген тәртіпп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і тіркеу туралы бұған дейін берілген куәлік өтінішке қоса беріледі.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 "тіркеген органға" деген сөздер "тіркеуші ұйымға үш күннен кешіктірмей" деген сөздермен ауыстырылсы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2-тармақтың күші жойылды - Қазақстан Республикасы Мәдениет және ақпарат Министрінің 2008 жылғы 28 ақпандағы N 48 бұйрығымен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, ақпарат және спорт министрлігінің Ақпарат және мұрағат комитеті (Қ.Қ.Жанаха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белгіленген тәртіппен ресми түрде жариялануын қамтамасыз етсін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