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fe78" w14:textId="c5ef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Д.М. Малахов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13 ақпандағы № 480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Михайлович Малахов Қазақстан Республикасы Қаржылық мониторинг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