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b60" w14:textId="5c0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саласын дамытудың 2011 - 2015 жылдарға арналған "Саламатты Қазақстан" мемлекеттік бағдарламасы туралы" Қазақстан Республикасы Президентінің 2010 жылғы 29 қарашадағы N 1113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29 қарашада Мемлекеттік басшысы "Қазақстан Республикасының денсаулық сақтау саласын дамытудың 2011 - 2015 жылдарға арналған "Саламатты Қазақстан" мемлекеттік бағдарламасы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бағдарлама "Қазақстан Республикасының 2020 жылға дейінгі стратегиялық даму жоспары туралы" Қазақстан Республикасы Президентінің 2010 жылғы 1 ақпандағы № 922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бағдарламаның негізгі мақсаты елдің орнықты әлеуметтік-демографиялық дамуын қамтамасыз ету үшін Қазақстан азаматтарының денсаулығын жақсарту болып табылады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мәселелері бойынша сектораралық және ведомствоаралық іс-қимылдың тиімділігін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Профилактикалық іс-шараларды, мақсатты зерттеп-қарауды күшейтуге, диагностиканы жетілдіруге, негізгі әлеуметтік мәні бар ауруларды емдеу мен оңалтуға;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қызметтерді жетілдіруге;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ұлттық денсаулық сақтау жүйесінде медициналық көмекті ұйымдастыруға, басқару мен қаржыландыруды жетілдіруге;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Медициналық, фармацевтикалық білімді жетілдіруге; инновациялық технологияларды дамытуға және медицинаға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үшін дәрілік заттардың қолжетімділігі мен сапасын арттыруға, денсаулық сақтау ұйымдарын медициналық техникамен жарақтандыруды жақсартуға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дейін денсаулық сақтау саласында негізгі басымдық медицинаның профилактикалық және әлеуметтік бағдарды күшейту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көмектің, әсіресе шалғайда және жетуге жолы қиын өңірлерде тұратын ауыл тұрғындары үшін қолжетімділігін қамтамасыз ету үшін мемлекет көлік медицинасын, оның ішінде санитариялық авиацияны дамытуды қолдады.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бағдарламаны іске асыру денсаулық сақтау мәселелерінде бүкіл қоғамның келісімге қол жеткізу жолымен қазақстандықтардың денсаулығын нығайтуға және халықтың өмір сүру ұзақтығын арттыра отырып, жалпы және ана мен бала өлім-жітімін, сондай-ақ әлеуметтік мәні бар ауруларды төмендете отырып, денсаулық сақтау саласының бәсекеге қабілетті жүйесін қалыптастыруға ықпал ететін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бағдарламада Қазақстан Республикасының заңнамасына сәйкес тиісті қаржы жылдарына арналған республикалық және жергілікті бюджеттерді бекіту кезінде нақтылана отырып, 359 358,9 млн. теңге мөлшерінде мемлекеттік бюджеттен жалпы шығыстар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