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3495" w14:textId="f6a3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1999 жылғы 2 ақпандағы N 11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15 маусым N 81-ө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шағын кәсіпкерлікті дамытудың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қолдаудың 1999-2000 жылдарға арналған мемлекеттік бағдарламасы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Премьер-Министрінің 1999 жылғы 2 ақпандағы N 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Қазақстан Республикасының Шағын бизнесті қолдау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Бағдарламада көзделген іс-шаралардың орындалу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 сайын, есепті тоқсаннан кейінгі айдың 5-і күні жиынтық есепті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ұсынсын."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