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20c" w14:textId="7d3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кешенмен аралас салаларды дамыту жөніндегі стратегиялық бағдарламалық құжаттарды түзету бойынша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мамырдағы № 81-ө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Агроөнеркәсіптік кешенмен аралас салаларды дамыту жөніндегі стратегиялық бағдарламалық құжаттарды түзету бойынша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Сағынтаев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 бірінші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Өңірлік даму министрі, басшы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Нарсұлтанұлы     министрлігі Стратегия және корпоративтік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Егемберді            - Қазақстан Республикасының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Қуандықұлы     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 -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 агенттігі төрағасының орынбасары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Оқасов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Сейітқажы Қажыкенұлы   министрлігі аппаратының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20 қазанға дейінгі мерзімде агроөнеркәсіптік кешенмен аралас салаларды дамыту жөніндегі стратегиялық бағдарламалық құжаттарды түзету бойынша ұсыныстарды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