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437" w14:textId="b468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стратегиясын iске асыру жөнiндегi 2004-2005 жылдарға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10 қарашадағы N 336-ө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халықтары Ассамблеясының стратегиясы мен Қазақстан халықтары Ассамблеясының ережесi туралы" 2002 жылғы 26 сәуiрдегi N 856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халықтары Ассамблеясының стратегиясын iске асыру жөнiндегі 2004-2005 жылдарға арналған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бiр ай мерзiмде Қазақстан халықтары кiшi ассамблеяларын дамытудың 2004-2005 жылдарға арналған өңiрлiк жоспарларын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және Қазақстан Республикасының Президентiне тiкелей бағынысты және есеп беретiн мемлекеттiк органдар (келiсiм бойынша), облыстардың, Астана және Алматы қалаларының әкiмдерi Жоспарда көзделген iс-шаралардың iске асырылуын қамтамасыз етсiн және жыл сайын, 20 шiлдеден және 20 қаңтардан кешiктiрмей Қазақстан Республикасы Мәдениет, ақпарат және спорт министрлiгiне Жоспарда көзделген iс-шаралардың орындалуы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Мәдениет, ақпарат және спорт министрлігі жыл сайын, 30 шiлдеден және 30 қаңтардан кешiктiрмей Қазақстан Республикасының Үкiметiне Жоспардың орындалуы туралы жиынтық ақпарат ұсынсын.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336 өкімімен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халықтары Ассамблеясының стратегиясын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 жөнiндегі 2004-2005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 Iс-шара    |Аяқтау|Орындалуы.|Орындау|   Болжалды  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 |нысаны|на жауапты|мерзімi|   шығыстар  |лан.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 |_____________|дыру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 |          |       | 2004 | 2005 |көзi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1          2           3         4       5       6      7     8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Қазақстан халықтары Ассамблеясының қызметiн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ету жөніндегі негізгі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 халық. Қазақ.   МАСМ,     2005       -   7650,3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Ассамблея.  стан     облыс. 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сессияла.  Респу.   тардың,   I жарты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өткiзудi     бликасы  Астана,   жылдығы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 Премьер-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Минис.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трінің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өкімі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 халық. Бұйрық,  МАСМ,     2004    Қаржы.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Ассамблея.  шешімдер облыс.    жылдың  лан.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Страте.             тардың,   IV тоқ. дыру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гиясын түсiндiру          Астана,   саны,   талап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насихаттау           Алматы    2005    етiл.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жұмыс             қалала.   жыл     мейді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                   рының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Достық үйлері    Бұйрық   МАСМ,     2005      -    154,6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қызметі туралы            Ақтөбе,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әдістемелік               Алматы,   IV тоқ.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материалдар               Шығыс     саны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ғанды,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Павлодар,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ҚХА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Қазақстан халық. Бағдар.  MACM, Қа. 2005     -    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Ассамблея.  ламаның  зақстан   жылғы       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XI сессия. жобасы   Республи. 1 ақ.       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 талқылау            касының   панға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этникалық            Үкiметi   дейiн        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конфессия.           жанындағы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келiсімнiң            дiни бiр.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қазақстандық              лестiк.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моделiн жетіл.            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дiру жөнiндегi          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бағдарламаның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әзiрлеу           Кеңестің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Қазақстандық сәйкестікті қалыптастыру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Мынадай:         Бұйрық   МАСМ, ҚХА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Қазақстан              Кеңесі    2005      -    4973,7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халықтары дос.            (келісім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тығының;                  бойынша)  IІ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тоқсаны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ә) Қазақстан                        2005      -    6518,5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халықтары тіл.                   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дерiнiң респу.                      III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бликалық фести.                     тоқсаны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вальдарын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Ұлттық мәдени    Бұйрық   МАСМ      2004    12000,0 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бiрлестіктердi,                     жылдың        12189,0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үкiмет.                    II тоқ.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емес ұйым.                      саны,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 бiрыңғай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тiл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саясатын iске                       IV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асыруға, оның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iшiнде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тапсырыс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тетiгiн пайдала.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отырып, 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тілдерін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сенбілiк мек.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Шығармашылық     МАСМ-ға  Астана    2004    34029,0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жастардың респу. ақпарат  қаласының жылдың        37000,0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бликалық "Шабыт"          әкімі     IV тоқ.               мәсли.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конкурсына қаты.                    саны,                 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суға әртүрлi                        2005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ұлттардың жас                       жылдың                6.09.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өкілдерiн тарту                     IV тоқ.               182/34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саны                  -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шешi.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бекi.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"Астана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мәде.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ниетi"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бюджетi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Жексенбілiк      Бұйрық   МАСМ,     2005      -    1233,6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 оқу.            Облыс.    жылдың               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шылары арасында           тардың    III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және          және      тоқсаны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 тілдерiн             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бiлуге байқау-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конкурстар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Қазақстан Респу. МАСМ-ға  Облыс.    2005    Қаржы.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 Прези.   ақпарат  тардың    жылдың  лан.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дентінiң Қазақ.           және      II      дыру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халқына жыл          Астана,   тоқсаны талап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сайынғы Жолдауы.          Алматы            етіл.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негiзгi ере.          қалала.           мейді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желерiн насихат.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 жөнiндегі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iс-шараларға              ҚХА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      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өңiрлiк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мәдени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бiрлестіктердің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қатысуын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 Рес.   Бұйрық   МҚА       2004    984,0  984,0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 Прези.          (келісім  жылдың               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дентінiң жанын.           бойынша)  IV тоқ.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Мемлекеттік                    саны,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академиясында,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өңірлiк оқу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орталықтарында                      IV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қыз.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метшілер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бликасында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саяси тұрақтылық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 ұлтаралық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келiсiмдi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бойынша 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лiктілігiн көтеру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семинарлар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"Балдәурен" рес. Бiр.     БҒМ,      2005      -    Ағым.  БҒM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публикалық оқу-  лескен   МАСМ,     жылдың         дағы   "Бала.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сауықтыру орта.  бұйрық   облыс.    III            қаржы. 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лығында әртүрлі           тардың    тоқсаны        лан.   жасөс.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ұлттағы 150               және                     дыру   пiрім.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балаға арналған           Астана,                  шегін. 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жазғы демалыс             Алматы                   де     қосым.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 қалала.                         ша 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рының                           мыту.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әкiмдерi               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білiм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шеңбе.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Қазақстандағы    МАСМ-ға  Облыс.    2004    Қаржы.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Ресей жылы шең.  ақпарат  тардың    жылдың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берінде өткiзі.           және      IV      талап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летін іс-шара.            Астана,   тоқсаны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ларға ұлттық              Алматы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мәдени бiрлес.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тіктердiң қаты.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суын қамтамасыз           әкiм.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(жеке жоспар          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бойынша)                  ҚХА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ТМД елдерiмен    МАСМ-ға  Алматы,   2004    Қаржы. Қаржы.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 маңындағы ақпарат  Ақтөбе,   жылдың  лан. 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             Атырау,   IV тоқ. дыру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шеңберiндегі              Шығыс Қа. саны,   талап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этномәдени жо.            зақстан,  2005    етіл.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баларды iске              Батыс Қа. жылдың  мейді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асыруды қамта.            зақстан,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                 Жамбыл,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лорда,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Маңғыс.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Павлодар,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Елдiң жоғары оқу МАСМ-ға  БҒМ       2004    Қаржы.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орындарындағы    ақпарат            жылдың  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этникалық азшы.                     IV тоқ.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лықтардың өкiл.                     саны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дiктерi мәселе.                           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зерделеу                              мейдi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Республикадағы   Бұйрық   МАСМ, ҚХА 2004    Қаржы. Қаржы.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этносаралық               хатшылығы жылдың  лан.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қатынастардың             (келiсiм  IV тоқ. дыру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жай-күйi туралы           бойынша)  саны,   талап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электронды де.                      2005    етiл.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ректер қорын                        жыл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қолдауды және                       бойында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уақтылы жаңар.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туды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Мемлекеттік ұлт  Бұйрық   МАСМ, ҚХА 2005     -   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саясатының ба.            хатшылығы жыл       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сымдықтарын               (келiсiм  бойында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ескере отырып,            бойынша)               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халық.                              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кіші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ассамблеялары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жұмысының тиiм.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тар,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ассамблеялары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сессияларының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жұмысына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Мемлекеттiк ақ.  Талдау   МАСМ      2004    Қаржы. Қаржы.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параттық сая.    анық.              жылдың  лан.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сатты жүргізуге  тамасы             IV тоқ. дыру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мемле.                     саны,   талап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тапсы.                       2005    етiл.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рысты орындайтын                    жыл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бұқаралық                    бойында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құрал.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дарына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 жүр.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гiзудi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2005 жылдан      МАСМ-ға  БҒМ       2005      -    Қаржы.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бастап жалпы     ақпарат            жылдың      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бiлiм беру мек.                     II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тептерінің оқу                      тоқсаны      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процестеріне         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 (ұлттық)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тілдердi терең.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детіп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жөніндегi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Ұлттық және жек. Қазақ.   БҒМ, СIМ  2004    Қаржы.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сенбілік мектеп. стан               жылғы I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тердің оқушыла.  Респу.             желтоқ.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арналған    блика.             санға 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оқулықтармен     сының              дейiн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алмасу жөнiнде   Үкiме.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елдермен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мемлекетаралық   ұсыныс.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келісiм әзірлеу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мәселесiн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Қоғамды одан әрi демократияландыруға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жөнiндегi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Этносаралық      Бұйрық   МАСМ, ҚХА 2005    Қаржы. Қаржы.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қатынастар са.            Кеңесi    жылғы   лан.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ласын реттейтін           (келiсiм  20      дыру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маңызы           бойынша)  қаңтар  талап  етiл.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 заң жобала.                             етiл.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сараптама                 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жасауға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халықтары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мүшелерiнің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тысуын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Қазақстан халық. Бұйрық   МАСМ, ҚХА 2005      -    1587,0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Ассамблеясы          Кеңесi    жылдың               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құрылуының он             (келiсiм  III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жылдығына "Этно.          бойынша)  тоқсаны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саралық қатынас.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лекеттiк саясат: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отандық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шетелдiк тәжi.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рибе" халықара.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конферен.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циясын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Орталық және     Бұйрық   МАСМ, ҚХА 2004    729,9  403,6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жергiлiктi атқа.          Кеңесi 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рушы органдар,            (келiсiм  IV тоқ.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өзге            бойынша)  саны,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мемлекеттік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 басшы.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ларының (келiсiм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бойынша) ұлттық 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мәдени бiрлес.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тiктердiң акти.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вiмен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бойынша) кезде.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сулерiн (жеке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өткiзудi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Ассамблеяны этносаралық қатынастар саласындағы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саясат институты ретiнде жетілдіру жөніндегі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"Шанырақ" этно.  Бұйрық   МАСМ, ҚХА 2004    1550,9 1554,8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журналистика са.          Кеңесi 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ласында респу.            (келісім  IV тоқ.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бликалық акция            бойынша)  саны,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жүргізуді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IV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Қазақстан халық. Бұйрық   МАСМ,     2004    Қаржы. Қаржы.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 Ассамблея.           облыс.    жылдың  лан.  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web-сайтын          тардың    IV тоқ. дыру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 қол.           және      саны,   талап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дауды қамтамасыз          Астана,   2005    етіл.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және Қазақ.           Алматы    жылдың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халықтары            қалала.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Ассамблеясы web-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сайтының дүние.           әкiмдері,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жүзілік Интернет          ҚХА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желiсiнде жұмыс          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iстеуiн одан әрi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жетiлдiру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Қазақстан халық. Бұйрық   МАСМ      2004    14567,0 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 тілде.                      жылдың        15000,0 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рінде сөздіктер,                    IV тоқ.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анықтамалықтар                      саны,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көркем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әдебиет басып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                              IV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Елдегі қоғамдық  Бұйрық   МАСМ,     2004    6689,9 1782,0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прогесс пен аза.          БҒМ, ҚХА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маттық бейбiтшi.          Кеңесi    IV тоқ.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лiкке ықпал               (келісім  саны,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ететін халықа.            бойынша)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ралық конферен.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циялар, семинар.                    IV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лар, дөңгелек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үстелдер,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және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шараларын, 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циялар "Қазақ.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этноса.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құрылыс" тақыры.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бына ғылыми 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ференциялар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циклын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Республикалық    Бұйрық,  МАСМ,     2005     -    42853,5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өңірлік     шешімдер облыс. 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деңгейдегі ұлт.           тардың    IІ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басылымдарда          және      тоқсаны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ақ.          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параттық сая.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сатты жүргізуге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тапсырыс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орналастыру.              әкiмдері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сырыс орындайтын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жалпы ұлттық 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наларда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тiлдердегi 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радио 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барларын шыға.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руды және 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(жеке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Қазақстан Респу. Талда.   МАСМ      2004    364,0  600,0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бликасындағы     малық              жылдың   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этносаралық      баяндама           IV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ахуалды зерделеу                    тоқсаны,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әлеумет.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зерттеулер                      жыл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  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Этносаралық      Қазақ.   СІМ       2004    Қаржы.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келiсiмнiң қа.   стан               жылғы 1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зақстандық тәжi. Респу.             желтоқ.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рибесiн шетелде  блика.             санға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насихаттау       сының              дейін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   Yкiме.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        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ұсыныс.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Облыстық достық  Қазақ.   ӘМ, БҒМ,  2004    Қаржы.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үйлерiнiң, ұлт.  стан     ЭБЖМ,     жылғы 1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жаңару мек.  Респу.   облыс     желтоқ.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тептерi мен      блика.   және      санға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жексенбілiк мек. сының    Астана,   дейін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тептердiң құқық. Yкiме.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базасы мен   тіне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қаржылан. ұсы.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тетiгiн     ныстар   әкiмдері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жетілдiру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ұсыныс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Қазақстан Респу. Қазақ.   БҒМ       2004    Қаржы.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 Бiлiм    стан               жылғы 1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ғылым мини. Респу.             желтоқ. талап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стрлiгiнiң жаны. блика.             санға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нан ұлттық және  сының              дейін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жексенбілік мек. Yкiме.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 бойынша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әдiстемелiк     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 құру     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Республикалық    Қазақ.   ӘМ, ЭБЖМ, 2004    Қаржы.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өңiрлiк     стан     Қаржымині жылғы 1 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ұлттық-мәдени    Респу.             желтоқ.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бiрлестiктердiң  блика.             санға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филиалдарын тiр. сының              дейін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кеу үшiн ақы     Yкiме.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тәртібi    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оның сомасы 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мәселенi  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Жиыны                                  70914,7 134484,9*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- 2005 жылға арналған шығыстар көлемi тиісті қаржы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республикалық бюджет туралы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Заңына сәйкес айқындалатын (нақтыланатын)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ҚXA - Қазақстан халықтарының Ассамблеясы;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Қазақстан Республикасы Білім және ғылым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 - Қазақстан Республикасы Мемлекеттiк қызмет iстерi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 - Қазақстан Республикасы Әдiлет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СIМ - Қазақстан Республикасы Сыртқы icтep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Қаржыминi - Қазақстан Республикасы Қаржы министрлігі.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