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f781" w14:textId="dfcf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Қару-жарақтың, әскери өнімнің және екіұдай мақсаттағы өнімнің экспорты-импорты жөніндегі жекелеген мәселелер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наурыз N 278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Қару-жарақтың, әскери өнімнің және екіұдай мақсаттағы өнімнің экспорты-импорты мәселелері бойынша экспорттық бақылау жүйесін және ақпаратты қорғау жүйесін жетілдіру мен дамыту мақсатында Қазақстан Республикасының Үкіметі 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1-4 тармақтар күшін жойды - ҚР Үкіметінің 1999.12.14. N 1917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Құпия.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Арнайы мүлікті экспорттау мен импорттауды ұйымдастыру және Қазақстан Республикасына әртүрлі қару-жарақты, әскери техниканы және екіұдай мақсаттағы өнімді өндіру мен олардың жаңа түрлерін сатып алуға инвестициялар тарту үшін Қазақстан Республикасының Сыртқы істер министрлігі "Қару-жарақ" республикалық мемлекеттік кәсіпорынның сенімді шетелдік әріптестерін іздестіру жөнінде шаралар қабылдасын. 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7-тармақтың күші жойылды - ҚР Үкіметінің 2002.12.10. N 1300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күшін жойды - ҚР Үкіметінің 1999.12.14. N 1917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Қазақстан Республикасы Үкіметінің мынадай шешімдеріне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"Қазақстан Республикасы Қорғаныс министрлігінің "Қару-жарақ" республикалық мемлекеттік кәсіпорнын құру туралы" Қазақстан Республикасы Үкіметінің 1997 жылғы 18 желтоқсандағы N 1771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атауындағы және 2-тармақтағы "Қорғаныс министрлігі" деген сөздер "Премьер-Министрінің Кеңсесі"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2-тармақша алынып тасталды - ҚР Үкіметінің 2000.07.10. N 1039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наурыздағы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278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Үкіметінің жанындағы Қару-жарақтың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әскери өнімнің және екіұдай мақсаттағы өнімнің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экспорты-импорты жөніндегі үкіметтік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Құрылымы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Балғымбаев Нұрлан      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Өтепұлы                   Премьер-Министрі,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Тілеубердин Алтай      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Абылайұлы                 Премьер-Министрі Кеңсесінің Басшысы,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Елубаев Бауыржан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Ысқақұлы                  қауіпсіздік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Алтынбаев Мұхтар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Қапашұлы                 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Тоқаев Қасымжомарт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Кемелұлы                  істер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Кәкімжанов Зейнолла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Халидоллаұлы              кіріс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Әблязов Мұхтар          - Қазақстан Республикасының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Қабылұлы                  индустрия және сауда 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