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36ab" w14:textId="61c3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қыркүйек N 1349. Күшi жойылды - ҚРҮ-нiң 1997.10.30. N 1466 қаулысымен. ~P971466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шешiмдерiне мынадай
өзгерiс пен толықтыру енгiзiлсiн: "Қазақстан Республикасының
мемлекеттiк Бюджеттiк банкiн құру туралы" Қазақстан Республикасы
Үкiметiнiң 1996 жылғы 6 ақпандағы N 167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P960167_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
Республикасының ПҮАЖ-ы, 1996 ж., N 7, 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Қазақстан Республикасы мемлекеттiк Бюджеттiк банкiнiң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көрсетулерiне ақы төлеу республикалық бюджет қаражатының есебiнен
жүзеге асырылады";
     "Республикалық мемлекеттiк кәсiпорындардың тiзбесi туралы"
Қазақстан Республикасы Үкiметiнiң 1996 жылғы 25 маусымдағы N 790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1996 ж., N 29, 
256-құжат):
     аталған қаулымен бекiтiлген Республикалық мемлекеттiк
кәсiпорындардың тiзбесi 21-реттiк нөмiрден кейiн мынадай мазмұндағы
тараумен толықтырылсын:
     "                 Қазақстан Республикасының
                       Қаржы министрлiгi
     21  а) "мемлекеттiк Бюджеттiк банк"          Алматы қаласы"
            мемлекеттiк кәсiпорны (шаруашылық
            жүргiзу құқығында)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