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96ed" w14:textId="f459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ағали Мақатаевтың Әдеби-мемориалды музейi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 ССР Министрлер Кабинетiнiң қаулысы 1991 ж. 24 қыркүйек  N 5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 ССР Министрлер Кабинетi қаулы етедi:
     Қазақ ССР Мәдениет жөнiндегi мемлекеттiк комитетiнiң Алматы
облысының Нарынқол ауданындағы Қарасаз селосында Мұқағали 
Мақатаевтың әдеби-мемориалды музейін ашу жөнiнде Қазақ ССР Финанс
министрлiгiмен және Алматы облыстық атқару комитетiмен келiсiлген
ұсынысы қабылдансын.
     Музейдi ұйымдастыруға жұмсалатын шығын облыс бюджетiнiң 
есебiнен алынсын.
     Қазақ ССР 
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