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7461" w14:textId="00d7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30 маусымдағы № 408 қаулысы. Күші жойылды - Қазақстан Республикасы Үкіметінің 2025 жылғы 2 шiлдедегi № 500 қаулысымен</w:t>
      </w:r>
    </w:p>
    <w:p>
      <w:pPr>
        <w:spacing w:after="0"/>
        <w:ind w:left="0"/>
        <w:jc w:val="both"/>
      </w:pPr>
      <w:r>
        <w:rPr>
          <w:rFonts w:ascii="Times New Roman"/>
          <w:b w:val="false"/>
          <w:i w:val="false"/>
          <w:color w:val="ff0000"/>
          <w:sz w:val="28"/>
        </w:rPr>
        <w:t xml:space="preserve">
      Ескерту. Күші жойылды – ҚР Үкіметінің 02.07.2025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қорына активтерді есептеу және Қазақстан Республикасының Ұлттық қорын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қалыптастырылуы мен пайдаланылуы туралы жылдық есепті жасау </w:t>
      </w:r>
      <w:r>
        <w:rPr>
          <w:rFonts w:ascii="Times New Roman"/>
          <w:b w:val="false"/>
          <w:i w:val="false"/>
          <w:color w:val="000000"/>
          <w:sz w:val="28"/>
        </w:rPr>
        <w:t>нысандары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қалыптастырылуы мен пайдаланылуы туралы жылдық есепті жасау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8" w:id="6"/>
    <w:p>
      <w:pPr>
        <w:spacing w:after="0"/>
        <w:ind w:left="0"/>
        <w:jc w:val="both"/>
      </w:pPr>
      <w:r>
        <w:rPr>
          <w:rFonts w:ascii="Times New Roman"/>
          <w:b w:val="false"/>
          <w:i w:val="false"/>
          <w:color w:val="000000"/>
          <w:sz w:val="28"/>
        </w:rPr>
        <w:t xml:space="preserve">
      "4. Ұлттық қордың қалыптастырылуы мен пайдаланылуы туралы жылдық есепте мыналар: </w:t>
      </w:r>
    </w:p>
    <w:bookmarkEnd w:id="6"/>
    <w:bookmarkStart w:name="z9" w:id="7"/>
    <w:p>
      <w:pPr>
        <w:spacing w:after="0"/>
        <w:ind w:left="0"/>
        <w:jc w:val="both"/>
      </w:pPr>
      <w:r>
        <w:rPr>
          <w:rFonts w:ascii="Times New Roman"/>
          <w:b w:val="false"/>
          <w:i w:val="false"/>
          <w:color w:val="000000"/>
          <w:sz w:val="28"/>
        </w:rPr>
        <w:t xml:space="preserve">
      осы қаулымен бекітілген </w:t>
      </w:r>
      <w:r>
        <w:rPr>
          <w:rFonts w:ascii="Times New Roman"/>
          <w:b w:val="false"/>
          <w:i w:val="false"/>
          <w:color w:val="000000"/>
          <w:sz w:val="28"/>
        </w:rPr>
        <w:t>1-нысан</w:t>
      </w:r>
      <w:r>
        <w:rPr>
          <w:rFonts w:ascii="Times New Roman"/>
          <w:b w:val="false"/>
          <w:i w:val="false"/>
          <w:color w:val="000000"/>
          <w:sz w:val="28"/>
        </w:rPr>
        <w:t xml:space="preserve"> бойынша Қазақстан Республикасының Ұлттық қор түсімдері мен оларды пайдалану туралы есеп; </w:t>
      </w:r>
    </w:p>
    <w:bookmarkEnd w:id="7"/>
    <w:bookmarkStart w:name="z10" w:id="8"/>
    <w:p>
      <w:pPr>
        <w:spacing w:after="0"/>
        <w:ind w:left="0"/>
        <w:jc w:val="both"/>
      </w:pPr>
      <w:r>
        <w:rPr>
          <w:rFonts w:ascii="Times New Roman"/>
          <w:b w:val="false"/>
          <w:i w:val="false"/>
          <w:color w:val="000000"/>
          <w:sz w:val="28"/>
        </w:rPr>
        <w:t>
      Қазақстан Республикасының Ұлттық қорын сенімгерлік басқару бойынша Қазақстан Республикасы Ұлттық Банкінің қызметі туралы есеп, ол нысандар бойынша мынадай есептерден тұрады:</w:t>
      </w:r>
    </w:p>
    <w:bookmarkEnd w:id="8"/>
    <w:bookmarkStart w:name="z11" w:id="9"/>
    <w:p>
      <w:pPr>
        <w:spacing w:after="0"/>
        <w:ind w:left="0"/>
        <w:jc w:val="both"/>
      </w:pPr>
      <w:r>
        <w:rPr>
          <w:rFonts w:ascii="Times New Roman"/>
          <w:b w:val="false"/>
          <w:i w:val="false"/>
          <w:color w:val="000000"/>
          <w:sz w:val="28"/>
        </w:rPr>
        <w:t xml:space="preserve">
      1) осы қаулымен бекітілген </w:t>
      </w:r>
      <w:r>
        <w:rPr>
          <w:rFonts w:ascii="Times New Roman"/>
          <w:b w:val="false"/>
          <w:i w:val="false"/>
          <w:color w:val="000000"/>
          <w:sz w:val="28"/>
        </w:rPr>
        <w:t>2-нысан</w:t>
      </w:r>
      <w:r>
        <w:rPr>
          <w:rFonts w:ascii="Times New Roman"/>
          <w:b w:val="false"/>
          <w:i w:val="false"/>
          <w:color w:val="000000"/>
          <w:sz w:val="28"/>
        </w:rPr>
        <w:t xml:space="preserve"> бойынша Қазақстан Республикасы Ұлттық қорының активтері мен міндеттемелері туралы есеп;</w:t>
      </w:r>
    </w:p>
    <w:bookmarkEnd w:id="9"/>
    <w:bookmarkStart w:name="z12" w:id="10"/>
    <w:p>
      <w:pPr>
        <w:spacing w:after="0"/>
        <w:ind w:left="0"/>
        <w:jc w:val="both"/>
      </w:pPr>
      <w:r>
        <w:rPr>
          <w:rFonts w:ascii="Times New Roman"/>
          <w:b w:val="false"/>
          <w:i w:val="false"/>
          <w:color w:val="000000"/>
          <w:sz w:val="28"/>
        </w:rPr>
        <w:t xml:space="preserve">
      2) осы қаулымен бекітілген </w:t>
      </w:r>
      <w:r>
        <w:rPr>
          <w:rFonts w:ascii="Times New Roman"/>
          <w:b w:val="false"/>
          <w:i w:val="false"/>
          <w:color w:val="000000"/>
          <w:sz w:val="28"/>
        </w:rPr>
        <w:t>3-нысан</w:t>
      </w:r>
      <w:r>
        <w:rPr>
          <w:rFonts w:ascii="Times New Roman"/>
          <w:b w:val="false"/>
          <w:i w:val="false"/>
          <w:color w:val="000000"/>
          <w:sz w:val="28"/>
        </w:rPr>
        <w:t xml:space="preserve"> бойынша Қазақстан Республикасы Ұлттық қорының жиынтық кірісі туралы есеп;</w:t>
      </w:r>
    </w:p>
    <w:bookmarkEnd w:id="10"/>
    <w:bookmarkStart w:name="z13" w:id="11"/>
    <w:p>
      <w:pPr>
        <w:spacing w:after="0"/>
        <w:ind w:left="0"/>
        <w:jc w:val="both"/>
      </w:pPr>
      <w:r>
        <w:rPr>
          <w:rFonts w:ascii="Times New Roman"/>
          <w:b w:val="false"/>
          <w:i w:val="false"/>
          <w:color w:val="000000"/>
          <w:sz w:val="28"/>
        </w:rPr>
        <w:t xml:space="preserve">
      3) осы қаулымен бекітілген </w:t>
      </w:r>
      <w:r>
        <w:rPr>
          <w:rFonts w:ascii="Times New Roman"/>
          <w:b w:val="false"/>
          <w:i w:val="false"/>
          <w:color w:val="000000"/>
          <w:sz w:val="28"/>
        </w:rPr>
        <w:t>4-нысан</w:t>
      </w:r>
      <w:r>
        <w:rPr>
          <w:rFonts w:ascii="Times New Roman"/>
          <w:b w:val="false"/>
          <w:i w:val="false"/>
          <w:color w:val="000000"/>
          <w:sz w:val="28"/>
        </w:rPr>
        <w:t xml:space="preserve"> бойынша Қазақстан Республикасы Ұлттық қорының ақша қаражатының қозғалысы туралы есеп;</w:t>
      </w:r>
    </w:p>
    <w:bookmarkEnd w:id="11"/>
    <w:bookmarkStart w:name="z14" w:id="12"/>
    <w:p>
      <w:pPr>
        <w:spacing w:after="0"/>
        <w:ind w:left="0"/>
        <w:jc w:val="both"/>
      </w:pPr>
      <w:r>
        <w:rPr>
          <w:rFonts w:ascii="Times New Roman"/>
          <w:b w:val="false"/>
          <w:i w:val="false"/>
          <w:color w:val="000000"/>
          <w:sz w:val="28"/>
        </w:rPr>
        <w:t xml:space="preserve">
      4) осы қаулымен бекітілген </w:t>
      </w:r>
      <w:r>
        <w:rPr>
          <w:rFonts w:ascii="Times New Roman"/>
          <w:b w:val="false"/>
          <w:i w:val="false"/>
          <w:color w:val="000000"/>
          <w:sz w:val="28"/>
        </w:rPr>
        <w:t>5-нысан</w:t>
      </w:r>
      <w:r>
        <w:rPr>
          <w:rFonts w:ascii="Times New Roman"/>
          <w:b w:val="false"/>
          <w:i w:val="false"/>
          <w:color w:val="000000"/>
          <w:sz w:val="28"/>
        </w:rPr>
        <w:t xml:space="preserve"> бойынша Қазақстан Республикасы Ұлттық қорының таза активтеріндегі өзгерістер туралы есеп қамтылған.</w:t>
      </w:r>
    </w:p>
    <w:bookmarkEnd w:id="12"/>
    <w:bookmarkStart w:name="z15" w:id="13"/>
    <w:p>
      <w:pPr>
        <w:spacing w:after="0"/>
        <w:ind w:left="0"/>
        <w:jc w:val="both"/>
      </w:pPr>
      <w:r>
        <w:rPr>
          <w:rFonts w:ascii="Times New Roman"/>
          <w:b w:val="false"/>
          <w:i w:val="false"/>
          <w:color w:val="000000"/>
          <w:sz w:val="28"/>
        </w:rPr>
        <w:t>
      Ұлттық қор қаражатының қалыптастырылуы мен пайдаланылуы туралы есеп ҚР ҰБ-ның және бюджетті атқару жөніндегі орталық уәкілетті органның есепке алудың түрлі әдістерін (есептеу және кассалық) қолдануына байланысты, сондай-ақ дөңгелектеу есебінен есеп бойынша айырмашылық сомасы көрсетілетін жолды қамтуы мүмкін.".</w:t>
      </w:r>
    </w:p>
    <w:bookmarkEnd w:id="13"/>
    <w:bookmarkStart w:name="z16" w:id="1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408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қорына</w:t>
            </w:r>
            <w:r>
              <w:br/>
            </w:r>
            <w:r>
              <w:rPr>
                <w:rFonts w:ascii="Times New Roman"/>
                <w:b w:val="false"/>
                <w:i w:val="false"/>
                <w:color w:val="000000"/>
                <w:sz w:val="20"/>
              </w:rPr>
              <w:t>активтерді есептеу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бет</w:t>
            </w:r>
            <w:r>
              <w:br/>
            </w:r>
            <w:r>
              <w:rPr>
                <w:rFonts w:ascii="Times New Roman"/>
                <w:b w:val="false"/>
                <w:i w:val="false"/>
                <w:color w:val="000000"/>
                <w:sz w:val="20"/>
              </w:rPr>
              <w:t xml:space="preserve">Қалыптастырылған күні ____ </w:t>
            </w:r>
          </w:p>
        </w:tc>
      </w:tr>
    </w:tbl>
    <w:bookmarkStart w:name="z21" w:id="15"/>
    <w:p>
      <w:pPr>
        <w:spacing w:after="0"/>
        <w:ind w:left="0"/>
        <w:jc w:val="left"/>
      </w:pPr>
      <w:r>
        <w:rPr>
          <w:rFonts w:ascii="Times New Roman"/>
          <w:b/>
          <w:i w:val="false"/>
          <w:color w:val="000000"/>
        </w:rPr>
        <w:t xml:space="preserve"> _________ жағдай бойынша</w:t>
      </w:r>
    </w:p>
    <w:bookmarkEnd w:id="15"/>
    <w:bookmarkStart w:name="z22" w:id="16"/>
    <w:p>
      <w:pPr>
        <w:spacing w:after="0"/>
        <w:ind w:left="0"/>
        <w:jc w:val="left"/>
      </w:pPr>
      <w:r>
        <w:rPr>
          <w:rFonts w:ascii="Times New Roman"/>
          <w:b/>
          <w:i w:val="false"/>
          <w:color w:val="000000"/>
        </w:rPr>
        <w:t xml:space="preserve"> Қазақстан Республикасы Ұлттық қорының қолма-қол ақшаны бақылау шотындағы ақша қозғалысы туралы есеп</w:t>
      </w:r>
      <w:r>
        <w:br/>
      </w:r>
    </w:p>
    <w:bookmarkEnd w:id="16"/>
    <w:bookmarkStart w:name="z23" w:id="17"/>
    <w:p>
      <w:pPr>
        <w:spacing w:after="0"/>
        <w:ind w:left="0"/>
        <w:jc w:val="left"/>
      </w:pPr>
      <w:r>
        <w:rPr>
          <w:rFonts w:ascii="Times New Roman"/>
          <w:b/>
          <w:i w:val="false"/>
          <w:color w:val="000000"/>
        </w:rPr>
        <w:t xml:space="preserve"> 20 ___ж. есепті кезең</w:t>
      </w:r>
    </w:p>
    <w:bookmarkEnd w:id="17"/>
    <w:bookmarkStart w:name="z24" w:id="18"/>
    <w:p>
      <w:pPr>
        <w:spacing w:after="0"/>
        <w:ind w:left="0"/>
        <w:jc w:val="both"/>
      </w:pPr>
      <w:r>
        <w:rPr>
          <w:rFonts w:ascii="Times New Roman"/>
          <w:b w:val="false"/>
          <w:i w:val="false"/>
          <w:color w:val="000000"/>
          <w:sz w:val="28"/>
        </w:rPr>
        <w:t xml:space="preserve">
      Индексі: ДДКСННФ- 1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Кезеңділігі: ай сайын, жыл сайын</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Ұсынады: Қазақстан Республикасының Қаржы министрлігі </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Қайда ұсынылады: Қазақстан Республикасының Үкіметі, Есеп комитеті, Ұлттық экономика министрлігі</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Ұсыну мерзімі: есепті айдан кейінгі айдың 15-і күніне дейінгі мерзімде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Өлшем бірлігі ________</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Бiрыңғай бюджеттiк</w:t>
            </w:r>
          </w:p>
          <w:p>
            <w:pPr>
              <w:spacing w:after="20"/>
              <w:ind w:left="20"/>
              <w:jc w:val="both"/>
            </w:pPr>
            <w:r>
              <w:rPr>
                <w:rFonts w:ascii="Times New Roman"/>
                <w:b/>
                <w:i w:val="false"/>
                <w:color w:val="000000"/>
                <w:sz w:val="20"/>
              </w:rPr>
              <w:t>сыныптаманың</w:t>
            </w:r>
          </w:p>
          <w:p>
            <w:pPr>
              <w:spacing w:after="20"/>
              <w:ind w:left="20"/>
              <w:jc w:val="both"/>
            </w:pP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бастап өсу қорытындысының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корпоративтiк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көрсетiлетiн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алынатын үстеме пайдаға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бонустар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пайдалы қазбаларды өндiруге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экспортқа салынатын рента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жасалған келiсiмшарттар бойынша өнiмдi бөлу бойынша Қазақстан Республикасының үлесi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өнiмдi бөлу туралы келiсiмшарт бойынша қызметтi жүзеге асыратын жер қойнауын пайдаланушының қосымша төлемi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 орталық мемлекеттiк органдар, олардың аумақтық бөлімшелері салатын әкімшілік айыппұлдар, өсiмпұлдар, санкциялар, өндiрiпалулар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 республикалық бюджеттен қаржыландырылатын мемлекеттiк мекемелер салатын өзге де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зиянды өтеуі туралы талаптар бойынша табиғатты пайдаланушылардан алынған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түскен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учаскелерiн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активтерiн сатудан түсетiн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қаржы активтерiн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меншiктегi және кен өндiру мен өңдеу салаларына жататын мемлекеттiк мүлiктi жекешелендiруден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Қазақстан Республикасы Ұлттық қорының ҚБШ-сына арналған түсiмдерiнiң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 Ұлттық қорының ҚБШ-сынан аударымдар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 аударуды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берілетін өзге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Түсiмдер мен аударымдар сальдосы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Қаржы жылының басында Қазақстан Республикасы Ұлттық қорының ҚБШ-сындағы ақша қалдығы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Есептi кезеңнің соңында Қазақстан Республикасы Ұлттық қорының ҚБШ-сындағы ақша қалдығы</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Бюджеттi атқару жөнiндегi орталық</w:t>
            </w:r>
          </w:p>
          <w:p>
            <w:pPr>
              <w:spacing w:after="20"/>
              <w:ind w:left="20"/>
              <w:jc w:val="both"/>
            </w:pPr>
          </w:p>
          <w:p>
            <w:pPr>
              <w:spacing w:after="0"/>
              <w:ind w:left="0"/>
              <w:jc w:val="left"/>
            </w:pPr>
          </w:p>
          <w:p>
            <w:pPr>
              <w:spacing w:after="20"/>
              <w:ind w:left="20"/>
              <w:jc w:val="both"/>
            </w:pPr>
            <w:r>
              <w:rPr>
                <w:rFonts w:ascii="Times New Roman"/>
                <w:b/>
                <w:i w:val="false"/>
                <w:color w:val="000000"/>
                <w:sz w:val="20"/>
              </w:rPr>
              <w:t>уәкiлеттi органның басшысы 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(қолы, Т.А.Ә.)</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Есептi қалыптастыруға жауапты</w:t>
            </w:r>
          </w:p>
          <w:p>
            <w:pPr>
              <w:spacing w:after="20"/>
              <w:ind w:left="20"/>
              <w:jc w:val="both"/>
            </w:pPr>
          </w:p>
          <w:p>
            <w:pPr>
              <w:spacing w:after="0"/>
              <w:ind w:left="0"/>
              <w:jc w:val="left"/>
            </w:pPr>
          </w:p>
          <w:p>
            <w:pPr>
              <w:spacing w:after="20"/>
              <w:ind w:left="20"/>
              <w:jc w:val="both"/>
            </w:pPr>
            <w:r>
              <w:rPr>
                <w:rFonts w:ascii="Times New Roman"/>
                <w:b/>
                <w:i w:val="false"/>
                <w:color w:val="000000"/>
                <w:sz w:val="20"/>
              </w:rPr>
              <w:t>құрылымдық бөлiмшенiң басшысы 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(қолы, Т.А.Ә.)</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31" w:id="24"/>
    <w:p>
      <w:pPr>
        <w:spacing w:after="0"/>
        <w:ind w:left="0"/>
        <w:jc w:val="left"/>
      </w:pPr>
      <w:r>
        <w:rPr>
          <w:rFonts w:ascii="Times New Roman"/>
          <w:b/>
          <w:i w:val="false"/>
          <w:color w:val="000000"/>
        </w:rPr>
        <w:t xml:space="preserve">  "Қазақстан Республикасы Ұлттық қорының қолма-қол ақшаны бақылау шотындағы ақша қозғалысы туралы есептің" нысанын толтыру жөніндегі түсіндірме </w:t>
      </w:r>
    </w:p>
    <w:bookmarkEnd w:id="24"/>
    <w:bookmarkStart w:name="z32" w:id="25"/>
    <w:p>
      <w:pPr>
        <w:spacing w:after="0"/>
        <w:ind w:left="0"/>
        <w:jc w:val="left"/>
      </w:pPr>
      <w:r>
        <w:rPr>
          <w:rFonts w:ascii="Times New Roman"/>
          <w:b/>
          <w:i w:val="false"/>
          <w:color w:val="000000"/>
        </w:rPr>
        <w:t xml:space="preserve"> 1-тарау. Жалпы ережелер</w:t>
      </w:r>
    </w:p>
    <w:bookmarkEnd w:id="25"/>
    <w:bookmarkStart w:name="z33" w:id="26"/>
    <w:p>
      <w:pPr>
        <w:spacing w:after="0"/>
        <w:ind w:left="0"/>
        <w:jc w:val="both"/>
      </w:pPr>
      <w:r>
        <w:rPr>
          <w:rFonts w:ascii="Times New Roman"/>
          <w:b w:val="false"/>
          <w:i w:val="false"/>
          <w:color w:val="000000"/>
          <w:sz w:val="28"/>
        </w:rPr>
        <w:t xml:space="preserve">
      1. "Қазақстан Республикасы Ұлттық қорының қолма-қол ақшаны бақылау шотындағы ақша қозғалысы туралы есептің" нысаны 2008 жылғы 4 желтоқсандағы Қазақстан Республикасы Бюджет кодексі 125-бабының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Қаржы министрінің 2016 жылғы 2 желтоқсандағы № 630 бұйрығына сәйкес әзірленді. </w:t>
      </w:r>
    </w:p>
    <w:bookmarkEnd w:id="26"/>
    <w:bookmarkStart w:name="z34" w:id="27"/>
    <w:p>
      <w:pPr>
        <w:spacing w:after="0"/>
        <w:ind w:left="0"/>
        <w:jc w:val="both"/>
      </w:pPr>
      <w:r>
        <w:rPr>
          <w:rFonts w:ascii="Times New Roman"/>
          <w:b w:val="false"/>
          <w:i w:val="false"/>
          <w:color w:val="000000"/>
          <w:sz w:val="28"/>
        </w:rPr>
        <w:t xml:space="preserve">
      2. "Қазақстан Республикасы Ұлттық қорының қолма-қол ақшаны бақылау шотындағы ақша қозғалысы туралы есептің" нысанын бюджетті атқару жөніндегі орталық уәкілетті орган есепті кезеңнен кейінгі айдың 15-і күніне дейінгі мерзімде жасайды және оны Қазақстан Республикасының Үкіметіне, Есеп комитетіне, Ұлттық экономика министрлігіне жолдайды. </w:t>
      </w:r>
    </w:p>
    <w:bookmarkEnd w:id="27"/>
    <w:bookmarkStart w:name="z35" w:id="28"/>
    <w:p>
      <w:pPr>
        <w:spacing w:after="0"/>
        <w:ind w:left="0"/>
        <w:jc w:val="left"/>
      </w:pPr>
      <w:r>
        <w:rPr>
          <w:rFonts w:ascii="Times New Roman"/>
          <w:b/>
          <w:i w:val="false"/>
          <w:color w:val="000000"/>
        </w:rPr>
        <w:t xml:space="preserve"> 2-тарау. Нысанды толтыру жөніндегі түсіндірме</w:t>
      </w:r>
    </w:p>
    <w:bookmarkEnd w:id="28"/>
    <w:bookmarkStart w:name="z36" w:id="29"/>
    <w:p>
      <w:pPr>
        <w:spacing w:after="0"/>
        <w:ind w:left="0"/>
        <w:jc w:val="both"/>
      </w:pPr>
      <w:r>
        <w:rPr>
          <w:rFonts w:ascii="Times New Roman"/>
          <w:b w:val="false"/>
          <w:i w:val="false"/>
          <w:color w:val="000000"/>
          <w:sz w:val="28"/>
        </w:rPr>
        <w:t xml:space="preserve">
      3. Нысан мынадай түрде толтырылады: </w:t>
      </w:r>
    </w:p>
    <w:bookmarkEnd w:id="29"/>
    <w:bookmarkStart w:name="z37" w:id="30"/>
    <w:p>
      <w:pPr>
        <w:spacing w:after="0"/>
        <w:ind w:left="0"/>
        <w:jc w:val="both"/>
      </w:pPr>
      <w:r>
        <w:rPr>
          <w:rFonts w:ascii="Times New Roman"/>
          <w:b w:val="false"/>
          <w:i w:val="false"/>
          <w:color w:val="000000"/>
          <w:sz w:val="28"/>
        </w:rPr>
        <w:t>
      "Қазақстан Республикасы Ұлттық қорының қолма-қол ақшаны бақылау шотындағы ақша қозғалысы туралы есеп" кестесінде:</w:t>
      </w:r>
    </w:p>
    <w:bookmarkEnd w:id="30"/>
    <w:bookmarkStart w:name="z38" w:id="31"/>
    <w:p>
      <w:pPr>
        <w:spacing w:after="0"/>
        <w:ind w:left="0"/>
        <w:jc w:val="both"/>
      </w:pPr>
      <w:r>
        <w:rPr>
          <w:rFonts w:ascii="Times New Roman"/>
          <w:b w:val="false"/>
          <w:i w:val="false"/>
          <w:color w:val="000000"/>
          <w:sz w:val="28"/>
        </w:rPr>
        <w:t>
      нысанның 1-бағанында бiрыңғай бюджеттiк сыныптаманың коды көрсетіледі;</w:t>
      </w:r>
    </w:p>
    <w:bookmarkEnd w:id="31"/>
    <w:bookmarkStart w:name="z39" w:id="32"/>
    <w:p>
      <w:pPr>
        <w:spacing w:after="0"/>
        <w:ind w:left="0"/>
        <w:jc w:val="both"/>
      </w:pPr>
      <w:r>
        <w:rPr>
          <w:rFonts w:ascii="Times New Roman"/>
          <w:b w:val="false"/>
          <w:i w:val="false"/>
          <w:color w:val="000000"/>
          <w:sz w:val="28"/>
        </w:rPr>
        <w:t>
      нысанның 2-бағанында түсімдер атауы көрсетіледі;</w:t>
      </w:r>
    </w:p>
    <w:bookmarkEnd w:id="32"/>
    <w:bookmarkStart w:name="z40" w:id="33"/>
    <w:p>
      <w:pPr>
        <w:spacing w:after="0"/>
        <w:ind w:left="0"/>
        <w:jc w:val="both"/>
      </w:pPr>
      <w:r>
        <w:rPr>
          <w:rFonts w:ascii="Times New Roman"/>
          <w:b w:val="false"/>
          <w:i w:val="false"/>
          <w:color w:val="000000"/>
          <w:sz w:val="28"/>
        </w:rPr>
        <w:t>
      нысанның 3-бағанында жыл басынан бастап өсу қорытындысының сомасы көрсетіледі.</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 2015 жылғы 23 сәуірдегі</w:t>
            </w:r>
            <w:r>
              <w:br/>
            </w:r>
            <w:r>
              <w:rPr>
                <w:rFonts w:ascii="Times New Roman"/>
                <w:b w:val="false"/>
                <w:i w:val="false"/>
                <w:color w:val="000000"/>
                <w:sz w:val="20"/>
              </w:rPr>
              <w:t>№ 267 қаулысымен</w:t>
            </w:r>
            <w:r>
              <w:br/>
            </w:r>
            <w:r>
              <w:rPr>
                <w:rFonts w:ascii="Times New Roman"/>
                <w:b w:val="false"/>
                <w:i w:val="false"/>
                <w:color w:val="000000"/>
                <w:sz w:val="20"/>
              </w:rPr>
              <w:t>бекітілген</w:t>
            </w:r>
          </w:p>
        </w:tc>
      </w:tr>
    </w:tbl>
    <w:bookmarkStart w:name="z43" w:id="34"/>
    <w:p>
      <w:pPr>
        <w:spacing w:after="0"/>
        <w:ind w:left="0"/>
        <w:jc w:val="left"/>
      </w:pPr>
      <w:r>
        <w:rPr>
          <w:rFonts w:ascii="Times New Roman"/>
          <w:b/>
          <w:i w:val="false"/>
          <w:color w:val="000000"/>
        </w:rPr>
        <w:t xml:space="preserve"> Қазақстан Республикасының Ұлттық қорының қалыптастырылуы </w:t>
      </w:r>
    </w:p>
    <w:bookmarkEnd w:id="34"/>
    <w:bookmarkStart w:name="z44" w:id="35"/>
    <w:p>
      <w:pPr>
        <w:spacing w:after="0"/>
        <w:ind w:left="0"/>
        <w:jc w:val="left"/>
      </w:pPr>
      <w:r>
        <w:rPr>
          <w:rFonts w:ascii="Times New Roman"/>
          <w:b/>
          <w:i w:val="false"/>
          <w:color w:val="000000"/>
        </w:rPr>
        <w:t xml:space="preserve"> мен пайдаланылуы туралы жылдық есепті жасау нысандары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br/>
      </w:r>
      <w:r>
        <w:rPr>
          <w:rFonts w:ascii="Times New Roman"/>
          <w:b w:val="false"/>
          <w:i w:val="false"/>
          <w:color w:val="000000"/>
          <w:sz w:val="28"/>
        </w:rPr>
        <w:t>
</w:t>
      </w:r>
    </w:p>
    <w:bookmarkStart w:name="z46" w:id="36"/>
    <w:p>
      <w:pPr>
        <w:spacing w:after="0"/>
        <w:ind w:left="0"/>
        <w:jc w:val="left"/>
      </w:pPr>
      <w:r>
        <w:rPr>
          <w:rFonts w:ascii="Times New Roman"/>
          <w:b/>
          <w:i w:val="false"/>
          <w:color w:val="000000"/>
        </w:rPr>
        <w:t xml:space="preserve"> Қазақстан Республикасы Ұлттық қорының түсімдері мен</w:t>
      </w:r>
      <w:r>
        <w:br/>
      </w:r>
      <w:r>
        <w:rPr>
          <w:rFonts w:ascii="Times New Roman"/>
          <w:b/>
          <w:i w:val="false"/>
          <w:color w:val="000000"/>
        </w:rPr>
        <w:t>пайдаланылуы туралы есеп</w:t>
      </w:r>
    </w:p>
    <w:bookmarkEnd w:id="36"/>
    <w:bookmarkStart w:name="z47" w:id="37"/>
    <w:p>
      <w:pPr>
        <w:spacing w:after="0"/>
        <w:ind w:left="0"/>
        <w:jc w:val="left"/>
      </w:pPr>
      <w:r>
        <w:rPr>
          <w:rFonts w:ascii="Times New Roman"/>
          <w:b/>
          <w:i w:val="false"/>
          <w:color w:val="000000"/>
        </w:rPr>
        <w:t xml:space="preserve"> 20 ___ж. есепті кезең</w:t>
      </w:r>
    </w:p>
    <w:bookmarkEnd w:id="37"/>
    <w:bookmarkStart w:name="z48" w:id="38"/>
    <w:p>
      <w:pPr>
        <w:spacing w:after="0"/>
        <w:ind w:left="0"/>
        <w:jc w:val="both"/>
      </w:pPr>
      <w:r>
        <w:rPr>
          <w:rFonts w:ascii="Times New Roman"/>
          <w:b w:val="false"/>
          <w:i w:val="false"/>
          <w:color w:val="000000"/>
          <w:sz w:val="28"/>
        </w:rPr>
        <w:t>
      Индексі: ФФИНФ- 1</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Кезеңділігі: жылдық</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Ұсынады: Қазақстан Республикасының Қаржы министрлігі </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xml:space="preserve">
      Қайда ұсынылады: Қазақстан Республикасының Үкіметі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xml:space="preserve">
      Ұсыну мерзімі: есепті жылдан кейінгі жылдың 1 маусымына дейінгі мерзімде </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кезеңнiң басындағы жағдай бойынша Қазақстан Республикасы Ұлттық қорының (бұдан әрі – Ұлттық қор)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Түсiмдер, БАРЛЫҒЫ:</w:t>
            </w:r>
          </w:p>
          <w:p>
            <w:pPr>
              <w:spacing w:after="20"/>
              <w:ind w:left="20"/>
              <w:jc w:val="both"/>
            </w:pPr>
            <w:r>
              <w:rPr>
                <w:rFonts w:ascii="Times New Roman"/>
                <w:b w:val="false"/>
                <w:i w:val="false"/>
                <w:color w:val="000000"/>
                <w:sz w:val="20"/>
              </w:rPr>
              <w:t>Оның iшiнде:</w:t>
            </w:r>
          </w:p>
          <w:p>
            <w:pPr>
              <w:spacing w:after="20"/>
              <w:ind w:left="20"/>
              <w:jc w:val="both"/>
            </w:pPr>
            <w:r>
              <w:rPr>
                <w:rFonts w:ascii="Times New Roman"/>
                <w:b w:val="false"/>
                <w:i w:val="false"/>
                <w:color w:val="000000"/>
                <w:sz w:val="20"/>
              </w:rPr>
              <w:t xml:space="preserve"> - мұнай секторының ұйымдарынан түсетiн тiкелей салықтар (жергiлiктi бюджеттерге есептелетiн салықтарды қоспағанда), оның ішінде:</w:t>
            </w:r>
          </w:p>
          <w:p>
            <w:pPr>
              <w:spacing w:after="20"/>
              <w:ind w:left="20"/>
              <w:jc w:val="both"/>
            </w:pPr>
            <w:r>
              <w:rPr>
                <w:rFonts w:ascii="Times New Roman"/>
                <w:b w:val="false"/>
                <w:i w:val="false"/>
                <w:color w:val="000000"/>
                <w:sz w:val="20"/>
              </w:rPr>
              <w:t>корпоративтік табыс салығы;</w:t>
            </w:r>
          </w:p>
          <w:p>
            <w:pPr>
              <w:spacing w:after="20"/>
              <w:ind w:left="20"/>
              <w:jc w:val="both"/>
            </w:pPr>
            <w:r>
              <w:rPr>
                <w:rFonts w:ascii="Times New Roman"/>
                <w:b w:val="false"/>
                <w:i w:val="false"/>
                <w:color w:val="000000"/>
                <w:sz w:val="20"/>
              </w:rPr>
              <w:t>үстеме пайдаға салынатын салық;</w:t>
            </w:r>
          </w:p>
          <w:p>
            <w:pPr>
              <w:spacing w:after="20"/>
              <w:ind w:left="20"/>
              <w:jc w:val="both"/>
            </w:pPr>
            <w:r>
              <w:rPr>
                <w:rFonts w:ascii="Times New Roman"/>
                <w:b w:val="false"/>
                <w:i w:val="false"/>
                <w:color w:val="000000"/>
                <w:sz w:val="20"/>
              </w:rPr>
              <w:t>бонустар;</w:t>
            </w:r>
          </w:p>
          <w:p>
            <w:pPr>
              <w:spacing w:after="20"/>
              <w:ind w:left="20"/>
              <w:jc w:val="both"/>
            </w:pPr>
            <w:r>
              <w:rPr>
                <w:rFonts w:ascii="Times New Roman"/>
                <w:b w:val="false"/>
                <w:i w:val="false"/>
                <w:color w:val="000000"/>
                <w:sz w:val="20"/>
              </w:rPr>
              <w:t>пайдалы қазбаларды өндiруге салынатын салық;</w:t>
            </w:r>
          </w:p>
          <w:p>
            <w:pPr>
              <w:spacing w:after="20"/>
              <w:ind w:left="20"/>
              <w:jc w:val="both"/>
            </w:pPr>
            <w:r>
              <w:rPr>
                <w:rFonts w:ascii="Times New Roman"/>
                <w:b w:val="false"/>
                <w:i w:val="false"/>
                <w:color w:val="000000"/>
                <w:sz w:val="20"/>
              </w:rPr>
              <w:t>экспортқа салынатын рента салығы;</w:t>
            </w:r>
          </w:p>
          <w:p>
            <w:pPr>
              <w:spacing w:after="20"/>
              <w:ind w:left="20"/>
              <w:jc w:val="both"/>
            </w:pPr>
            <w:r>
              <w:rPr>
                <w:rFonts w:ascii="Times New Roman"/>
                <w:b w:val="false"/>
                <w:i w:val="false"/>
                <w:color w:val="000000"/>
                <w:sz w:val="20"/>
              </w:rPr>
              <w:t>жасалған келiсiмшарттар бойынша өнiмдi бөлу бойынша Қазақстан Республикасының үлесi;</w:t>
            </w:r>
          </w:p>
          <w:p>
            <w:pPr>
              <w:spacing w:after="20"/>
              <w:ind w:left="20"/>
              <w:jc w:val="both"/>
            </w:pPr>
            <w:r>
              <w:rPr>
                <w:rFonts w:ascii="Times New Roman"/>
                <w:b w:val="false"/>
                <w:i w:val="false"/>
                <w:color w:val="000000"/>
                <w:sz w:val="20"/>
              </w:rPr>
              <w:t>мұнай секторының ұйымдарынан өнiмдi бөлу туралы келiсiмшарт бойынша қызметтi жүзеге асыратын жер қойнауын пайдаланушының қосымша төлемi;</w:t>
            </w:r>
          </w:p>
          <w:p>
            <w:pPr>
              <w:spacing w:after="20"/>
              <w:ind w:left="20"/>
              <w:jc w:val="both"/>
            </w:pPr>
            <w:r>
              <w:rPr>
                <w:rFonts w:ascii="Times New Roman"/>
                <w:b w:val="false"/>
                <w:i w:val="false"/>
                <w:color w:val="000000"/>
                <w:sz w:val="20"/>
              </w:rPr>
              <w:t>-мұнай секторының ұйымдары жүзеге асыратын операциялардан түсетін басқа да түсімдер (жергілікті бюджеттерге есептелген түсімдерді қоспағанда) оның ішінде:</w:t>
            </w:r>
          </w:p>
          <w:p>
            <w:pPr>
              <w:spacing w:after="20"/>
              <w:ind w:left="20"/>
              <w:jc w:val="both"/>
            </w:pPr>
            <w:r>
              <w:rPr>
                <w:rFonts w:ascii="Times New Roman"/>
                <w:b w:val="false"/>
                <w:i w:val="false"/>
                <w:color w:val="000000"/>
                <w:sz w:val="20"/>
              </w:rPr>
              <w:t>мұнай секторының ұйымдарына орталық мемлекеттiк органдар, олардың аумақтық бөлімшелері салатын әкімшілік айыппұлдар, өсiмпұлдар, санкциялар, өндiрiп алулар, мұнай секторының ұйымдарына республикалық бюджеттен қаржыландырылатын мемлекеттiк мекемелер салатын өзге де айыппұлдар, өсiмпұлдар, санкциялар, өндiрiп алулар;</w:t>
            </w:r>
          </w:p>
          <w:p>
            <w:pPr>
              <w:spacing w:after="20"/>
              <w:ind w:left="20"/>
              <w:jc w:val="both"/>
            </w:pPr>
            <w:r>
              <w:rPr>
                <w:rFonts w:ascii="Times New Roman"/>
                <w:b w:val="false"/>
                <w:i w:val="false"/>
                <w:color w:val="000000"/>
                <w:sz w:val="20"/>
              </w:rPr>
              <w:t>мұнай секторы ұйымдарының шығынды өтеуі туралы талап-арыздар бойынша табиғатты пайдаланушылардан алынған қаражат;</w:t>
            </w:r>
          </w:p>
          <w:p>
            <w:pPr>
              <w:spacing w:after="20"/>
              <w:ind w:left="20"/>
              <w:jc w:val="both"/>
            </w:pPr>
            <w:r>
              <w:rPr>
                <w:rFonts w:ascii="Times New Roman"/>
                <w:b w:val="false"/>
                <w:i w:val="false"/>
                <w:color w:val="000000"/>
                <w:sz w:val="20"/>
              </w:rPr>
              <w:t>мұнай секторының ұйымдарынан түсетін басқа да салықтық емес түсiмдер;</w:t>
            </w:r>
          </w:p>
          <w:p>
            <w:pPr>
              <w:spacing w:after="20"/>
              <w:ind w:left="20"/>
              <w:jc w:val="both"/>
            </w:pPr>
            <w:r>
              <w:rPr>
                <w:rFonts w:ascii="Times New Roman"/>
                <w:b w:val="false"/>
                <w:i w:val="false"/>
                <w:color w:val="000000"/>
                <w:sz w:val="20"/>
              </w:rPr>
              <w:t xml:space="preserve">
- тау-кен өндірісі және өңдеуші салаларға жататын республикалық меншіктегі мемлекеттік мүлікті жекешелендіруден түсетін түсімдер; </w:t>
            </w:r>
          </w:p>
          <w:p>
            <w:pPr>
              <w:spacing w:after="20"/>
              <w:ind w:left="20"/>
              <w:jc w:val="both"/>
            </w:pPr>
            <w:r>
              <w:rPr>
                <w:rFonts w:ascii="Times New Roman"/>
                <w:b w:val="false"/>
                <w:i w:val="false"/>
                <w:color w:val="000000"/>
                <w:sz w:val="20"/>
              </w:rPr>
              <w:t>
- ауыл шаруашылығы мақсатындағы жер учаскелерiн сатудан түсетiн түсiмдер;</w:t>
            </w:r>
          </w:p>
          <w:p>
            <w:pPr>
              <w:spacing w:after="20"/>
              <w:ind w:left="20"/>
              <w:jc w:val="both"/>
            </w:pPr>
            <w:r>
              <w:rPr>
                <w:rFonts w:ascii="Times New Roman"/>
                <w:b w:val="false"/>
                <w:i w:val="false"/>
                <w:color w:val="000000"/>
                <w:sz w:val="20"/>
              </w:rPr>
              <w:t>
- инвестициялық кiрiстер;</w:t>
            </w:r>
          </w:p>
          <w:p>
            <w:pPr>
              <w:spacing w:after="20"/>
              <w:ind w:left="20"/>
              <w:jc w:val="both"/>
            </w:pPr>
            <w:r>
              <w:rPr>
                <w:rFonts w:ascii="Times New Roman"/>
                <w:b w:val="false"/>
                <w:i w:val="false"/>
                <w:color w:val="000000"/>
                <w:sz w:val="20"/>
              </w:rPr>
              <w:t>
-республикалық бюджеттен берілетін кепілдендірілген трансфертті қайтару;</w:t>
            </w:r>
          </w:p>
          <w:p>
            <w:pPr>
              <w:spacing w:after="20"/>
              <w:ind w:left="20"/>
              <w:jc w:val="both"/>
            </w:pPr>
            <w:r>
              <w:rPr>
                <w:rFonts w:ascii="Times New Roman"/>
                <w:b w:val="false"/>
                <w:i w:val="false"/>
                <w:color w:val="000000"/>
                <w:sz w:val="20"/>
              </w:rPr>
              <w:t>
- республикалық бюджеттен берілетін нысаналы трансферттері қайтару;</w:t>
            </w:r>
          </w:p>
          <w:p>
            <w:pPr>
              <w:spacing w:after="20"/>
              <w:ind w:left="20"/>
              <w:jc w:val="both"/>
            </w:pPr>
            <w:r>
              <w:rPr>
                <w:rFonts w:ascii="Times New Roman"/>
                <w:b w:val="false"/>
                <w:i w:val="false"/>
                <w:color w:val="000000"/>
                <w:sz w:val="20"/>
              </w:rPr>
              <w:t>
- Қазақстан Республикасының заңнамасымен тыйым салынбаған өзге де түсiмдер мен кiрiстер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БАРЛЫҒЫ:</w:t>
            </w:r>
          </w:p>
          <w:p>
            <w:pPr>
              <w:spacing w:after="20"/>
              <w:ind w:left="20"/>
              <w:jc w:val="both"/>
            </w:pPr>
            <w:r>
              <w:rPr>
                <w:rFonts w:ascii="Times New Roman"/>
                <w:b w:val="false"/>
                <w:i w:val="false"/>
                <w:color w:val="000000"/>
                <w:sz w:val="20"/>
              </w:rPr>
              <w:t>
Оның iшiнде: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кепiлдiк берiлген трансферт;</w:t>
            </w:r>
          </w:p>
          <w:p>
            <w:pPr>
              <w:spacing w:after="20"/>
              <w:ind w:left="20"/>
              <w:jc w:val="both"/>
            </w:pPr>
            <w:r>
              <w:rPr>
                <w:rFonts w:ascii="Times New Roman"/>
                <w:b w:val="false"/>
                <w:i w:val="false"/>
                <w:color w:val="000000"/>
                <w:sz w:val="20"/>
              </w:rPr>
              <w:t>- нысаналы трансферттер;</w:t>
            </w:r>
          </w:p>
          <w:p>
            <w:pPr>
              <w:spacing w:after="20"/>
              <w:ind w:left="20"/>
              <w:jc w:val="both"/>
            </w:pPr>
            <w:r>
              <w:rPr>
                <w:rFonts w:ascii="Times New Roman"/>
                <w:b w:val="false"/>
                <w:i w:val="false"/>
                <w:color w:val="000000"/>
                <w:sz w:val="20"/>
              </w:rPr>
              <w:t>- Ұлттық қорды басқаруға және жыл сайынғы сыртқы аудиттi жүргiзуге байланысты шығыстарды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соңындағы Ұлттық қордың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Бюджеттi атқару жөнiндегi орталық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уәкiлеттi органның басшысы 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(Т.А.Ә. (ол бар болса), қолы)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Бюджетті атқару жөніндегі орталық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уәкілетті органның жауапты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орындаушысы 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(Т.А.Ә. (ол бар болса), қолы)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1-нысанға қосымша</w:t>
            </w:r>
          </w:p>
        </w:tc>
      </w:tr>
    </w:tbl>
    <w:bookmarkStart w:name="z54" w:id="43"/>
    <w:p>
      <w:pPr>
        <w:spacing w:after="0"/>
        <w:ind w:left="0"/>
        <w:jc w:val="left"/>
      </w:pPr>
      <w:r>
        <w:rPr>
          <w:rFonts w:ascii="Times New Roman"/>
          <w:b/>
          <w:i w:val="false"/>
          <w:color w:val="000000"/>
        </w:rPr>
        <w:t xml:space="preserve">  "Қазақстан Республикасы Ұлттық қорының түсімдері мен</w:t>
      </w:r>
    </w:p>
    <w:bookmarkEnd w:id="43"/>
    <w:bookmarkStart w:name="z55" w:id="44"/>
    <w:p>
      <w:pPr>
        <w:spacing w:after="0"/>
        <w:ind w:left="0"/>
        <w:jc w:val="left"/>
      </w:pPr>
      <w:r>
        <w:rPr>
          <w:rFonts w:ascii="Times New Roman"/>
          <w:b/>
          <w:i w:val="false"/>
          <w:color w:val="000000"/>
        </w:rPr>
        <w:t xml:space="preserve"> пайдаланылуы туралы есептің" нысанын толтыру жөніндегі түсіндірме</w:t>
      </w:r>
    </w:p>
    <w:bookmarkEnd w:id="44"/>
    <w:bookmarkStart w:name="z56" w:id="45"/>
    <w:p>
      <w:pPr>
        <w:spacing w:after="0"/>
        <w:ind w:left="0"/>
        <w:jc w:val="left"/>
      </w:pPr>
      <w:r>
        <w:rPr>
          <w:rFonts w:ascii="Times New Roman"/>
          <w:b/>
          <w:i w:val="false"/>
          <w:color w:val="000000"/>
        </w:rPr>
        <w:t xml:space="preserve"> 1-тарау. Жалпы ережелер</w:t>
      </w:r>
    </w:p>
    <w:bookmarkEnd w:id="45"/>
    <w:bookmarkStart w:name="z57" w:id="46"/>
    <w:p>
      <w:pPr>
        <w:spacing w:after="0"/>
        <w:ind w:left="0"/>
        <w:jc w:val="both"/>
      </w:pPr>
      <w:r>
        <w:rPr>
          <w:rFonts w:ascii="Times New Roman"/>
          <w:b w:val="false"/>
          <w:i w:val="false"/>
          <w:color w:val="000000"/>
          <w:sz w:val="28"/>
        </w:rPr>
        <w:t xml:space="preserve">
      1. "Қазақстан Республикасы Ұлттық қорының түсімдері мен пайдаланылуы туралы есептің" нысаны 2008 жылғы 4 желтоқсандағы Қазақстан Республикасының Бюджет кодексі 133-бабының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w:t>
      </w:r>
    </w:p>
    <w:bookmarkEnd w:id="46"/>
    <w:bookmarkStart w:name="z58" w:id="47"/>
    <w:p>
      <w:pPr>
        <w:spacing w:after="0"/>
        <w:ind w:left="0"/>
        <w:jc w:val="both"/>
      </w:pPr>
      <w:r>
        <w:rPr>
          <w:rFonts w:ascii="Times New Roman"/>
          <w:b w:val="false"/>
          <w:i w:val="false"/>
          <w:color w:val="000000"/>
          <w:sz w:val="28"/>
        </w:rPr>
        <w:t>
      2. "Қазақстан Республикасы Ұлттық қорының түсімдері мен пайдаланылуы туралы есептің" нысаны бюджетті атқару жөніндегі орталық уәкілетті орган жыл сайын есепті кезеңнен кейінгі ________ жылға дейінгі мерзімде жасайды және Қазақстан Республикасының Үкіметіне жолдайды.</w:t>
      </w:r>
    </w:p>
    <w:bookmarkEnd w:id="47"/>
    <w:bookmarkStart w:name="z59" w:id="48"/>
    <w:p>
      <w:pPr>
        <w:spacing w:after="0"/>
        <w:ind w:left="0"/>
        <w:jc w:val="left"/>
      </w:pPr>
      <w:r>
        <w:rPr>
          <w:rFonts w:ascii="Times New Roman"/>
          <w:b/>
          <w:i w:val="false"/>
          <w:color w:val="000000"/>
        </w:rPr>
        <w:t xml:space="preserve"> 2-тарау. Нысанды толтыру жөніндегі түсіндірме</w:t>
      </w:r>
    </w:p>
    <w:bookmarkEnd w:id="48"/>
    <w:bookmarkStart w:name="z60" w:id="49"/>
    <w:p>
      <w:pPr>
        <w:spacing w:after="0"/>
        <w:ind w:left="0"/>
        <w:jc w:val="both"/>
      </w:pPr>
      <w:r>
        <w:rPr>
          <w:rFonts w:ascii="Times New Roman"/>
          <w:b w:val="false"/>
          <w:i w:val="false"/>
          <w:color w:val="000000"/>
          <w:sz w:val="28"/>
        </w:rPr>
        <w:t xml:space="preserve">
      3. Нысан мынадай түрде толтырылады: </w:t>
      </w:r>
    </w:p>
    <w:bookmarkEnd w:id="49"/>
    <w:bookmarkStart w:name="z61" w:id="50"/>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 кестесінде:</w:t>
      </w:r>
    </w:p>
    <w:bookmarkEnd w:id="50"/>
    <w:bookmarkStart w:name="z62" w:id="51"/>
    <w:p>
      <w:pPr>
        <w:spacing w:after="0"/>
        <w:ind w:left="0"/>
        <w:jc w:val="both"/>
      </w:pPr>
      <w:r>
        <w:rPr>
          <w:rFonts w:ascii="Times New Roman"/>
          <w:b w:val="false"/>
          <w:i w:val="false"/>
          <w:color w:val="000000"/>
          <w:sz w:val="28"/>
        </w:rPr>
        <w:t>
      нысанның 1-бағанында реті бойынша нөмірі көрсетіледі;</w:t>
      </w:r>
    </w:p>
    <w:bookmarkEnd w:id="51"/>
    <w:bookmarkStart w:name="z63" w:id="52"/>
    <w:p>
      <w:pPr>
        <w:spacing w:after="0"/>
        <w:ind w:left="0"/>
        <w:jc w:val="both"/>
      </w:pPr>
      <w:r>
        <w:rPr>
          <w:rFonts w:ascii="Times New Roman"/>
          <w:b w:val="false"/>
          <w:i w:val="false"/>
          <w:color w:val="000000"/>
          <w:sz w:val="28"/>
        </w:rPr>
        <w:t>
      нысанның 2-бағанында қаржылық есептілік бабының атауы көрсетіледі;</w:t>
      </w:r>
    </w:p>
    <w:bookmarkEnd w:id="52"/>
    <w:bookmarkStart w:name="z64" w:id="53"/>
    <w:p>
      <w:pPr>
        <w:spacing w:after="0"/>
        <w:ind w:left="0"/>
        <w:jc w:val="both"/>
      </w:pPr>
      <w:r>
        <w:rPr>
          <w:rFonts w:ascii="Times New Roman"/>
          <w:b w:val="false"/>
          <w:i w:val="false"/>
          <w:color w:val="000000"/>
          <w:sz w:val="28"/>
        </w:rPr>
        <w:t>
      нысанның 3-бағанында қаржылық есептілік бабының сомасы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66" w:id="54"/>
    <w:p>
      <w:pPr>
        <w:spacing w:after="0"/>
        <w:ind w:left="0"/>
        <w:jc w:val="left"/>
      </w:pPr>
      <w:r>
        <w:rPr>
          <w:rFonts w:ascii="Times New Roman"/>
          <w:b/>
          <w:i w:val="false"/>
          <w:color w:val="000000"/>
        </w:rPr>
        <w:t xml:space="preserve"> Қазақстан Республикасы Ұлттық қорының </w:t>
      </w:r>
    </w:p>
    <w:bookmarkEnd w:id="54"/>
    <w:bookmarkStart w:name="z67" w:id="55"/>
    <w:p>
      <w:pPr>
        <w:spacing w:after="0"/>
        <w:ind w:left="0"/>
        <w:jc w:val="left"/>
      </w:pPr>
      <w:r>
        <w:rPr>
          <w:rFonts w:ascii="Times New Roman"/>
          <w:b/>
          <w:i w:val="false"/>
          <w:color w:val="000000"/>
        </w:rPr>
        <w:t xml:space="preserve"> активтері мен міндеттемелері туралы есеп</w:t>
      </w:r>
    </w:p>
    <w:bookmarkEnd w:id="55"/>
    <w:bookmarkStart w:name="z68" w:id="56"/>
    <w:p>
      <w:pPr>
        <w:spacing w:after="0"/>
        <w:ind w:left="0"/>
        <w:jc w:val="left"/>
      </w:pPr>
      <w:r>
        <w:rPr>
          <w:rFonts w:ascii="Times New Roman"/>
          <w:b/>
          <w:i w:val="false"/>
          <w:color w:val="000000"/>
        </w:rPr>
        <w:t xml:space="preserve"> 20___ ж. есепті кезең</w:t>
      </w:r>
    </w:p>
    <w:bookmarkEnd w:id="56"/>
    <w:bookmarkStart w:name="z69" w:id="57"/>
    <w:p>
      <w:pPr>
        <w:spacing w:after="0"/>
        <w:ind w:left="0"/>
        <w:jc w:val="both"/>
      </w:pPr>
      <w:r>
        <w:rPr>
          <w:rFonts w:ascii="Times New Roman"/>
          <w:b w:val="false"/>
          <w:i w:val="false"/>
          <w:color w:val="000000"/>
          <w:sz w:val="28"/>
        </w:rPr>
        <w:t>
      Индексі: ФФИНФ- 2</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Кезеңділігі: тоқсан сайын, жыл сайын</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Ұсынады: Қазақстан Республикасының Ұлттық Банкі</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xml:space="preserve">
      Ұсыну мерзімі: Қазақстан Республикасының Ұлттық қорын сенімгерлік басқару туралы шартқа сәйкес ұсынылады.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p>
            <w:pPr>
              <w:spacing w:after="20"/>
              <w:ind w:left="20"/>
              <w:jc w:val="both"/>
            </w:pPr>
            <w:r>
              <w:rPr>
                <w:rFonts w:ascii="Times New Roman"/>
                <w:b w:val="false"/>
                <w:i w:val="false"/>
                <w:color w:val="000000"/>
                <w:sz w:val="20"/>
              </w:rPr>
              <w:t>
бабының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қоспағанда, пайда немесе шығын арқылы әділ құны бойынша есепке алынатын қаржы құралдары:</w:t>
            </w:r>
          </w:p>
          <w:p>
            <w:pPr>
              <w:spacing w:after="20"/>
              <w:ind w:left="20"/>
              <w:jc w:val="both"/>
            </w:pPr>
            <w:r>
              <w:rPr>
                <w:rFonts w:ascii="Times New Roman"/>
                <w:b w:val="false"/>
                <w:i w:val="false"/>
                <w:color w:val="000000"/>
                <w:sz w:val="20"/>
              </w:rPr>
              <w:t>
- Ұлттық қор меншігіндегі</w:t>
            </w:r>
          </w:p>
          <w:p>
            <w:pPr>
              <w:spacing w:after="20"/>
              <w:ind w:left="20"/>
              <w:jc w:val="both"/>
            </w:pPr>
            <w:r>
              <w:rPr>
                <w:rFonts w:ascii="Times New Roman"/>
                <w:b w:val="false"/>
                <w:i w:val="false"/>
                <w:color w:val="000000"/>
                <w:sz w:val="20"/>
              </w:rPr>
              <w:t>
- РЕПО мәмілелері бойынша кепілмен ауыртпалық салынған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мерзіміне дейін ұсталатын инвестициялар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шотын құрайтын таза активтер</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 Ұлттық Банкі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өрағасының орынбасары</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Тегі және аты-жөні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 Ұлттық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Банкінің есептілікті жасауға жауапты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бөлімшесінің басшысы</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Тегі және аты-жөні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2-нысанға қосымша</w:t>
            </w:r>
          </w:p>
        </w:tc>
      </w:tr>
    </w:tbl>
    <w:bookmarkStart w:name="z76" w:id="62"/>
    <w:p>
      <w:pPr>
        <w:spacing w:after="0"/>
        <w:ind w:left="0"/>
        <w:jc w:val="left"/>
      </w:pPr>
      <w:r>
        <w:rPr>
          <w:rFonts w:ascii="Times New Roman"/>
          <w:b/>
          <w:i w:val="false"/>
          <w:color w:val="000000"/>
        </w:rPr>
        <w:t xml:space="preserve">  "Қазақстан Республикасы Ұлттық қорының активтері мен міндеттемелері туралы есептің" нысанын толтыру жөніндегі түсіндірме </w:t>
      </w:r>
    </w:p>
    <w:bookmarkEnd w:id="62"/>
    <w:bookmarkStart w:name="z77" w:id="63"/>
    <w:p>
      <w:pPr>
        <w:spacing w:after="0"/>
        <w:ind w:left="0"/>
        <w:jc w:val="left"/>
      </w:pPr>
      <w:r>
        <w:rPr>
          <w:rFonts w:ascii="Times New Roman"/>
          <w:b/>
          <w:i w:val="false"/>
          <w:color w:val="000000"/>
        </w:rPr>
        <w:t xml:space="preserve"> 1-тарау. Жалпы ережелер</w:t>
      </w:r>
    </w:p>
    <w:bookmarkEnd w:id="63"/>
    <w:bookmarkStart w:name="z78" w:id="64"/>
    <w:p>
      <w:pPr>
        <w:spacing w:after="0"/>
        <w:ind w:left="0"/>
        <w:jc w:val="both"/>
      </w:pPr>
      <w:r>
        <w:rPr>
          <w:rFonts w:ascii="Times New Roman"/>
          <w:b w:val="false"/>
          <w:i w:val="false"/>
          <w:color w:val="000000"/>
          <w:sz w:val="28"/>
        </w:rPr>
        <w:t xml:space="preserve">
      1. "Қазақстан Республикасы Ұлттық қорының активтері мен міндеттемелері туралы есептің" нысаны 2008 жылғы 4 желтоқсандағы Қазақстан Республикасының Бюджет кодексі 133-бабының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w:t>
      </w:r>
    </w:p>
    <w:bookmarkEnd w:id="64"/>
    <w:bookmarkStart w:name="z79" w:id="65"/>
    <w:p>
      <w:pPr>
        <w:spacing w:after="0"/>
        <w:ind w:left="0"/>
        <w:jc w:val="both"/>
      </w:pPr>
      <w:r>
        <w:rPr>
          <w:rFonts w:ascii="Times New Roman"/>
          <w:b w:val="false"/>
          <w:i w:val="false"/>
          <w:color w:val="000000"/>
          <w:sz w:val="28"/>
        </w:rPr>
        <w:t xml:space="preserve">
      2. "Қазақстан Республикасы Ұлттық қорының активтері мен міндеттемелері туралы есептің" нысанын Қазақстан Республикасының Ұлттық Банкі жасайды және Қазақстан Республикасының Қаржы министрлігіне жолданады. </w:t>
      </w:r>
    </w:p>
    <w:bookmarkEnd w:id="65"/>
    <w:bookmarkStart w:name="z80" w:id="66"/>
    <w:p>
      <w:pPr>
        <w:spacing w:after="0"/>
        <w:ind w:left="0"/>
        <w:jc w:val="left"/>
      </w:pPr>
      <w:r>
        <w:rPr>
          <w:rFonts w:ascii="Times New Roman"/>
          <w:b/>
          <w:i w:val="false"/>
          <w:color w:val="000000"/>
        </w:rPr>
        <w:t xml:space="preserve"> 2-тарау. Нысанды толтыру жөніндегі түсіндірме</w:t>
      </w:r>
    </w:p>
    <w:bookmarkEnd w:id="66"/>
    <w:bookmarkStart w:name="z81" w:id="67"/>
    <w:p>
      <w:pPr>
        <w:spacing w:after="0"/>
        <w:ind w:left="0"/>
        <w:jc w:val="both"/>
      </w:pPr>
      <w:r>
        <w:rPr>
          <w:rFonts w:ascii="Times New Roman"/>
          <w:b w:val="false"/>
          <w:i w:val="false"/>
          <w:color w:val="000000"/>
          <w:sz w:val="28"/>
        </w:rPr>
        <w:t xml:space="preserve">
      3. Нысан мынадай түрде толтырылады: </w:t>
      </w:r>
    </w:p>
    <w:bookmarkEnd w:id="67"/>
    <w:bookmarkStart w:name="z82" w:id="68"/>
    <w:p>
      <w:pPr>
        <w:spacing w:after="0"/>
        <w:ind w:left="0"/>
        <w:jc w:val="both"/>
      </w:pPr>
      <w:r>
        <w:rPr>
          <w:rFonts w:ascii="Times New Roman"/>
          <w:b w:val="false"/>
          <w:i w:val="false"/>
          <w:color w:val="000000"/>
          <w:sz w:val="28"/>
        </w:rPr>
        <w:t>
      "Қазақстан Республикасы Ұлттық қорының активтері мен міндеттемелері туралы есеп" кестесінде:</w:t>
      </w:r>
    </w:p>
    <w:bookmarkEnd w:id="68"/>
    <w:bookmarkStart w:name="z83" w:id="69"/>
    <w:p>
      <w:pPr>
        <w:spacing w:after="0"/>
        <w:ind w:left="0"/>
        <w:jc w:val="both"/>
      </w:pPr>
      <w:r>
        <w:rPr>
          <w:rFonts w:ascii="Times New Roman"/>
          <w:b w:val="false"/>
          <w:i w:val="false"/>
          <w:color w:val="000000"/>
          <w:sz w:val="28"/>
        </w:rPr>
        <w:t>
      "Қаржылық есептілік бабының атауы" деген бағанда қаржылық есептілік бабының атауы көрсетіледі;</w:t>
      </w:r>
    </w:p>
    <w:bookmarkEnd w:id="69"/>
    <w:bookmarkStart w:name="z84" w:id="70"/>
    <w:p>
      <w:pPr>
        <w:spacing w:after="0"/>
        <w:ind w:left="0"/>
        <w:jc w:val="both"/>
      </w:pPr>
      <w:r>
        <w:rPr>
          <w:rFonts w:ascii="Times New Roman"/>
          <w:b w:val="false"/>
          <w:i w:val="false"/>
          <w:color w:val="000000"/>
          <w:sz w:val="28"/>
        </w:rPr>
        <w:t>
      "Ағымдағы күн" деген бағанда қаржылық есептілік бабының сомасы ағымдағы күнгі мың теңгемен көрсетіледі;</w:t>
      </w:r>
    </w:p>
    <w:bookmarkEnd w:id="70"/>
    <w:bookmarkStart w:name="z85" w:id="71"/>
    <w:p>
      <w:pPr>
        <w:spacing w:after="0"/>
        <w:ind w:left="0"/>
        <w:jc w:val="both"/>
      </w:pPr>
      <w:r>
        <w:rPr>
          <w:rFonts w:ascii="Times New Roman"/>
          <w:b w:val="false"/>
          <w:i w:val="false"/>
          <w:color w:val="000000"/>
          <w:sz w:val="28"/>
        </w:rPr>
        <w:t>
      "Алдыңғы күн" деген бағанда қаржылық есептілік бабының сомасы алдыңғы күнгі мың теңгемен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87" w:id="72"/>
    <w:p>
      <w:pPr>
        <w:spacing w:after="0"/>
        <w:ind w:left="0"/>
        <w:jc w:val="left"/>
      </w:pPr>
      <w:r>
        <w:rPr>
          <w:rFonts w:ascii="Times New Roman"/>
          <w:b/>
          <w:i w:val="false"/>
          <w:color w:val="000000"/>
        </w:rPr>
        <w:t xml:space="preserve"> Қазақстан Республикасы Ұлттық қорының </w:t>
      </w:r>
    </w:p>
    <w:bookmarkEnd w:id="72"/>
    <w:bookmarkStart w:name="z88" w:id="73"/>
    <w:p>
      <w:pPr>
        <w:spacing w:after="0"/>
        <w:ind w:left="0"/>
        <w:jc w:val="left"/>
      </w:pPr>
      <w:r>
        <w:rPr>
          <w:rFonts w:ascii="Times New Roman"/>
          <w:b/>
          <w:i w:val="false"/>
          <w:color w:val="000000"/>
        </w:rPr>
        <w:t xml:space="preserve"> жиынтық кірісі туралы есеп</w:t>
      </w:r>
    </w:p>
    <w:bookmarkEnd w:id="73"/>
    <w:bookmarkStart w:name="z89" w:id="74"/>
    <w:p>
      <w:pPr>
        <w:spacing w:after="0"/>
        <w:ind w:left="0"/>
        <w:jc w:val="left"/>
      </w:pPr>
      <w:r>
        <w:rPr>
          <w:rFonts w:ascii="Times New Roman"/>
          <w:b/>
          <w:i w:val="false"/>
          <w:color w:val="000000"/>
        </w:rPr>
        <w:t xml:space="preserve"> 20___ ж. есепті кезең</w:t>
      </w:r>
    </w:p>
    <w:bookmarkEnd w:id="74"/>
    <w:bookmarkStart w:name="z90" w:id="75"/>
    <w:p>
      <w:pPr>
        <w:spacing w:after="0"/>
        <w:ind w:left="0"/>
        <w:jc w:val="both"/>
      </w:pPr>
      <w:r>
        <w:rPr>
          <w:rFonts w:ascii="Times New Roman"/>
          <w:b w:val="false"/>
          <w:i w:val="false"/>
          <w:color w:val="000000"/>
          <w:sz w:val="28"/>
        </w:rPr>
        <w:t>
      Индексі: ФФИНФ- 3</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76"/>
    <w:p>
      <w:pPr>
        <w:spacing w:after="0"/>
        <w:ind w:left="0"/>
        <w:jc w:val="both"/>
      </w:pPr>
      <w:r>
        <w:rPr>
          <w:rFonts w:ascii="Times New Roman"/>
          <w:b w:val="false"/>
          <w:i w:val="false"/>
          <w:color w:val="000000"/>
          <w:sz w:val="28"/>
        </w:rPr>
        <w:t>
      Кезеңділігі: тоқсан сайын, жыл сайын</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77"/>
    <w:p>
      <w:pPr>
        <w:spacing w:after="0"/>
        <w:ind w:left="0"/>
        <w:jc w:val="both"/>
      </w:pPr>
      <w:r>
        <w:rPr>
          <w:rFonts w:ascii="Times New Roman"/>
          <w:b w:val="false"/>
          <w:i w:val="false"/>
          <w:color w:val="000000"/>
          <w:sz w:val="28"/>
        </w:rPr>
        <w:t>
      Ұсынады: Қазақстан Республикасының Ұлттық Банкі</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78"/>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79"/>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 ұсынылады.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бабының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түріндегі кірістер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келісімшарттарды қоспағанда, пайда немесе шығын арқылы әділ құны бойынша есепке алынатын қаржы құралдарынан түскен таза кіріс /(шығын)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келісімшарттардан түскен таза кіріс /(шығын)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таза кіріс (шығын)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басқарғаны үшін комиссия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қызметтерге ақы төлеу бойынша шығыстар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қызметтерге ақы төлеу бойынша шығыстар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қызметтерге ақы төлеу бойынша шығыстар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және ақпараттық дерекқорларды пайдаланғаны үшін ақы төлеу бойынша шығыстар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пайда/(шығын)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/(шығын)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санау кезіндегі бағамдық айырма</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кіріс/(шығын)</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 /(шығын) жиыны</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 Ұлттық Банкі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өрағасының орынбасары</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Тегі және аты-жөні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 Ұлттық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Банкінің есептілікті жасауға жауапты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бөлімшесінің басшысы</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Тегі және аты-жөні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3-нысанға қосымша</w:t>
            </w:r>
          </w:p>
        </w:tc>
      </w:tr>
    </w:tbl>
    <w:bookmarkStart w:name="z97" w:id="80"/>
    <w:p>
      <w:pPr>
        <w:spacing w:after="0"/>
        <w:ind w:left="0"/>
        <w:jc w:val="left"/>
      </w:pPr>
      <w:r>
        <w:rPr>
          <w:rFonts w:ascii="Times New Roman"/>
          <w:b/>
          <w:i w:val="false"/>
          <w:color w:val="000000"/>
        </w:rPr>
        <w:t xml:space="preserve">  "Қазақстан Республикасы Ұлттық қорының </w:t>
      </w:r>
    </w:p>
    <w:bookmarkEnd w:id="80"/>
    <w:bookmarkStart w:name="z98" w:id="81"/>
    <w:p>
      <w:pPr>
        <w:spacing w:after="0"/>
        <w:ind w:left="0"/>
        <w:jc w:val="left"/>
      </w:pPr>
      <w:r>
        <w:rPr>
          <w:rFonts w:ascii="Times New Roman"/>
          <w:b/>
          <w:i w:val="false"/>
          <w:color w:val="000000"/>
        </w:rPr>
        <w:t xml:space="preserve">  жиынтық кірісі туралы есептің" нысанын толтыру жөніндегі түсіндірме </w:t>
      </w:r>
    </w:p>
    <w:bookmarkEnd w:id="81"/>
    <w:bookmarkStart w:name="z99" w:id="82"/>
    <w:p>
      <w:pPr>
        <w:spacing w:after="0"/>
        <w:ind w:left="0"/>
        <w:jc w:val="left"/>
      </w:pPr>
      <w:r>
        <w:rPr>
          <w:rFonts w:ascii="Times New Roman"/>
          <w:b/>
          <w:i w:val="false"/>
          <w:color w:val="000000"/>
        </w:rPr>
        <w:t xml:space="preserve"> 1-тарау. Жалпы ережелер</w:t>
      </w:r>
    </w:p>
    <w:bookmarkEnd w:id="82"/>
    <w:p>
      <w:pPr>
        <w:spacing w:after="0"/>
        <w:ind w:left="0"/>
        <w:jc w:val="both"/>
      </w:pPr>
      <w:bookmarkStart w:name="z100" w:id="83"/>
      <w:r>
        <w:rPr>
          <w:rFonts w:ascii="Times New Roman"/>
          <w:b w:val="false"/>
          <w:i w:val="false"/>
          <w:color w:val="000000"/>
          <w:sz w:val="28"/>
        </w:rPr>
        <w:t xml:space="preserve">
      1. "Қазақстан Республикасы Ұлттық қорының жиынтық кірісі туралы есептің" нысаны 2008 жылғы 4 желтоқсандағы Қазақстан Республикасының Бюджет кодексі </w:t>
      </w:r>
    </w:p>
    <w:bookmarkEnd w:id="83"/>
    <w:p>
      <w:pPr>
        <w:spacing w:after="0"/>
        <w:ind w:left="0"/>
        <w:jc w:val="both"/>
      </w:pPr>
      <w:r>
        <w:rPr>
          <w:rFonts w:ascii="Times New Roman"/>
          <w:b w:val="false"/>
          <w:i w:val="false"/>
          <w:color w:val="000000"/>
          <w:sz w:val="28"/>
        </w:rPr>
        <w:t xml:space="preserve">133-бабының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w:t>
      </w:r>
    </w:p>
    <w:bookmarkStart w:name="z101" w:id="84"/>
    <w:p>
      <w:pPr>
        <w:spacing w:after="0"/>
        <w:ind w:left="0"/>
        <w:jc w:val="both"/>
      </w:pPr>
      <w:r>
        <w:rPr>
          <w:rFonts w:ascii="Times New Roman"/>
          <w:b w:val="false"/>
          <w:i w:val="false"/>
          <w:color w:val="000000"/>
          <w:sz w:val="28"/>
        </w:rPr>
        <w:t xml:space="preserve">
      2. "Қазақстан Республикасы Ұлттық қорының жиынтық кірісі туралы есеп" нысанын Қазақстан Республикасының Ұлттық Банкі жасайды және Қазақстан Республикасының Қаржы министрлігіне жолданады. </w:t>
      </w:r>
    </w:p>
    <w:bookmarkEnd w:id="84"/>
    <w:bookmarkStart w:name="z102" w:id="85"/>
    <w:p>
      <w:pPr>
        <w:spacing w:after="0"/>
        <w:ind w:left="0"/>
        <w:jc w:val="left"/>
      </w:pPr>
      <w:r>
        <w:rPr>
          <w:rFonts w:ascii="Times New Roman"/>
          <w:b/>
          <w:i w:val="false"/>
          <w:color w:val="000000"/>
        </w:rPr>
        <w:t xml:space="preserve"> 2-тарау. Нысанды толтыру жөніндегі түсіндірме</w:t>
      </w:r>
    </w:p>
    <w:bookmarkEnd w:id="85"/>
    <w:bookmarkStart w:name="z103" w:id="86"/>
    <w:p>
      <w:pPr>
        <w:spacing w:after="0"/>
        <w:ind w:left="0"/>
        <w:jc w:val="both"/>
      </w:pPr>
      <w:r>
        <w:rPr>
          <w:rFonts w:ascii="Times New Roman"/>
          <w:b w:val="false"/>
          <w:i w:val="false"/>
          <w:color w:val="000000"/>
          <w:sz w:val="28"/>
        </w:rPr>
        <w:t xml:space="preserve">
      3. Нысан мынадай түрде толтырылады: </w:t>
      </w:r>
    </w:p>
    <w:bookmarkEnd w:id="86"/>
    <w:bookmarkStart w:name="z104" w:id="87"/>
    <w:p>
      <w:pPr>
        <w:spacing w:after="0"/>
        <w:ind w:left="0"/>
        <w:jc w:val="both"/>
      </w:pPr>
      <w:r>
        <w:rPr>
          <w:rFonts w:ascii="Times New Roman"/>
          <w:b w:val="false"/>
          <w:i w:val="false"/>
          <w:color w:val="000000"/>
          <w:sz w:val="28"/>
        </w:rPr>
        <w:t>
      "Қазақстан Республикасы Ұлттық қорының жиынтық кірісі туралы есеп" кестесінде:</w:t>
      </w:r>
    </w:p>
    <w:bookmarkEnd w:id="87"/>
    <w:bookmarkStart w:name="z105" w:id="88"/>
    <w:p>
      <w:pPr>
        <w:spacing w:after="0"/>
        <w:ind w:left="0"/>
        <w:jc w:val="both"/>
      </w:pPr>
      <w:r>
        <w:rPr>
          <w:rFonts w:ascii="Times New Roman"/>
          <w:b w:val="false"/>
          <w:i w:val="false"/>
          <w:color w:val="000000"/>
          <w:sz w:val="28"/>
        </w:rPr>
        <w:t>
      "Қаржылық есептілік бабының атауы" деген бағанда қаржылық есептілік бабының атауы көрсетіледі;</w:t>
      </w:r>
    </w:p>
    <w:bookmarkEnd w:id="88"/>
    <w:bookmarkStart w:name="z106" w:id="89"/>
    <w:p>
      <w:pPr>
        <w:spacing w:after="0"/>
        <w:ind w:left="0"/>
        <w:jc w:val="both"/>
      </w:pPr>
      <w:r>
        <w:rPr>
          <w:rFonts w:ascii="Times New Roman"/>
          <w:b w:val="false"/>
          <w:i w:val="false"/>
          <w:color w:val="000000"/>
          <w:sz w:val="28"/>
        </w:rPr>
        <w:t>
      "Ағымдағы кезең" деген бағанда қаржылық есептілік бабының сомасы ағымдағы кезеңдегі мың теңгемен көрсетіледі;</w:t>
      </w:r>
    </w:p>
    <w:bookmarkEnd w:id="89"/>
    <w:bookmarkStart w:name="z107" w:id="90"/>
    <w:p>
      <w:pPr>
        <w:spacing w:after="0"/>
        <w:ind w:left="0"/>
        <w:jc w:val="both"/>
      </w:pPr>
      <w:r>
        <w:rPr>
          <w:rFonts w:ascii="Times New Roman"/>
          <w:b w:val="false"/>
          <w:i w:val="false"/>
          <w:color w:val="000000"/>
          <w:sz w:val="28"/>
        </w:rPr>
        <w:t>
      "Алдыңғы кезең" деген бағанда қаржылық есептілік бабының сомасы алдыңғы кезеңдегі мың теңгемен көрсетіледі.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09" w:id="91"/>
    <w:p>
      <w:pPr>
        <w:spacing w:after="0"/>
        <w:ind w:left="0"/>
        <w:jc w:val="left"/>
      </w:pPr>
      <w:r>
        <w:rPr>
          <w:rFonts w:ascii="Times New Roman"/>
          <w:b/>
          <w:i w:val="false"/>
          <w:color w:val="000000"/>
        </w:rPr>
        <w:t xml:space="preserve"> Қазақстан Республикасы Ұлттық қорының </w:t>
      </w:r>
    </w:p>
    <w:bookmarkEnd w:id="91"/>
    <w:bookmarkStart w:name="z110" w:id="92"/>
    <w:p>
      <w:pPr>
        <w:spacing w:after="0"/>
        <w:ind w:left="0"/>
        <w:jc w:val="left"/>
      </w:pPr>
      <w:r>
        <w:rPr>
          <w:rFonts w:ascii="Times New Roman"/>
          <w:b/>
          <w:i w:val="false"/>
          <w:color w:val="000000"/>
        </w:rPr>
        <w:t xml:space="preserve"> ақша қаражатының қозғалысы туралы есеп </w:t>
      </w:r>
    </w:p>
    <w:bookmarkEnd w:id="92"/>
    <w:bookmarkStart w:name="z111" w:id="93"/>
    <w:p>
      <w:pPr>
        <w:spacing w:after="0"/>
        <w:ind w:left="0"/>
        <w:jc w:val="left"/>
      </w:pPr>
      <w:r>
        <w:rPr>
          <w:rFonts w:ascii="Times New Roman"/>
          <w:b/>
          <w:i w:val="false"/>
          <w:color w:val="000000"/>
        </w:rPr>
        <w:t xml:space="preserve"> 20___ ж. есепті кезең</w:t>
      </w:r>
    </w:p>
    <w:bookmarkEnd w:id="93"/>
    <w:bookmarkStart w:name="z112" w:id="94"/>
    <w:p>
      <w:pPr>
        <w:spacing w:after="0"/>
        <w:ind w:left="0"/>
        <w:jc w:val="both"/>
      </w:pPr>
      <w:r>
        <w:rPr>
          <w:rFonts w:ascii="Times New Roman"/>
          <w:b w:val="false"/>
          <w:i w:val="false"/>
          <w:color w:val="000000"/>
          <w:sz w:val="28"/>
        </w:rPr>
        <w:t>
      Индексі: ФФИНФ- 4</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Кезеңділігі: тоқсан сайын, жыл сайын</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96"/>
    <w:p>
      <w:pPr>
        <w:spacing w:after="0"/>
        <w:ind w:left="0"/>
        <w:jc w:val="both"/>
      </w:pPr>
      <w:r>
        <w:rPr>
          <w:rFonts w:ascii="Times New Roman"/>
          <w:b w:val="false"/>
          <w:i w:val="false"/>
          <w:color w:val="000000"/>
          <w:sz w:val="28"/>
        </w:rPr>
        <w:t>
      Ұсынады: Қазақстан Республикасының Ұлттық Банкі</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97"/>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 ұсынылады.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қозғалысы: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түзетулер: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мемлекеттік компанияларының облигациялары бойынша (дисконттың) /сыйлықақының амортизациясы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сыйақы түріндегі шығыстар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есепке алынатын қаржы құралдарынан іске асырылмаған (кіріс)/шығын, олардың өзгерістері кезеңдегі пайданың немесе шығынның құрамында көрсетіледі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операциялық активтердегі және міндеттемелердегі өзгерістерге дейінгі қозғалысы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(ұлғаюы)/азаюы: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қоспағанда, пайда немесе шығын арқылы әділ құны бойынша есепке алынатын қаржы құралдары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 (азаюы):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қызметтегі/қызметтен ақша қаражатының таза түсуі/(пайдаланылуы)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қозғалысы: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мемлекеттік компанияларының облигацияларын (сатып алу)/сату немесе өтеу</w:t>
            </w:r>
          </w:p>
          <w:p>
            <w:pPr>
              <w:spacing w:after="20"/>
              <w:ind w:left="20"/>
              <w:jc w:val="both"/>
            </w:pPr>
            <w:r>
              <w:rPr>
                <w:rFonts w:ascii="Times New Roman"/>
                <w:b w:val="false"/>
                <w:i w:val="false"/>
                <w:color w:val="000000"/>
                <w:sz w:val="20"/>
              </w:rPr>
              <w:t>
Инвестициялық қызметтегі/қызметтен ақша қаражатының таза түсуі/(пайдаланылуы)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қозғалысы: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түсімдер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p>
            <w:pPr>
              <w:spacing w:after="20"/>
              <w:ind w:left="20"/>
              <w:jc w:val="both"/>
            </w:pPr>
            <w:r>
              <w:rPr>
                <w:rFonts w:ascii="Times New Roman"/>
                <w:b w:val="false"/>
                <w:i w:val="false"/>
                <w:color w:val="000000"/>
                <w:sz w:val="20"/>
              </w:rPr>
              <w:t>
Өзге аударымдар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қызметтен/қызметтегі ақша қаражатының таза түсуі/(пайдаланылуы)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және олардың баламаларының таза ұлғаюы (азаюы)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 және оның баламалары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 және оның баламалары</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 Ұлттық Банкі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өрағасының орынбасары</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Тегі және аты-жөні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 Ұлттық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Банкінің есептілікті жасауға жауапты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бөлімшесінің басшысы</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Тегі және аты-жөні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4-нысанға қосымша</w:t>
            </w:r>
          </w:p>
        </w:tc>
      </w:tr>
    </w:tbl>
    <w:bookmarkStart w:name="z119" w:id="99"/>
    <w:p>
      <w:pPr>
        <w:spacing w:after="0"/>
        <w:ind w:left="0"/>
        <w:jc w:val="left"/>
      </w:pPr>
      <w:r>
        <w:rPr>
          <w:rFonts w:ascii="Times New Roman"/>
          <w:b/>
          <w:i w:val="false"/>
          <w:color w:val="000000"/>
        </w:rPr>
        <w:t xml:space="preserve">  "Қазақстан Республикасы Ұлттық қоры </w:t>
      </w:r>
    </w:p>
    <w:bookmarkEnd w:id="99"/>
    <w:bookmarkStart w:name="z120" w:id="100"/>
    <w:p>
      <w:pPr>
        <w:spacing w:after="0"/>
        <w:ind w:left="0"/>
        <w:jc w:val="left"/>
      </w:pPr>
      <w:r>
        <w:rPr>
          <w:rFonts w:ascii="Times New Roman"/>
          <w:b/>
          <w:i w:val="false"/>
          <w:color w:val="000000"/>
        </w:rPr>
        <w:t xml:space="preserve"> ақша қаражатының қозғалысы туралы есептің" толтыру нысанын жөніндегі түсіндірме </w:t>
      </w:r>
    </w:p>
    <w:bookmarkEnd w:id="100"/>
    <w:bookmarkStart w:name="z121" w:id="101"/>
    <w:p>
      <w:pPr>
        <w:spacing w:after="0"/>
        <w:ind w:left="0"/>
        <w:jc w:val="left"/>
      </w:pPr>
      <w:r>
        <w:rPr>
          <w:rFonts w:ascii="Times New Roman"/>
          <w:b/>
          <w:i w:val="false"/>
          <w:color w:val="000000"/>
        </w:rPr>
        <w:t xml:space="preserve"> 1-тарау. Жалпы ережелер</w:t>
      </w:r>
    </w:p>
    <w:bookmarkEnd w:id="101"/>
    <w:bookmarkStart w:name="z122" w:id="102"/>
    <w:p>
      <w:pPr>
        <w:spacing w:after="0"/>
        <w:ind w:left="0"/>
        <w:jc w:val="both"/>
      </w:pPr>
      <w:r>
        <w:rPr>
          <w:rFonts w:ascii="Times New Roman"/>
          <w:b w:val="false"/>
          <w:i w:val="false"/>
          <w:color w:val="000000"/>
          <w:sz w:val="28"/>
        </w:rPr>
        <w:t xml:space="preserve">
      1. "Қазақстан Республикасы Ұлттық қоры ақша қаражатының қозғалысы туралы есептің" нысаны 2008 жылғы 4 желтоқсандағы Қазақстан Республикасының Бюджет кодексі 133-бабының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w:t>
      </w:r>
    </w:p>
    <w:bookmarkEnd w:id="102"/>
    <w:bookmarkStart w:name="z123" w:id="103"/>
    <w:p>
      <w:pPr>
        <w:spacing w:after="0"/>
        <w:ind w:left="0"/>
        <w:jc w:val="both"/>
      </w:pPr>
      <w:r>
        <w:rPr>
          <w:rFonts w:ascii="Times New Roman"/>
          <w:b w:val="false"/>
          <w:i w:val="false"/>
          <w:color w:val="000000"/>
          <w:sz w:val="28"/>
        </w:rPr>
        <w:t xml:space="preserve">
      2. "Қазақстан Республикасы Ұлттық қоры ақша қаражатының қозғалысы туралы есептің" нысанын Қазақстан Республикасының Ұлттық Банкі жасайды және Қазақстан Республикасының Қаржы министрлігіне жолданады. </w:t>
      </w:r>
    </w:p>
    <w:bookmarkEnd w:id="103"/>
    <w:bookmarkStart w:name="z124" w:id="104"/>
    <w:p>
      <w:pPr>
        <w:spacing w:after="0"/>
        <w:ind w:left="0"/>
        <w:jc w:val="left"/>
      </w:pPr>
      <w:r>
        <w:rPr>
          <w:rFonts w:ascii="Times New Roman"/>
          <w:b/>
          <w:i w:val="false"/>
          <w:color w:val="000000"/>
        </w:rPr>
        <w:t xml:space="preserve"> 2-тарау. Нысанды толтыру жөніндегі түсіндірме</w:t>
      </w:r>
    </w:p>
    <w:bookmarkEnd w:id="104"/>
    <w:bookmarkStart w:name="z125" w:id="105"/>
    <w:p>
      <w:pPr>
        <w:spacing w:after="0"/>
        <w:ind w:left="0"/>
        <w:jc w:val="both"/>
      </w:pPr>
      <w:r>
        <w:rPr>
          <w:rFonts w:ascii="Times New Roman"/>
          <w:b w:val="false"/>
          <w:i w:val="false"/>
          <w:color w:val="000000"/>
          <w:sz w:val="28"/>
        </w:rPr>
        <w:t xml:space="preserve">
      3. Нысан мынадай түрде толтырылады: </w:t>
      </w:r>
    </w:p>
    <w:bookmarkEnd w:id="105"/>
    <w:bookmarkStart w:name="z126" w:id="106"/>
    <w:p>
      <w:pPr>
        <w:spacing w:after="0"/>
        <w:ind w:left="0"/>
        <w:jc w:val="both"/>
      </w:pPr>
      <w:r>
        <w:rPr>
          <w:rFonts w:ascii="Times New Roman"/>
          <w:b w:val="false"/>
          <w:i w:val="false"/>
          <w:color w:val="000000"/>
          <w:sz w:val="28"/>
        </w:rPr>
        <w:t>
      "Қазақстан Республикасы Ұлттық қоры ақша қаражатының қозғалысы туралы есеп" кестесінде:</w:t>
      </w:r>
    </w:p>
    <w:bookmarkEnd w:id="106"/>
    <w:bookmarkStart w:name="z127" w:id="107"/>
    <w:p>
      <w:pPr>
        <w:spacing w:after="0"/>
        <w:ind w:left="0"/>
        <w:jc w:val="both"/>
      </w:pPr>
      <w:r>
        <w:rPr>
          <w:rFonts w:ascii="Times New Roman"/>
          <w:b w:val="false"/>
          <w:i w:val="false"/>
          <w:color w:val="000000"/>
          <w:sz w:val="28"/>
        </w:rPr>
        <w:t>
      қаржылық есептіліктің "Баптың атауы" деген бағанда қаржылық есептілік бабының атауы көрсетіледі;</w:t>
      </w:r>
    </w:p>
    <w:bookmarkEnd w:id="107"/>
    <w:bookmarkStart w:name="z128" w:id="108"/>
    <w:p>
      <w:pPr>
        <w:spacing w:after="0"/>
        <w:ind w:left="0"/>
        <w:jc w:val="both"/>
      </w:pPr>
      <w:r>
        <w:rPr>
          <w:rFonts w:ascii="Times New Roman"/>
          <w:b w:val="false"/>
          <w:i w:val="false"/>
          <w:color w:val="000000"/>
          <w:sz w:val="28"/>
        </w:rPr>
        <w:t>
      "Ағымдағы кезең" деген бағанда қаржылық есептілік бабының сомасы ағымдағы кезеңдегі мың теңгемен көрсетіледі;</w:t>
      </w:r>
    </w:p>
    <w:bookmarkEnd w:id="108"/>
    <w:bookmarkStart w:name="z129" w:id="109"/>
    <w:p>
      <w:pPr>
        <w:spacing w:after="0"/>
        <w:ind w:left="0"/>
        <w:jc w:val="both"/>
      </w:pPr>
      <w:r>
        <w:rPr>
          <w:rFonts w:ascii="Times New Roman"/>
          <w:b w:val="false"/>
          <w:i w:val="false"/>
          <w:color w:val="000000"/>
          <w:sz w:val="28"/>
        </w:rPr>
        <w:t>
      "Алдыңғы кезең" деген бағанда қаржылық есептілік бабының сомасы алдыңғы кезеңдегі мың теңгемен көрсетіледі.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131" w:id="110"/>
    <w:p>
      <w:pPr>
        <w:spacing w:after="0"/>
        <w:ind w:left="0"/>
        <w:jc w:val="left"/>
      </w:pPr>
      <w:r>
        <w:rPr>
          <w:rFonts w:ascii="Times New Roman"/>
          <w:b/>
          <w:i w:val="false"/>
          <w:color w:val="000000"/>
        </w:rPr>
        <w:t xml:space="preserve"> Қазақстан Республикасы Ұлттық қорының </w:t>
      </w:r>
    </w:p>
    <w:bookmarkEnd w:id="110"/>
    <w:bookmarkStart w:name="z132" w:id="111"/>
    <w:p>
      <w:pPr>
        <w:spacing w:after="0"/>
        <w:ind w:left="0"/>
        <w:jc w:val="left"/>
      </w:pPr>
      <w:r>
        <w:rPr>
          <w:rFonts w:ascii="Times New Roman"/>
          <w:b/>
          <w:i w:val="false"/>
          <w:color w:val="000000"/>
        </w:rPr>
        <w:t xml:space="preserve"> таза активтеріндегі өзгерістер туралы есеп </w:t>
      </w:r>
    </w:p>
    <w:bookmarkEnd w:id="111"/>
    <w:bookmarkStart w:name="z133" w:id="112"/>
    <w:p>
      <w:pPr>
        <w:spacing w:after="0"/>
        <w:ind w:left="0"/>
        <w:jc w:val="left"/>
      </w:pPr>
      <w:r>
        <w:rPr>
          <w:rFonts w:ascii="Times New Roman"/>
          <w:b/>
          <w:i w:val="false"/>
          <w:color w:val="000000"/>
        </w:rPr>
        <w:t xml:space="preserve"> 20___ ж. есепті кезең</w:t>
      </w:r>
    </w:p>
    <w:bookmarkEnd w:id="112"/>
    <w:bookmarkStart w:name="z134" w:id="113"/>
    <w:p>
      <w:pPr>
        <w:spacing w:after="0"/>
        <w:ind w:left="0"/>
        <w:jc w:val="both"/>
      </w:pPr>
      <w:r>
        <w:rPr>
          <w:rFonts w:ascii="Times New Roman"/>
          <w:b w:val="false"/>
          <w:i w:val="false"/>
          <w:color w:val="000000"/>
          <w:sz w:val="28"/>
        </w:rPr>
        <w:t>
      Индексі: ФФИНФ- 5</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114"/>
    <w:p>
      <w:pPr>
        <w:spacing w:after="0"/>
        <w:ind w:left="0"/>
        <w:jc w:val="both"/>
      </w:pPr>
      <w:r>
        <w:rPr>
          <w:rFonts w:ascii="Times New Roman"/>
          <w:b w:val="false"/>
          <w:i w:val="false"/>
          <w:color w:val="000000"/>
          <w:sz w:val="28"/>
        </w:rPr>
        <w:t>
      Кезеңділігі: тоқсан сайын, жыл сайын</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6" w:id="115"/>
    <w:p>
      <w:pPr>
        <w:spacing w:after="0"/>
        <w:ind w:left="0"/>
        <w:jc w:val="both"/>
      </w:pPr>
      <w:r>
        <w:rPr>
          <w:rFonts w:ascii="Times New Roman"/>
          <w:b w:val="false"/>
          <w:i w:val="false"/>
          <w:color w:val="000000"/>
          <w:sz w:val="28"/>
        </w:rPr>
        <w:t>
      Ұсынады: Қазақстан Республикасының Ұлттық Банкі</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16"/>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117"/>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Баптардың атауы</w:t>
            </w:r>
          </w:p>
          <w:p>
            <w:pPr>
              <w:spacing w:after="20"/>
              <w:ind w:left="20"/>
              <w:jc w:val="both"/>
            </w:pPr>
            <w:r>
              <w:rPr>
                <w:rFonts w:ascii="Times New Roman"/>
                <w:b w:val="false"/>
                <w:i w:val="false"/>
                <w:color w:val="000000"/>
                <w:sz w:val="20"/>
              </w:rPr>
              <w:t xml:space="preserve">
Өткен кезеңнің басындағы қалдық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Түсімдер</w:t>
            </w:r>
            <w:r>
              <w:rPr>
                <w:rFonts w:ascii="Times New Roman"/>
                <w:b w:val="false"/>
                <w:i w:val="false"/>
                <w:color w:val="000000"/>
                <w:sz w:val="20"/>
                <w:u w:val="single"/>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Таза</w:t>
            </w:r>
            <w:r>
              <w:rPr>
                <w:rFonts w:ascii="Times New Roman"/>
                <w:b w:val="false"/>
                <w:i w:val="false"/>
                <w:color w:val="000000"/>
                <w:sz w:val="20"/>
                <w:u w:val="single"/>
              </w:rPr>
              <w:t xml:space="preserve"> п</w:t>
            </w:r>
            <w:r>
              <w:rPr>
                <w:rFonts w:ascii="Times New Roman"/>
                <w:b w:val="false"/>
                <w:i w:val="false"/>
                <w:color w:val="000000"/>
                <w:sz w:val="20"/>
                <w:u w:val="single"/>
              </w:rPr>
              <w:t>айда</w:t>
            </w:r>
            <w:r>
              <w:rPr>
                <w:rFonts w:ascii="Times New Roman"/>
                <w:b w:val="false"/>
                <w:i w:val="false"/>
                <w:color w:val="000000"/>
                <w:sz w:val="20"/>
                <w:u w:val="single"/>
              </w:rPr>
              <w:t>/ (</w:t>
            </w:r>
            <w:r>
              <w:rPr>
                <w:rFonts w:ascii="Times New Roman"/>
                <w:b w:val="false"/>
                <w:i w:val="false"/>
                <w:color w:val="000000"/>
                <w:sz w:val="20"/>
                <w:u w:val="single"/>
              </w:rPr>
              <w:t>шығын</w:t>
            </w:r>
            <w:r>
              <w:rPr>
                <w:rFonts w:ascii="Times New Roman"/>
                <w:b w:val="false"/>
                <w:i w:val="false"/>
                <w:color w:val="000000"/>
                <w:sz w:val="20"/>
                <w:u w:val="single"/>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 қайта бағалау бойынша </w:t>
            </w:r>
            <w:r>
              <w:rPr>
                <w:rFonts w:ascii="Times New Roman"/>
                <w:b w:val="false"/>
                <w:i w:val="false"/>
                <w:color w:val="000000"/>
                <w:sz w:val="20"/>
                <w:u w:val="single"/>
              </w:rPr>
              <w:t>р</w:t>
            </w:r>
            <w:r>
              <w:rPr>
                <w:rFonts w:ascii="Times New Roman"/>
                <w:b w:val="false"/>
                <w:i w:val="false"/>
                <w:color w:val="000000"/>
                <w:sz w:val="20"/>
                <w:u w:val="single"/>
              </w:rPr>
              <w:t>езерв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пайда/(шығын) </w:t>
            </w:r>
          </w:p>
          <w:p>
            <w:pPr>
              <w:spacing w:after="20"/>
              <w:ind w:left="20"/>
              <w:jc w:val="both"/>
            </w:pPr>
            <w:r>
              <w:rPr>
                <w:rFonts w:ascii="Times New Roman"/>
                <w:b w:val="false"/>
                <w:i w:val="false"/>
                <w:color w:val="000000"/>
                <w:sz w:val="20"/>
              </w:rPr>
              <w:t>
Басқа да жиынтық кіріс</w:t>
            </w:r>
          </w:p>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w:t>
            </w:r>
          </w:p>
          <w:p>
            <w:pPr>
              <w:spacing w:after="20"/>
              <w:ind w:left="20"/>
              <w:jc w:val="both"/>
            </w:pPr>
            <w:r>
              <w:rPr>
                <w:rFonts w:ascii="Times New Roman"/>
                <w:b w:val="false"/>
                <w:i w:val="false"/>
                <w:color w:val="000000"/>
                <w:sz w:val="20"/>
              </w:rPr>
              <w:t>
Валютаны қайта бағалаудағы таза активтердің бастапқы сальдоға әсері</w:t>
            </w:r>
          </w:p>
          <w:p>
            <w:pPr>
              <w:spacing w:after="20"/>
              <w:ind w:left="20"/>
              <w:jc w:val="both"/>
            </w:pPr>
            <w:r>
              <w:rPr>
                <w:rFonts w:ascii="Times New Roman"/>
                <w:b w:val="false"/>
                <w:i w:val="false"/>
                <w:color w:val="000000"/>
                <w:sz w:val="20"/>
              </w:rPr>
              <w:t>
Валютаны қайта бағалаудағы таза пайдаға (шығынға) және басқа да ауыстыруларға әсері</w:t>
            </w:r>
          </w:p>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баптардың барлығы:</w:t>
            </w:r>
          </w:p>
          <w:p>
            <w:pPr>
              <w:spacing w:after="20"/>
              <w:ind w:left="20"/>
              <w:jc w:val="both"/>
            </w:pPr>
            <w:r>
              <w:rPr>
                <w:rFonts w:ascii="Times New Roman"/>
                <w:b w:val="false"/>
                <w:i w:val="false"/>
                <w:color w:val="000000"/>
                <w:sz w:val="20"/>
              </w:rPr>
              <w:t>
Басқа да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w:t>
            </w:r>
          </w:p>
          <w:p>
            <w:pPr>
              <w:spacing w:after="20"/>
              <w:ind w:left="20"/>
              <w:jc w:val="both"/>
            </w:pPr>
            <w:r>
              <w:rPr>
                <w:rFonts w:ascii="Times New Roman"/>
                <w:b w:val="false"/>
                <w:i w:val="false"/>
                <w:color w:val="000000"/>
                <w:sz w:val="20"/>
              </w:rPr>
              <w:t>
Қазақстан Республикасының Қаржы министрлігінен түсімдер</w:t>
            </w:r>
          </w:p>
          <w:p>
            <w:pPr>
              <w:spacing w:after="20"/>
              <w:ind w:left="20"/>
              <w:jc w:val="both"/>
            </w:pPr>
            <w:r>
              <w:rPr>
                <w:rFonts w:ascii="Times New Roman"/>
                <w:b w:val="false"/>
                <w:i w:val="false"/>
                <w:color w:val="000000"/>
                <w:sz w:val="20"/>
              </w:rPr>
              <w:t>
Республикалық бюджетке аударымдар</w:t>
            </w:r>
          </w:p>
          <w:p>
            <w:pPr>
              <w:spacing w:after="20"/>
              <w:ind w:left="20"/>
              <w:jc w:val="both"/>
            </w:pPr>
            <w:r>
              <w:rPr>
                <w:rFonts w:ascii="Times New Roman"/>
                <w:b w:val="false"/>
                <w:i w:val="false"/>
                <w:color w:val="000000"/>
                <w:sz w:val="20"/>
              </w:rPr>
              <w:t>
Өзге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операциялардың барлығы</w:t>
            </w:r>
          </w:p>
          <w:p>
            <w:pPr>
              <w:spacing w:after="20"/>
              <w:ind w:left="20"/>
              <w:jc w:val="both"/>
            </w:pPr>
            <w:r>
              <w:rPr>
                <w:rFonts w:ascii="Times New Roman"/>
                <w:b w:val="false"/>
                <w:i w:val="false"/>
                <w:color w:val="000000"/>
                <w:sz w:val="20"/>
              </w:rPr>
              <w:t>
Өткен кезеңнің аяғындағы қалдық</w:t>
            </w:r>
          </w:p>
          <w:p>
            <w:pPr>
              <w:spacing w:after="20"/>
              <w:ind w:left="20"/>
              <w:jc w:val="both"/>
            </w:pPr>
            <w:r>
              <w:rPr>
                <w:rFonts w:ascii="Times New Roman"/>
                <w:b w:val="false"/>
                <w:i w:val="false"/>
                <w:color w:val="000000"/>
                <w:sz w:val="20"/>
              </w:rPr>
              <w:t>
Ағымдағы кезеңнің басындағы қалдық</w:t>
            </w:r>
          </w:p>
          <w:p>
            <w:pPr>
              <w:spacing w:after="20"/>
              <w:ind w:left="20"/>
              <w:jc w:val="both"/>
            </w:pPr>
            <w:r>
              <w:rPr>
                <w:rFonts w:ascii="Times New Roman"/>
                <w:b w:val="false"/>
                <w:i w:val="false"/>
                <w:color w:val="000000"/>
                <w:sz w:val="20"/>
              </w:rPr>
              <w:t xml:space="preserve">
Таза пайда/(шығын) </w:t>
            </w:r>
          </w:p>
          <w:p>
            <w:pPr>
              <w:spacing w:after="20"/>
              <w:ind w:left="20"/>
              <w:jc w:val="both"/>
            </w:pPr>
            <w:r>
              <w:rPr>
                <w:rFonts w:ascii="Times New Roman"/>
                <w:b w:val="false"/>
                <w:i w:val="false"/>
                <w:color w:val="000000"/>
                <w:sz w:val="20"/>
              </w:rPr>
              <w:t>
Өзге де жиынтық кіріс</w:t>
            </w:r>
          </w:p>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w:t>
            </w:r>
          </w:p>
          <w:p>
            <w:pPr>
              <w:spacing w:after="20"/>
              <w:ind w:left="20"/>
              <w:jc w:val="both"/>
            </w:pPr>
            <w:r>
              <w:rPr>
                <w:rFonts w:ascii="Times New Roman"/>
                <w:b w:val="false"/>
                <w:i w:val="false"/>
                <w:color w:val="000000"/>
                <w:sz w:val="20"/>
              </w:rPr>
              <w:t>
Валютаны қайта бағалаудың таза активтердің бастапқы сальдосына әсері</w:t>
            </w:r>
          </w:p>
          <w:p>
            <w:pPr>
              <w:spacing w:after="20"/>
              <w:ind w:left="20"/>
              <w:jc w:val="both"/>
            </w:pPr>
            <w:r>
              <w:rPr>
                <w:rFonts w:ascii="Times New Roman"/>
                <w:b w:val="false"/>
                <w:i w:val="false"/>
                <w:color w:val="000000"/>
                <w:sz w:val="20"/>
              </w:rPr>
              <w:t>
Валютаны қайта бағалаудың таза пайдаға (шығынға) және басқа да ауыстыруларға әсері</w:t>
            </w:r>
          </w:p>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____</w:t>
            </w:r>
            <w:r>
              <w:rPr>
                <w:rFonts w:ascii="Times New Roman"/>
                <w:b w:val="false"/>
                <w:i w:val="false"/>
                <w:color w:val="000000"/>
                <w:sz w:val="20"/>
                <w:u w:val="single"/>
              </w:rPr>
              <w:t>(</w:t>
            </w:r>
            <w:r>
              <w:rPr>
                <w:rFonts w:ascii="Times New Roman"/>
                <w:b w:val="false"/>
                <w:i w:val="false"/>
                <w:color w:val="000000"/>
                <w:sz w:val="20"/>
                <w:u w:val="single"/>
              </w:rPr>
              <w:t>шығын</w:t>
            </w:r>
            <w:r>
              <w:rPr>
                <w:rFonts w:ascii="Times New Roman"/>
                <w:b w:val="false"/>
                <w:i w:val="false"/>
                <w:color w:val="000000"/>
                <w:sz w:val="20"/>
                <w:u w:val="single"/>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 қайта бағалау бойынша </w:t>
            </w:r>
            <w:r>
              <w:rPr>
                <w:rFonts w:ascii="Times New Roman"/>
                <w:b w:val="false"/>
                <w:i w:val="false"/>
                <w:color w:val="000000"/>
                <w:sz w:val="20"/>
                <w:u w:val="single"/>
              </w:rPr>
              <w:t>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Барлығы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басқа да жиынтық кірістің барлығы</w:t>
            </w:r>
          </w:p>
          <w:p>
            <w:pPr>
              <w:spacing w:after="20"/>
              <w:ind w:left="20"/>
              <w:jc w:val="both"/>
            </w:pPr>
            <w:r>
              <w:rPr>
                <w:rFonts w:ascii="Times New Roman"/>
                <w:b w:val="false"/>
                <w:i w:val="false"/>
                <w:color w:val="000000"/>
                <w:sz w:val="20"/>
              </w:rPr>
              <w:t xml:space="preserve">
Таза активтердің құрамында тікелей көрсетілген меншік иелерімен операциялар </w:t>
            </w:r>
          </w:p>
          <w:p>
            <w:pPr>
              <w:spacing w:after="20"/>
              <w:ind w:left="20"/>
              <w:jc w:val="both"/>
            </w:pPr>
            <w:r>
              <w:rPr>
                <w:rFonts w:ascii="Times New Roman"/>
                <w:b w:val="false"/>
                <w:i w:val="false"/>
                <w:color w:val="000000"/>
                <w:sz w:val="20"/>
              </w:rPr>
              <w:t>
Қазақстан Республикасының Қаржы министрлігінен түсімдер</w:t>
            </w:r>
          </w:p>
          <w:p>
            <w:pPr>
              <w:spacing w:after="20"/>
              <w:ind w:left="20"/>
              <w:jc w:val="both"/>
            </w:pPr>
            <w:r>
              <w:rPr>
                <w:rFonts w:ascii="Times New Roman"/>
                <w:b w:val="false"/>
                <w:i w:val="false"/>
                <w:color w:val="000000"/>
                <w:sz w:val="20"/>
              </w:rPr>
              <w:t>
Республикалық бюджетке аударымдар</w:t>
            </w:r>
          </w:p>
          <w:p>
            <w:pPr>
              <w:spacing w:after="20"/>
              <w:ind w:left="20"/>
              <w:jc w:val="both"/>
            </w:pPr>
            <w:r>
              <w:rPr>
                <w:rFonts w:ascii="Times New Roman"/>
                <w:b w:val="false"/>
                <w:i w:val="false"/>
                <w:color w:val="000000"/>
                <w:sz w:val="20"/>
              </w:rPr>
              <w:t>
Өзге аударымдар</w:t>
            </w:r>
          </w:p>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операциялардың барлығы</w:t>
            </w:r>
          </w:p>
          <w:p>
            <w:pPr>
              <w:spacing w:after="20"/>
              <w:ind w:left="20"/>
              <w:jc w:val="both"/>
            </w:pPr>
            <w:r>
              <w:rPr>
                <w:rFonts w:ascii="Times New Roman"/>
                <w:b w:val="false"/>
                <w:i w:val="false"/>
                <w:color w:val="000000"/>
                <w:sz w:val="20"/>
              </w:rPr>
              <w:t>
Ағымдағы кезеңнің соңындағы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 Ұлттық Банкі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өрағасының орынбасары</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Тегі және аты-жөні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 Ұлттық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Банкінің есептілікті жасауға жауапты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бөлімшесінің басшысы</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Тегі және аты-жөні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5-нысанға қосымша</w:t>
            </w:r>
          </w:p>
        </w:tc>
      </w:tr>
    </w:tbl>
    <w:bookmarkStart w:name="z141" w:id="118"/>
    <w:p>
      <w:pPr>
        <w:spacing w:after="0"/>
        <w:ind w:left="0"/>
        <w:jc w:val="left"/>
      </w:pPr>
      <w:r>
        <w:rPr>
          <w:rFonts w:ascii="Times New Roman"/>
          <w:b/>
          <w:i w:val="false"/>
          <w:color w:val="000000"/>
        </w:rPr>
        <w:t xml:space="preserve">  "Қазақстан Республикасы Ұлттық қорының </w:t>
      </w:r>
    </w:p>
    <w:bookmarkEnd w:id="118"/>
    <w:bookmarkStart w:name="z142" w:id="119"/>
    <w:p>
      <w:pPr>
        <w:spacing w:after="0"/>
        <w:ind w:left="0"/>
        <w:jc w:val="left"/>
      </w:pPr>
      <w:r>
        <w:rPr>
          <w:rFonts w:ascii="Times New Roman"/>
          <w:b/>
          <w:i w:val="false"/>
          <w:color w:val="000000"/>
        </w:rPr>
        <w:t xml:space="preserve"> таза активтеріндегі өзгерістер туралы есептің" нысанын толтыру жөніндегі түсіндірме</w:t>
      </w:r>
    </w:p>
    <w:bookmarkEnd w:id="119"/>
    <w:bookmarkStart w:name="z143" w:id="120"/>
    <w:p>
      <w:pPr>
        <w:spacing w:after="0"/>
        <w:ind w:left="0"/>
        <w:jc w:val="left"/>
      </w:pPr>
      <w:r>
        <w:rPr>
          <w:rFonts w:ascii="Times New Roman"/>
          <w:b/>
          <w:i w:val="false"/>
          <w:color w:val="000000"/>
        </w:rPr>
        <w:t xml:space="preserve"> 1-тарау. Жалпы ережелер</w:t>
      </w:r>
    </w:p>
    <w:bookmarkEnd w:id="120"/>
    <w:p>
      <w:pPr>
        <w:spacing w:after="0"/>
        <w:ind w:left="0"/>
        <w:jc w:val="both"/>
      </w:pPr>
      <w:r>
        <w:rPr>
          <w:rFonts w:ascii="Times New Roman"/>
          <w:b w:val="false"/>
          <w:i w:val="false"/>
          <w:color w:val="000000"/>
          <w:sz w:val="28"/>
        </w:rPr>
        <w:t xml:space="preserve">
      1. "Қазақстан Республикасы Ұлттық қорының таза активтеріндегі өзгерістер туралы есептің" нысаны 2008 жылғы 4 желтоқсандағы Қазақстан Республикасының Бюджет кодексі 133-бабының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w:t>
      </w:r>
    </w:p>
    <w:bookmarkStart w:name="z144" w:id="121"/>
    <w:p>
      <w:pPr>
        <w:spacing w:after="0"/>
        <w:ind w:left="0"/>
        <w:jc w:val="both"/>
      </w:pPr>
      <w:r>
        <w:rPr>
          <w:rFonts w:ascii="Times New Roman"/>
          <w:b w:val="false"/>
          <w:i w:val="false"/>
          <w:color w:val="000000"/>
          <w:sz w:val="28"/>
        </w:rPr>
        <w:t xml:space="preserve">
      2. "Қазақстан Республикасы Ұлттық қорының таза активтеріндегі өзгерістер туралы есептің" нысанын Қазақстан Республикасының Ұлттық Банкі жасайды және Қазақстан Республикасының Қаржы министрлігіне жолданады. </w:t>
      </w:r>
    </w:p>
    <w:bookmarkEnd w:id="121"/>
    <w:bookmarkStart w:name="z145" w:id="122"/>
    <w:p>
      <w:pPr>
        <w:spacing w:after="0"/>
        <w:ind w:left="0"/>
        <w:jc w:val="left"/>
      </w:pPr>
      <w:r>
        <w:rPr>
          <w:rFonts w:ascii="Times New Roman"/>
          <w:b/>
          <w:i w:val="false"/>
          <w:color w:val="000000"/>
        </w:rPr>
        <w:t xml:space="preserve"> 2-тарау. Нысанды толтыру жөніндегі түсіндірме</w:t>
      </w:r>
    </w:p>
    <w:bookmarkEnd w:id="122"/>
    <w:bookmarkStart w:name="z146" w:id="123"/>
    <w:p>
      <w:pPr>
        <w:spacing w:after="0"/>
        <w:ind w:left="0"/>
        <w:jc w:val="both"/>
      </w:pPr>
      <w:r>
        <w:rPr>
          <w:rFonts w:ascii="Times New Roman"/>
          <w:b w:val="false"/>
          <w:i w:val="false"/>
          <w:color w:val="000000"/>
          <w:sz w:val="28"/>
        </w:rPr>
        <w:t xml:space="preserve">
      3. Нысан мынадай түрде толтырылады: </w:t>
      </w:r>
    </w:p>
    <w:bookmarkEnd w:id="123"/>
    <w:bookmarkStart w:name="z147" w:id="124"/>
    <w:p>
      <w:pPr>
        <w:spacing w:after="0"/>
        <w:ind w:left="0"/>
        <w:jc w:val="both"/>
      </w:pPr>
      <w:r>
        <w:rPr>
          <w:rFonts w:ascii="Times New Roman"/>
          <w:b w:val="false"/>
          <w:i w:val="false"/>
          <w:color w:val="000000"/>
          <w:sz w:val="28"/>
        </w:rPr>
        <w:t>
      "Қазақстан Республикасы Ұлттық қорының таза активтеріндегі өзгерістер туралы есеп" кестесінде:</w:t>
      </w:r>
    </w:p>
    <w:bookmarkEnd w:id="124"/>
    <w:bookmarkStart w:name="z148" w:id="125"/>
    <w:p>
      <w:pPr>
        <w:spacing w:after="0"/>
        <w:ind w:left="0"/>
        <w:jc w:val="both"/>
      </w:pPr>
      <w:r>
        <w:rPr>
          <w:rFonts w:ascii="Times New Roman"/>
          <w:b w:val="false"/>
          <w:i w:val="false"/>
          <w:color w:val="000000"/>
          <w:sz w:val="28"/>
        </w:rPr>
        <w:t>
      қаржылық есептіліктің "Баптың атауы" деген бағанда қаржылық есептілік баптарының атауы көрсетіледі;</w:t>
      </w:r>
    </w:p>
    <w:bookmarkEnd w:id="125"/>
    <w:bookmarkStart w:name="z149" w:id="126"/>
    <w:p>
      <w:pPr>
        <w:spacing w:after="0"/>
        <w:ind w:left="0"/>
        <w:jc w:val="both"/>
      </w:pPr>
      <w:r>
        <w:rPr>
          <w:rFonts w:ascii="Times New Roman"/>
          <w:b w:val="false"/>
          <w:i w:val="false"/>
          <w:color w:val="000000"/>
          <w:sz w:val="28"/>
        </w:rPr>
        <w:t>
      "Түсімдер" деген бағанда қаржылық есептілік бабының сомасы ағымдағы және алдағы кезең үшін мың теңгемен көрсетіледі;</w:t>
      </w:r>
    </w:p>
    <w:bookmarkEnd w:id="126"/>
    <w:bookmarkStart w:name="z150" w:id="127"/>
    <w:p>
      <w:pPr>
        <w:spacing w:after="0"/>
        <w:ind w:left="0"/>
        <w:jc w:val="both"/>
      </w:pPr>
      <w:r>
        <w:rPr>
          <w:rFonts w:ascii="Times New Roman"/>
          <w:b w:val="false"/>
          <w:i w:val="false"/>
          <w:color w:val="000000"/>
          <w:sz w:val="28"/>
        </w:rPr>
        <w:t>
      "Аударымдар" деген бағанда қаржылық есептілік бабының сомасы ағымдағы және алдағы кезең үшін мың теңгемен көрсетіледі;</w:t>
      </w:r>
    </w:p>
    <w:bookmarkEnd w:id="127"/>
    <w:bookmarkStart w:name="z151" w:id="128"/>
    <w:p>
      <w:pPr>
        <w:spacing w:after="0"/>
        <w:ind w:left="0"/>
        <w:jc w:val="both"/>
      </w:pPr>
      <w:r>
        <w:rPr>
          <w:rFonts w:ascii="Times New Roman"/>
          <w:b w:val="false"/>
          <w:i w:val="false"/>
          <w:color w:val="000000"/>
          <w:sz w:val="28"/>
        </w:rPr>
        <w:t>
      "Таза пайда/(шығын)" деген бағанда қаржылық есептілік бабының сомасы ағымдағы және алдағы кезең үшін мың теңгемен көрсетіледі;</w:t>
      </w:r>
    </w:p>
    <w:bookmarkEnd w:id="128"/>
    <w:bookmarkStart w:name="z152" w:id="129"/>
    <w:p>
      <w:pPr>
        <w:spacing w:after="0"/>
        <w:ind w:left="0"/>
        <w:jc w:val="both"/>
      </w:pPr>
      <w:r>
        <w:rPr>
          <w:rFonts w:ascii="Times New Roman"/>
          <w:b w:val="false"/>
          <w:i w:val="false"/>
          <w:color w:val="000000"/>
          <w:sz w:val="28"/>
        </w:rPr>
        <w:t>
      "Валютаны қайта бағалау бойынша резерв" деген бағанда қаржылық есептілік бабының сомасы ағымдағы және алдағы кезең үшін мың теңгемен көрсетіледі;</w:t>
      </w:r>
    </w:p>
    <w:bookmarkEnd w:id="129"/>
    <w:bookmarkStart w:name="z153" w:id="130"/>
    <w:p>
      <w:pPr>
        <w:spacing w:after="0"/>
        <w:ind w:left="0"/>
        <w:jc w:val="both"/>
      </w:pPr>
      <w:r>
        <w:rPr>
          <w:rFonts w:ascii="Times New Roman"/>
          <w:b w:val="false"/>
          <w:i w:val="false"/>
          <w:color w:val="000000"/>
          <w:sz w:val="28"/>
        </w:rPr>
        <w:t>
      "Барлығы" деген бағанда қаржылық есептілік бабының жиынтық сомасы ағымдағы және алдағы кезең үшін мың теңгемен көрсетіледі.</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