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d9db" w14:textId="7a3d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халықты әлеуметтік қорғау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704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кейбiр заңнамалық актiлерiне халықты әлеуметтік қорғау мәселелерi бойынша өзгерiстер мен толықтырулар енгiзу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халықты</w:t>
      </w:r>
      <w:r>
        <w:br/>
      </w:r>
      <w:r>
        <w:rPr>
          <w:rFonts w:ascii="Times New Roman"/>
          <w:b/>
          <w:i w:val="false"/>
          <w:color w:val="000000"/>
        </w:rPr>
        <w:t>
әлеуметтік қорғау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i w:val="false"/>
          <w:color w:val="000000"/>
          <w:sz w:val="28"/>
        </w:rPr>
        <w:t>.</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 5, 3-құжат; № 7, 29, 32-құжат;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 құжат; № 11, 63, 69-құжаттар; № 12, 82-құжат; № 14, 84, 86-құжат; № 16, 90-құжат; № 19-І, 19-ІІ, 96-құжат; № 21, 122-құжат; № 22, 128, 131-құжаттар; № 23, 143 құжат; 2015 ж., № 2, 3-құжат):</w:t>
      </w:r>
      <w:r>
        <w:br/>
      </w:r>
      <w:r>
        <w:rPr>
          <w:rFonts w:ascii="Times New Roman"/>
          <w:b w:val="false"/>
          <w:i w:val="false"/>
          <w:color w:val="000000"/>
          <w:sz w:val="28"/>
        </w:rPr>
        <w:t>
      1) 53-баптың 1-тармағының 6) тармақшасы мынадай мазмұндағы тоғызыншы және оныншы абзацтармен толықтырылсын:</w:t>
      </w:r>
      <w:r>
        <w:br/>
      </w:r>
      <w:r>
        <w:rPr>
          <w:rFonts w:ascii="Times New Roman"/>
          <w:b w:val="false"/>
          <w:i w:val="false"/>
          <w:color w:val="000000"/>
          <w:sz w:val="28"/>
        </w:rPr>
        <w:t>
      «мүгедек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w:t>
      </w:r>
      <w:r>
        <w:br/>
      </w: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w:t>
      </w:r>
      <w:r>
        <w:br/>
      </w:r>
      <w:r>
        <w:rPr>
          <w:rFonts w:ascii="Times New Roman"/>
          <w:b w:val="false"/>
          <w:i w:val="false"/>
          <w:color w:val="000000"/>
          <w:sz w:val="28"/>
        </w:rPr>
        <w:t>
      2) 55-баптың 1-тармағы 5) тармақшасының оныншы абзацы алып тасталсын;</w:t>
      </w:r>
      <w:r>
        <w:br/>
      </w:r>
      <w:r>
        <w:rPr>
          <w:rFonts w:ascii="Times New Roman"/>
          <w:b w:val="false"/>
          <w:i w:val="false"/>
          <w:color w:val="000000"/>
          <w:sz w:val="28"/>
        </w:rPr>
        <w:t>
      3) 56-баптың 1-тармағы 4) тармақшасының төртінші абзацы алып тасталсын.</w:t>
      </w:r>
      <w:r>
        <w:br/>
      </w:r>
      <w:r>
        <w:rPr>
          <w:rFonts w:ascii="Times New Roman"/>
          <w:b w:val="false"/>
          <w:i w:val="false"/>
          <w:color w:val="000000"/>
          <w:sz w:val="28"/>
        </w:rPr>
        <w:t>
      2. «Қазақстан Республикасының мемлекеттiк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143-құжат; Қазақстан Республикасы Парламентінің Жаршысы, 1996 ж., № 18, 366-құжат; 1997 ж., № 7, 79-құжат; № 12, 184-құжат; 1999 ж., № 8, 247-құжат; № 21, 782 құжат; 2001 ж., № 10, 121-құжат; 2002 ж., № 15, 147-құжат; 2003 ж., № 15, 131 құжат; 2007 ж., № 10, 69-құжат; № 17, 139-құжат; № 20, 152-құжат; 2008 ж., № 21, 94-құжат; 2009 ж., № 23, 111-құжат; 2010 ж., № 11, 59-құжат; 2011 ж., № 1, 7-құжат; 2012 ж., № 1, 1-құжат; № 3, 26-құжат; № 4, 32-құжат; 2014 ж., № 11, 67-құжат; 2015 ж., № 6, 27-құжат):</w:t>
      </w:r>
      <w:r>
        <w:br/>
      </w:r>
      <w:r>
        <w:rPr>
          <w:rFonts w:ascii="Times New Roman"/>
          <w:b w:val="false"/>
          <w:i w:val="false"/>
          <w:color w:val="000000"/>
          <w:sz w:val="28"/>
        </w:rPr>
        <w:t>
      1) 36-бап мынадай редакцияда жазылсын:</w:t>
      </w:r>
      <w:r>
        <w:br/>
      </w:r>
      <w:r>
        <w:rPr>
          <w:rFonts w:ascii="Times New Roman"/>
          <w:b w:val="false"/>
          <w:i w:val="false"/>
          <w:color w:val="000000"/>
          <w:sz w:val="28"/>
        </w:rPr>
        <w:t>
      «36-бап. «Алтын алқа» алқасымен наградталған немесе бұрын «Батыр-Ана» атағын алған көп балалы аналар белгіленген нормалар бойынша тұрғын үй алаңымен бірінші кезекте қамтамасыз етіледі.</w:t>
      </w:r>
      <w:r>
        <w:br/>
      </w:r>
      <w:r>
        <w:rPr>
          <w:rFonts w:ascii="Times New Roman"/>
          <w:b w:val="false"/>
          <w:i w:val="false"/>
          <w:color w:val="000000"/>
          <w:sz w:val="28"/>
        </w:rPr>
        <w:t>
      «Алтын алқа», «Күміс алқа» алқаларымен наградталған немесе бұрын «Батыр-Ана» атағын алған, сондай-ақ І және ІІ дәрежелі «Ана даңқы» ордендерімен наградталған көп балалы аналарға «Балалы отбасыларға берілетін мемлекеттік жәрдемақылар туралы» Қазақстан Республикасының Заңында белгіленген негізде және тәртіппен ай сайынғы мемлекеттік жәрдемақы төленеді.»;.</w:t>
      </w:r>
      <w:r>
        <w:br/>
      </w:r>
      <w:r>
        <w:rPr>
          <w:rFonts w:ascii="Times New Roman"/>
          <w:b w:val="false"/>
          <w:i w:val="false"/>
          <w:color w:val="000000"/>
          <w:sz w:val="28"/>
        </w:rPr>
        <w:t>
      3. «Қазақстан Республикасында мүгедектiгi бойынша және асыраушысынан айрылу жағдайы бойынша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 құжат; 2005 ж., № 23, 98-құжат; 2006 ж., № 12, 69-құжат; 2007 ж., № 10, 69-құжат, № 20, 152-құжат; 2012 ж., № 4, 32-құжат; № 8, 64-құжат; 2013 ж., № 10-11, 56-құжат; 2014 ж., № 6, 28-құжат; № 19-I, 19-II, 96-құжат; 2015 ж., № 6, 27-құжат; № 8, 45-құжат;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12-бапта:</w:t>
      </w:r>
      <w:r>
        <w:br/>
      </w:r>
      <w:r>
        <w:rPr>
          <w:rFonts w:ascii="Times New Roman"/>
          <w:b w:val="false"/>
          <w:i w:val="false"/>
          <w:color w:val="000000"/>
          <w:sz w:val="28"/>
        </w:rPr>
        <w:t>
      1) 1-тармақтың 2) тармақшасы мынадай редакцияда жазылсын:</w:t>
      </w:r>
      <w:r>
        <w:br/>
      </w:r>
      <w:r>
        <w:rPr>
          <w:rFonts w:ascii="Times New Roman"/>
          <w:b w:val="false"/>
          <w:i w:val="false"/>
          <w:color w:val="000000"/>
          <w:sz w:val="28"/>
        </w:rPr>
        <w:t>
      «2) 2018 жылғы 1 қаңтардан бастап:</w:t>
      </w:r>
      <w:r>
        <w:br/>
      </w:r>
      <w:r>
        <w:rPr>
          <w:rFonts w:ascii="Times New Roman"/>
          <w:b w:val="false"/>
          <w:i w:val="false"/>
          <w:color w:val="000000"/>
          <w:sz w:val="28"/>
        </w:rPr>
        <w:t>
      бірінші топтағы мүгедектерге – 1,92 ең төменгі күнкөріс деңгейі;</w:t>
      </w:r>
      <w:r>
        <w:br/>
      </w:r>
      <w:r>
        <w:rPr>
          <w:rFonts w:ascii="Times New Roman"/>
          <w:b w:val="false"/>
          <w:i w:val="false"/>
          <w:color w:val="000000"/>
          <w:sz w:val="28"/>
        </w:rPr>
        <w:t>
      екінші топтағы мүгедектерге – 1,53 ең төменгі күнкөріс деңгейі;</w:t>
      </w:r>
      <w:r>
        <w:br/>
      </w:r>
      <w:r>
        <w:rPr>
          <w:rFonts w:ascii="Times New Roman"/>
          <w:b w:val="false"/>
          <w:i w:val="false"/>
          <w:color w:val="000000"/>
          <w:sz w:val="28"/>
        </w:rPr>
        <w:t>
      үшінші топтағы мүгедектерге – 1,04 ең төменгі күнкөріс деңгейі;</w:t>
      </w:r>
      <w:r>
        <w:br/>
      </w:r>
      <w:r>
        <w:rPr>
          <w:rFonts w:ascii="Times New Roman"/>
          <w:b w:val="false"/>
          <w:i w:val="false"/>
          <w:color w:val="000000"/>
          <w:sz w:val="28"/>
        </w:rPr>
        <w:t>
      он алты жасқа дейінгі мүгедек балаларға ? 1,40 ең төменгі күнкөріс деңгейі;</w:t>
      </w:r>
      <w:r>
        <w:br/>
      </w:r>
      <w:r>
        <w:rPr>
          <w:rFonts w:ascii="Times New Roman"/>
          <w:b w:val="false"/>
          <w:i w:val="false"/>
          <w:color w:val="000000"/>
          <w:sz w:val="28"/>
        </w:rPr>
        <w:t>
      бала кезінен бірінші топтағы мүгедектерге – 1,92 ең төменгі күнкөріс деңгейі;</w:t>
      </w:r>
      <w:r>
        <w:br/>
      </w:r>
      <w:r>
        <w:rPr>
          <w:rFonts w:ascii="Times New Roman"/>
          <w:b w:val="false"/>
          <w:i w:val="false"/>
          <w:color w:val="000000"/>
          <w:sz w:val="28"/>
        </w:rPr>
        <w:t>
      бала кезінен екінші топтағы мүгедектерге – 1,59 ең төменгі күнкөріс деңгейі;</w:t>
      </w:r>
      <w:r>
        <w:br/>
      </w:r>
      <w:r>
        <w:rPr>
          <w:rFonts w:ascii="Times New Roman"/>
          <w:b w:val="false"/>
          <w:i w:val="false"/>
          <w:color w:val="000000"/>
          <w:sz w:val="28"/>
        </w:rPr>
        <w:t>
      бала кезінен үшінші топтағы мүгедектерге – 1,20 ең төменгі күнкөріс деңгейі;</w:t>
      </w:r>
      <w:r>
        <w:br/>
      </w:r>
      <w:r>
        <w:rPr>
          <w:rFonts w:ascii="Times New Roman"/>
          <w:b w:val="false"/>
          <w:i w:val="false"/>
          <w:color w:val="000000"/>
          <w:sz w:val="28"/>
        </w:rPr>
        <w:t>
      он алтыдан он сегіз жасқа дейінгі бірінші топтағы мүгедек балаларға – 1,92 ең төменгі күнкөріс деңгейі;</w:t>
      </w:r>
      <w:r>
        <w:br/>
      </w:r>
      <w:r>
        <w:rPr>
          <w:rFonts w:ascii="Times New Roman"/>
          <w:b w:val="false"/>
          <w:i w:val="false"/>
          <w:color w:val="000000"/>
          <w:sz w:val="28"/>
        </w:rPr>
        <w:t>
      он алтыдан он сегіз жасқа дейінгі екінші топтағы мүгедек балаларға – 1,59 ең төменгі күнкөріс деңгейі;</w:t>
      </w:r>
      <w:r>
        <w:br/>
      </w:r>
      <w:r>
        <w:rPr>
          <w:rFonts w:ascii="Times New Roman"/>
          <w:b w:val="false"/>
          <w:i w:val="false"/>
          <w:color w:val="000000"/>
          <w:sz w:val="28"/>
        </w:rPr>
        <w:t>
      он алтыдан он сегіз жасқа дейінгі үшінші топтағы мүгедек балаларға – 1,20 ең төменгі күнкөріс деңгейі мөлшерінде тағайындалады.»;</w:t>
      </w:r>
      <w:r>
        <w:br/>
      </w:r>
      <w:r>
        <w:rPr>
          <w:rFonts w:ascii="Times New Roman"/>
          <w:b w:val="false"/>
          <w:i w:val="false"/>
          <w:color w:val="000000"/>
          <w:sz w:val="28"/>
        </w:rPr>
        <w:t>
      2) 2-тармақтың 2) тармақшасы мынадай редакцияда жазылсын:</w:t>
      </w:r>
      <w:r>
        <w:br/>
      </w:r>
      <w:r>
        <w:rPr>
          <w:rFonts w:ascii="Times New Roman"/>
          <w:b w:val="false"/>
          <w:i w:val="false"/>
          <w:color w:val="000000"/>
          <w:sz w:val="28"/>
        </w:rPr>
        <w:t>
      «2) 2018 жылғы 1 қаңтардан бастап:</w:t>
      </w:r>
      <w:r>
        <w:br/>
      </w:r>
      <w:r>
        <w:rPr>
          <w:rFonts w:ascii="Times New Roman"/>
          <w:b w:val="false"/>
          <w:i w:val="false"/>
          <w:color w:val="000000"/>
          <w:sz w:val="28"/>
        </w:rPr>
        <w:t>
      бірінші топтағы мүгедектерге – 2,81 ең төменгі күнкөріс деңгейі;</w:t>
      </w:r>
      <w:r>
        <w:br/>
      </w:r>
      <w:r>
        <w:rPr>
          <w:rFonts w:ascii="Times New Roman"/>
          <w:b w:val="false"/>
          <w:i w:val="false"/>
          <w:color w:val="000000"/>
          <w:sz w:val="28"/>
        </w:rPr>
        <w:t>
      екінші топтағы мүгедектерге – 2,40 ең төменгі күнкөріс деңгейі;</w:t>
      </w:r>
      <w:r>
        <w:br/>
      </w:r>
      <w:r>
        <w:rPr>
          <w:rFonts w:ascii="Times New Roman"/>
          <w:b w:val="false"/>
          <w:i w:val="false"/>
          <w:color w:val="000000"/>
          <w:sz w:val="28"/>
        </w:rPr>
        <w:t>
      үшінші топтағы мүгедектерге – 2,01 ең төменгі күнкөріс деңгейі мөлшерінде тағайындалады.»;</w:t>
      </w:r>
      <w:r>
        <w:br/>
      </w:r>
      <w:r>
        <w:rPr>
          <w:rFonts w:ascii="Times New Roman"/>
          <w:b w:val="false"/>
          <w:i w:val="false"/>
          <w:color w:val="000000"/>
          <w:sz w:val="28"/>
        </w:rPr>
        <w:t>
      3) 3-тармақтың 2) тармақшасы мынадай редакцияда жазылсын:</w:t>
      </w:r>
      <w:r>
        <w:br/>
      </w:r>
      <w:r>
        <w:rPr>
          <w:rFonts w:ascii="Times New Roman"/>
          <w:b w:val="false"/>
          <w:i w:val="false"/>
          <w:color w:val="000000"/>
          <w:sz w:val="28"/>
        </w:rPr>
        <w:t>
      «2) 2018 жылғы 1 қаңтардан бастап:</w:t>
      </w:r>
      <w:r>
        <w:br/>
      </w:r>
      <w:r>
        <w:rPr>
          <w:rFonts w:ascii="Times New Roman"/>
          <w:b w:val="false"/>
          <w:i w:val="false"/>
          <w:color w:val="000000"/>
          <w:sz w:val="28"/>
        </w:rPr>
        <w:t>
      бірінші топтағы мүгедектерге – 3,44 ең төменгі күнкөріс деңгейі;</w:t>
      </w:r>
      <w:r>
        <w:br/>
      </w:r>
      <w:r>
        <w:rPr>
          <w:rFonts w:ascii="Times New Roman"/>
          <w:b w:val="false"/>
          <w:i w:val="false"/>
          <w:color w:val="000000"/>
          <w:sz w:val="28"/>
        </w:rPr>
        <w:t>
      екінші топтағы мүгедектерге – 2,65 ең төменгі күнкөріс деңгейі;</w:t>
      </w:r>
      <w:r>
        <w:br/>
      </w:r>
      <w:r>
        <w:rPr>
          <w:rFonts w:ascii="Times New Roman"/>
          <w:b w:val="false"/>
          <w:i w:val="false"/>
          <w:color w:val="000000"/>
          <w:sz w:val="28"/>
        </w:rPr>
        <w:t>
      үшінші топтағы мүгедектерге – 2,01 ең төменгі күнкөріс деңгейі мөлшерінде тағайындалады.».</w:t>
      </w:r>
      <w:r>
        <w:br/>
      </w:r>
      <w:r>
        <w:rPr>
          <w:rFonts w:ascii="Times New Roman"/>
          <w:b w:val="false"/>
          <w:i w:val="false"/>
          <w:color w:val="000000"/>
          <w:sz w:val="28"/>
        </w:rPr>
        <w:t>
      4.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19-I, 19-II, 96-құжат; 2015 ж., № 6, 27-құжат):</w:t>
      </w:r>
      <w:r>
        <w:br/>
      </w:r>
      <w:r>
        <w:rPr>
          <w:rFonts w:ascii="Times New Roman"/>
          <w:b w:val="false"/>
          <w:i w:val="false"/>
          <w:color w:val="000000"/>
          <w:sz w:val="28"/>
        </w:rPr>
        <w:t>
      1) 4-бапта: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«Қазақстан Республикасының заңнамалық актілерімен айқындалған жеңілдіктер тізбесі негізге алына отырып арнаулы мемлекеттік жәрдемақыны алуға құқығы бар азаматтарға:»;</w:t>
      </w:r>
      <w:r>
        <w:br/>
      </w:r>
      <w:r>
        <w:rPr>
          <w:rFonts w:ascii="Times New Roman"/>
          <w:b w:val="false"/>
          <w:i w:val="false"/>
          <w:color w:val="000000"/>
          <w:sz w:val="28"/>
        </w:rPr>
        <w:t>
      7), 8) және 8-1) тармақшалар мынадай редакцияда жазылсын:</w:t>
      </w:r>
      <w:r>
        <w:br/>
      </w:r>
      <w:r>
        <w:rPr>
          <w:rFonts w:ascii="Times New Roman"/>
          <w:b w:val="false"/>
          <w:i w:val="false"/>
          <w:color w:val="000000"/>
          <w:sz w:val="28"/>
        </w:rPr>
        <w:t>
      «7)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 Заңының 12-бабының 5-тармағында көзделген жасына байланысты берілетін зейнетақы төлемдеріне мүгедектігі бойынша төленетін айлық жәрдемақының мөлшеріне дейін қосымша төлемдерді алушыларды қоспағанда, жасына байланысты берілетін зейнетақы төлемдері немесе еңбек сiңiрген жылдары үшiн төленетiн зейнетақы төлемдерi  тағайындалған бірінші, екінші және үшінші топтағы мүгедектер,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мүгедектер;</w:t>
      </w:r>
      <w:r>
        <w:br/>
      </w:r>
      <w:r>
        <w:rPr>
          <w:rFonts w:ascii="Times New Roman"/>
          <w:b w:val="false"/>
          <w:i w:val="false"/>
          <w:color w:val="000000"/>
          <w:sz w:val="28"/>
        </w:rPr>
        <w:t>
      8) Ресей Федерациясының заңнамасына сәйкес мүгедектігі бойынша зейнетақы алатын жағдайда, Байқоңыр қаласында тұратын он алты жасқа дейінгі мүгедек балалар және он алты жастан он сегіз жасқа дейінгі бірінші, екінші, үшінші топтағы мүгедек балалар;</w:t>
      </w:r>
      <w:r>
        <w:br/>
      </w:r>
      <w:r>
        <w:rPr>
          <w:rFonts w:ascii="Times New Roman"/>
          <w:b w:val="false"/>
          <w:i w:val="false"/>
          <w:color w:val="000000"/>
          <w:sz w:val="28"/>
        </w:rPr>
        <w:t>
      8-1) Ресей Федерациясының заңнамасына сәйкес мүгедектігі бойынша зейнетақы алатын жағдайда, Байқоңыр қаласында тұратын он алтыдан он сегіз жасқа дейiнгi бiрiншi, екiншi, үшiншi топтағы мүгедек балалар;»;</w:t>
      </w:r>
      <w:r>
        <w:br/>
      </w:r>
      <w:r>
        <w:rPr>
          <w:rFonts w:ascii="Times New Roman"/>
          <w:b w:val="false"/>
          <w:i w:val="false"/>
          <w:color w:val="000000"/>
          <w:sz w:val="28"/>
        </w:rPr>
        <w:t>
      9) және 10) тармақшалар алып тасталсын;</w:t>
      </w:r>
      <w:r>
        <w:br/>
      </w:r>
      <w:r>
        <w:rPr>
          <w:rFonts w:ascii="Times New Roman"/>
          <w:b w:val="false"/>
          <w:i w:val="false"/>
          <w:color w:val="000000"/>
          <w:sz w:val="28"/>
        </w:rPr>
        <w:t>
      2) 7-бапта: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«Жәрдемақы Қазақстан Республикасының заңнамалық актілерінде айқындалған жеңілдіктер тізбесі негізге алына отырып арнаулы мемлекеттік жәрдемақыны алуға құқығы бар азаматтарға белгіленеді.»;</w:t>
      </w:r>
      <w:r>
        <w:br/>
      </w:r>
      <w:r>
        <w:rPr>
          <w:rFonts w:ascii="Times New Roman"/>
          <w:b w:val="false"/>
          <w:i w:val="false"/>
          <w:color w:val="000000"/>
          <w:sz w:val="28"/>
        </w:rPr>
        <w:t>
      үшінші бөлікте 13), 14), 15), 16) тармақшалар мынадай редакцияда жазылсын:</w:t>
      </w:r>
      <w:r>
        <w:br/>
      </w:r>
      <w:r>
        <w:rPr>
          <w:rFonts w:ascii="Times New Roman"/>
          <w:b w:val="false"/>
          <w:i w:val="false"/>
          <w:color w:val="000000"/>
          <w:sz w:val="28"/>
        </w:rPr>
        <w:t>
      «13)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 Заңының 12-бабының 5-тармағында көзделген жасына байланысты берілетін зейнетақы төлемдеріне мүгедектігі бойынша төленетін айлық жәрдемақының мөлшеріне дейін қосымша төлемдерді алушыларды қоспағанда, жасына байланысты берілетін зейнетақы төлемдері немесе еңбек сiңiрген жылдары үшiн төленетiн зейнетақы төлемдерi тағайындалған бірінші және екінші топтағы мүгедектерге, сондай-ақ Ресей Федерациясының заңнамасына сәйкес мүгедектігі бойынша зейнетақы алатын жағдайда, Байқоңыр қаласында тұратын бірінші және екінші топтағы мүгедектерге – 1,49 айлық есептік көрсеткіш;</w:t>
      </w:r>
      <w:r>
        <w:br/>
      </w:r>
      <w:r>
        <w:rPr>
          <w:rFonts w:ascii="Times New Roman"/>
          <w:b w:val="false"/>
          <w:i w:val="false"/>
          <w:color w:val="000000"/>
          <w:sz w:val="28"/>
        </w:rPr>
        <w:t>
      14)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 Заңының 12-бабының 5-тармағында көзделген жасына байланысты берілетін зейнетақы төлемдеріне мүгедектігі бойынша төленетін айлық жәрдемақының мөлшеріне дейін қосымша төлемдерді алушыларды қоспағанда, жасына байланысты берілетін зейнетақы төлемдері немесе еңбек сiңiрген жылдары үшiн төленетiн зейнетақы төлемдерi тағайындалған үшінші топтағы мүгедектерге, сондай-ақ Ресей Федерациясының заңнамасына сәйкес мүгедектігі бойынша зейнетақы алатын жағдайда, Байқоңыр қаласында тұратын үшінші топтағы мүгедектерге – 0,64 айлық есептік көрсеткіш;</w:t>
      </w:r>
      <w:r>
        <w:br/>
      </w:r>
      <w:r>
        <w:rPr>
          <w:rFonts w:ascii="Times New Roman"/>
          <w:b w:val="false"/>
          <w:i w:val="false"/>
          <w:color w:val="000000"/>
          <w:sz w:val="28"/>
        </w:rPr>
        <w:t>
      15) Ресей Федерациясының заңнамасына сәйкес мүгедектігі бойынша зейнетақы алатын жағдайда, Байқоңыр қаласында тұратын он алты жасқа дейінгі мүгедек балаларға – 0,96 айлық есептік көрсеткіш;</w:t>
      </w:r>
      <w:r>
        <w:br/>
      </w:r>
      <w:r>
        <w:rPr>
          <w:rFonts w:ascii="Times New Roman"/>
          <w:b w:val="false"/>
          <w:i w:val="false"/>
          <w:color w:val="000000"/>
          <w:sz w:val="28"/>
        </w:rPr>
        <w:t>
      16) Ресей Федерациясының заңнамасына сәйкес мүгедектігі бойынша зейнетақы алатын жағдайда, Байқоңыр қаласында тұратын он алтыдан он сегіз жасқа дейінгі мүгедек балаларға:</w:t>
      </w:r>
      <w:r>
        <w:br/>
      </w:r>
      <w:r>
        <w:rPr>
          <w:rFonts w:ascii="Times New Roman"/>
          <w:b w:val="false"/>
          <w:i w:val="false"/>
          <w:color w:val="000000"/>
          <w:sz w:val="28"/>
        </w:rPr>
        <w:t>
      бірінші және екінші топтағыларға – 1,49 айлық есептік көрсеткіш;</w:t>
      </w:r>
      <w:r>
        <w:br/>
      </w:r>
      <w:r>
        <w:rPr>
          <w:rFonts w:ascii="Times New Roman"/>
          <w:b w:val="false"/>
          <w:i w:val="false"/>
          <w:color w:val="000000"/>
          <w:sz w:val="28"/>
        </w:rPr>
        <w:t>
      үшінші топтағыларға – 0,64 айлық есептік көрсеткіш;»;</w:t>
      </w:r>
      <w:r>
        <w:br/>
      </w:r>
      <w:r>
        <w:rPr>
          <w:rFonts w:ascii="Times New Roman"/>
          <w:b w:val="false"/>
          <w:i w:val="false"/>
          <w:color w:val="000000"/>
          <w:sz w:val="28"/>
        </w:rPr>
        <w:t>
      17) және 18) тармақшалар алып тасталсын.</w:t>
      </w:r>
      <w:r>
        <w:br/>
      </w:r>
      <w:r>
        <w:rPr>
          <w:rFonts w:ascii="Times New Roman"/>
          <w:b w:val="false"/>
          <w:i w:val="false"/>
          <w:color w:val="000000"/>
          <w:sz w:val="28"/>
        </w:rPr>
        <w:t>
      5.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 19-I, 19-II, 96-құжат; № 21, 118, 122-құжаттар; № 23, 143-құжат):</w:t>
      </w:r>
      <w:r>
        <w:br/>
      </w:r>
      <w:r>
        <w:rPr>
          <w:rFonts w:ascii="Times New Roman"/>
          <w:b w:val="false"/>
          <w:i w:val="false"/>
          <w:color w:val="000000"/>
          <w:sz w:val="28"/>
        </w:rPr>
        <w:t>
      1) 1-бапта: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әлеуметтік келісімшарт – отбасының атынан әрекет ететін кәмелетке толған жеке тұлға мен жұмыспен қамтуға жәрдемдесу және әлеуметтік бейімдеу жөніндегі шараларды көрсету мен алу, сондай-ақ шартты ақшалай көмек төлеу бойынша тараптардың құқықтары мен міндеттерін айқындайтын уәкілетті органның арасындағы келісім;»;</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r>
        <w:br/>
      </w:r>
      <w:r>
        <w:rPr>
          <w:rFonts w:ascii="Times New Roman"/>
          <w:b w:val="false"/>
          <w:i w:val="false"/>
          <w:color w:val="000000"/>
          <w:sz w:val="28"/>
        </w:rPr>
        <w:t>
      23) тармақша мынадай редакцияда жазылсын:</w:t>
      </w:r>
      <w:r>
        <w:br/>
      </w:r>
      <w:r>
        <w:rPr>
          <w:rFonts w:ascii="Times New Roman"/>
          <w:b w:val="false"/>
          <w:i w:val="false"/>
          <w:color w:val="000000"/>
          <w:sz w:val="28"/>
        </w:rPr>
        <w:t>
      «23) халықты жұмыспен қамту орталығы (бұдан әрі – Орталық) – әлеуметтік қорғау және халықты жұмыспен қамту саласында мемлекеттік қызметтер көрсетуді іске асыру мақсатында ауданда, облыстық және республикалық маңызы бар қалада, астанада жергілікті атқарушы орган құратын мемлекеттік мекеме;»;</w:t>
      </w:r>
      <w:r>
        <w:br/>
      </w:r>
      <w:r>
        <w:rPr>
          <w:rFonts w:ascii="Times New Roman"/>
          <w:b w:val="false"/>
          <w:i w:val="false"/>
          <w:color w:val="000000"/>
          <w:sz w:val="28"/>
        </w:rPr>
        <w:t>
      2) 12-1-баптың 2) және 5) тармақшалары мынадай редакцияда жазылсын:</w:t>
      </w:r>
      <w:r>
        <w:br/>
      </w:r>
      <w:r>
        <w:rPr>
          <w:rFonts w:ascii="Times New Roman"/>
          <w:b w:val="false"/>
          <w:i w:val="false"/>
          <w:color w:val="000000"/>
          <w:sz w:val="28"/>
        </w:rPr>
        <w:t>
      «2) жұмыспен қамтуға жәрдемдесудің белсенді шараларына қатысушылар болып табылатын Қазақстан Республикасының азаматтарына және оралмандарға және әлеуметтік келісімшарт жасасқан атаулы әлеуметтік көмек алушыларға бейімдеу қызметтерін және психологиялық қолдау көрсетуді;»;</w:t>
      </w:r>
      <w:r>
        <w:br/>
      </w:r>
      <w:r>
        <w:rPr>
          <w:rFonts w:ascii="Times New Roman"/>
          <w:b w:val="false"/>
          <w:i w:val="false"/>
          <w:color w:val="000000"/>
          <w:sz w:val="28"/>
        </w:rPr>
        <w:t>
      «5) жұмыспен қамтуға жәрдемдесудің белсенді шараларына қатысушыларға және әлеуметтік келісімшарт жасасқан атаулы әлеуметтік көмек алушыларға мемлекеттік қолдаудың өзге де шараларын ұсынуды жүзеге асырады.»;</w:t>
      </w:r>
      <w:r>
        <w:br/>
      </w:r>
      <w:r>
        <w:rPr>
          <w:rFonts w:ascii="Times New Roman"/>
          <w:b w:val="false"/>
          <w:i w:val="false"/>
          <w:color w:val="000000"/>
          <w:sz w:val="28"/>
        </w:rPr>
        <w:t>
      3) 14-баптың 4) тармақшасындағы «табысы аз азаматтарға жататын жұмыссыздарға» деген сөздер алып тасталсын;</w:t>
      </w:r>
      <w:r>
        <w:br/>
      </w:r>
      <w:r>
        <w:rPr>
          <w:rFonts w:ascii="Times New Roman"/>
          <w:b w:val="false"/>
          <w:i w:val="false"/>
          <w:color w:val="000000"/>
          <w:sz w:val="28"/>
        </w:rPr>
        <w:t>
      4) 19-баптың 2-тармағының екінші және үшінші бөліктері мынадай редакцияда жазылсын:</w:t>
      </w:r>
      <w:r>
        <w:br/>
      </w:r>
      <w:r>
        <w:rPr>
          <w:rFonts w:ascii="Times New Roman"/>
          <w:b w:val="false"/>
          <w:i w:val="false"/>
          <w:color w:val="000000"/>
          <w:sz w:val="28"/>
        </w:rPr>
        <w:t>
      «Еңбек шарты бойынша жұмыс істейтін адамдарды кәсіби даярлауға, қайта даярлауға және олардың біліктілігін арттыруға жіберу Қазақстан Республикасының заңнамалық актілерінің талаптары ескеріле отырып жүзеге асырылады.</w:t>
      </w:r>
      <w:r>
        <w:br/>
      </w:r>
      <w:r>
        <w:rPr>
          <w:rFonts w:ascii="Times New Roman"/>
          <w:b w:val="false"/>
          <w:i w:val="false"/>
          <w:color w:val="000000"/>
          <w:sz w:val="28"/>
        </w:rPr>
        <w:t>
      Кәсiби даярлықтан, қайта даярлау мен біліктілігін арттырудан өтіп жатқан табысы аз адамдар қатарындағы жұмыссыздардың, жұмыспен қамтылғандар мен жеті жасқа дейінгі балаларды бағып-күтумен айналысатын адамдардың Қазақстан Республикасының заңнамасына сәйкес мемлекеттік атаулы көмек алуға құқығы бар.».</w:t>
      </w:r>
      <w:r>
        <w:br/>
      </w:r>
      <w:r>
        <w:rPr>
          <w:rFonts w:ascii="Times New Roman"/>
          <w:b w:val="false"/>
          <w:i w:val="false"/>
          <w:color w:val="000000"/>
          <w:sz w:val="28"/>
        </w:rPr>
        <w:t>
      6.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19-I, 19-II, 96-құжат; 2015 ж., № 6, 27-құжат; № 10, 48-құжат;):</w:t>
      </w:r>
      <w:r>
        <w:br/>
      </w:r>
      <w:r>
        <w:rPr>
          <w:rFonts w:ascii="Times New Roman"/>
          <w:b w:val="false"/>
          <w:i w:val="false"/>
          <w:color w:val="000000"/>
          <w:sz w:val="28"/>
        </w:rPr>
        <w:t>
      1) 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әлеуметтік келісімшарт – отбасының атынан әрекет ететін кәмелетке толған жеке тұлға мен жұмыспен қамтуға жәрдемдесу мен әлеуметтік бейімдеу жөніндегі шараларды көрсету мен алу, сондай-ақ шартты ақшалай көмек төлеу бойынша тараптардың құқықтары мен міндеттерін айқындайтын уәкілетті органның арасындағы келісім;»;</w:t>
      </w:r>
      <w:r>
        <w:br/>
      </w:r>
      <w:r>
        <w:rPr>
          <w:rFonts w:ascii="Times New Roman"/>
          <w:b w:val="false"/>
          <w:i w:val="false"/>
          <w:color w:val="000000"/>
          <w:sz w:val="28"/>
        </w:rPr>
        <w:t>
      мынадай мазмұндағы 1-1), 1-2), 1-3) тармақшалармен толықтырылсын:</w:t>
      </w:r>
      <w:r>
        <w:br/>
      </w:r>
      <w:r>
        <w:rPr>
          <w:rFonts w:ascii="Times New Roman"/>
          <w:b w:val="false"/>
          <w:i w:val="false"/>
          <w:color w:val="000000"/>
          <w:sz w:val="28"/>
        </w:rPr>
        <w:t>
      «1-1) әлеуметтік бейімдеу жөніндегі шаралар – «Мүгедектерді әлеуметтік қорғау туралы» 2005 жылғы 13 сәуірдегі Қазақстан Республикасы Заңының 21-бабында айқындалған мүгедектерді әлеуметтік оңалту шаралары, «Арнаулы әлеуметтік қызметтер туралы» 2008 жылғы 29 желтоқсандағы Қазақстан Республикасының Заңына сәйкес өмірде қиын жағдайда жүрген адамдарға көрсетілетін арнаулы әлеуметтік қызметтер, сондай-ақ Қазақстан Республикасының заңнамасында көзделген тәртіппен көрсетілетін өзге де мемлекеттік қолдау шаралары;</w:t>
      </w:r>
      <w:r>
        <w:br/>
      </w:r>
      <w:r>
        <w:rPr>
          <w:rFonts w:ascii="Times New Roman"/>
          <w:b w:val="false"/>
          <w:i w:val="false"/>
          <w:color w:val="000000"/>
          <w:sz w:val="28"/>
        </w:rPr>
        <w:t>
      1-2) отбасыға көмектің жеке жоспары (бұдан әрі – жеке жоспар) – Халықты жұмыспен қамту орталығы өтініш берушімен және (немесе) оның отбасы мүшелерімен бірлесіп жұмыспен қамтуға жәрдемдесу және (немесе) отбасы мүшелерін әлеуметтік бейімдеу жөнінде жасаған іс-шаралар жоспары;</w:t>
      </w:r>
      <w:r>
        <w:br/>
      </w:r>
      <w:r>
        <w:rPr>
          <w:rFonts w:ascii="Times New Roman"/>
          <w:b w:val="false"/>
          <w:i w:val="false"/>
          <w:color w:val="000000"/>
          <w:sz w:val="28"/>
        </w:rPr>
        <w:t>
      1-3)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r>
        <w:br/>
      </w:r>
      <w:r>
        <w:rPr>
          <w:rFonts w:ascii="Times New Roman"/>
          <w:b w:val="false"/>
          <w:i w:val="false"/>
          <w:color w:val="000000"/>
          <w:sz w:val="28"/>
        </w:rPr>
        <w:t>
      мынадай мазмұндағы 4-1) және 4-2) тармақшалармен толықтырылсын:</w:t>
      </w:r>
      <w:r>
        <w:br/>
      </w:r>
      <w:r>
        <w:rPr>
          <w:rFonts w:ascii="Times New Roman"/>
          <w:b w:val="false"/>
          <w:i w:val="false"/>
          <w:color w:val="000000"/>
          <w:sz w:val="28"/>
        </w:rPr>
        <w:t>
      «4-1) шартсыз ақшалай көмек – жұмыспен қамтуға жәрдемдесу шараларына қатысуға мүмкіндігі шектеулі табысы аз адамдарға (отбасыларына) ай сайынғы ақшалай төлем нысанында көрсетілетін атаулы әлеуметтік көмектің түрі;</w:t>
      </w:r>
      <w:r>
        <w:br/>
      </w:r>
      <w:r>
        <w:rPr>
          <w:rFonts w:ascii="Times New Roman"/>
          <w:b w:val="false"/>
          <w:i w:val="false"/>
          <w:color w:val="000000"/>
          <w:sz w:val="28"/>
        </w:rPr>
        <w:t>
      4-2) шартты ақшалай көмек – жұмыспен қамтуға жәрдемдесу шараларына және (немесе) қажет болған жағдайда әлеуметтік бейімдеу шараларына олардың міндетті қатысуы шартымен табысы аз адамдарға (отбасыларына) ай сайынғы және (немесе) біржолғы ақшалай төлем нысанында көрсетілетін атаулы әлеуметтік көмектің түрі;»;</w:t>
      </w:r>
      <w:r>
        <w:br/>
      </w:r>
      <w:r>
        <w:rPr>
          <w:rFonts w:ascii="Times New Roman"/>
          <w:b w:val="false"/>
          <w:i w:val="false"/>
          <w:color w:val="000000"/>
          <w:sz w:val="28"/>
        </w:rPr>
        <w:t>
      мынадай мазмұндағы 6-1) және 6-2) тармақшалармен толықтырылсын:</w:t>
      </w:r>
      <w:r>
        <w:br/>
      </w:r>
      <w:r>
        <w:rPr>
          <w:rFonts w:ascii="Times New Roman"/>
          <w:b w:val="false"/>
          <w:i w:val="false"/>
          <w:color w:val="000000"/>
          <w:sz w:val="28"/>
        </w:rPr>
        <w:t>
      «6-1) ассистент –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 жөніндегі функцияларды орындайтын Халықты жұмыспен қамту орталығының қызметкері;</w:t>
      </w:r>
      <w:r>
        <w:br/>
      </w:r>
      <w:r>
        <w:rPr>
          <w:rFonts w:ascii="Times New Roman"/>
          <w:b w:val="false"/>
          <w:i w:val="false"/>
          <w:color w:val="000000"/>
          <w:sz w:val="28"/>
        </w:rPr>
        <w:t>
      6-2) әлеуметтік жұмыс жөніндегі консультант – атаулы әлеуметтік көмекті тағайындауға және табысы аз адамдарға (отбасыларға) кедейлік деңгейінде болу себебіне негізделген жағдайдан шығуға жәрдемдесуді жүзеге асыратын Халықты жұмыспен қамту орталығының қызметкері;»;</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халықты жұмыспен қамту орталығы (бұдан әрі – Орталық) – жергілікті атқарушы орган әлеуметтік қорғау және халықты жұмыспен қамту саласында мемлекеттік қызметтер көрсетуді іске асыру мақсатында ауданда, облыстық және республикалық маңызы бар қалада, астанада құратын мемлекеттік мекеме;»;</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xml:space="preserve">
      «9) еңбекке қабілетті адам (отбасының еңбекке қабілетті мүшесі) – «Қазақстан Республикасында зейнетақымен қамсыздандыру туралы» </w:t>
      </w:r>
      <w:r>
        <w:br/>
      </w:r>
      <w:r>
        <w:rPr>
          <w:rFonts w:ascii="Times New Roman"/>
          <w:b w:val="false"/>
          <w:i w:val="false"/>
          <w:color w:val="000000"/>
          <w:sz w:val="28"/>
        </w:rPr>
        <w:t xml:space="preserve">
2013 жылғы 21 маусымдағы Қазақстан Республикасы Заңының 11-бабының </w:t>
      </w:r>
      <w:r>
        <w:br/>
      </w:r>
      <w:r>
        <w:rPr>
          <w:rFonts w:ascii="Times New Roman"/>
          <w:b w:val="false"/>
          <w:i w:val="false"/>
          <w:color w:val="000000"/>
          <w:sz w:val="28"/>
        </w:rPr>
        <w:t>
1-тармағында белгіленген 16 жастан бастап зейнеткерлік жасқа дейінгі еңбекке және белгілі бір біліктілік деңгейіндегі, көлемдегі және сападағы жұмысты орындауға қабілетті адам немесе отбасы мүшесі.»;</w:t>
      </w:r>
      <w:r>
        <w:br/>
      </w:r>
      <w:r>
        <w:rPr>
          <w:rFonts w:ascii="Times New Roman"/>
          <w:b w:val="false"/>
          <w:i w:val="false"/>
          <w:color w:val="000000"/>
          <w:sz w:val="28"/>
        </w:rPr>
        <w:t>
      2) 2-бапта: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Атаулы әлеуметтік көмек мыналарға:</w:t>
      </w:r>
      <w:r>
        <w:br/>
      </w:r>
      <w:r>
        <w:rPr>
          <w:rFonts w:ascii="Times New Roman"/>
          <w:b w:val="false"/>
          <w:i w:val="false"/>
          <w:color w:val="000000"/>
          <w:sz w:val="28"/>
        </w:rPr>
        <w:t>
      1) облыстарда, республикалық маңызы бар қалаларда, астанада белгіленген кедейлік шегінен асатын жан басына шаққандағы орташа табысы бар адамдарға (отбасыларға);</w:t>
      </w:r>
      <w:r>
        <w:br/>
      </w:r>
      <w:r>
        <w:rPr>
          <w:rFonts w:ascii="Times New Roman"/>
          <w:b w:val="false"/>
          <w:i w:val="false"/>
          <w:color w:val="000000"/>
          <w:sz w:val="28"/>
        </w:rPr>
        <w:t>
      2) кәмелет жасқа толмаған балалардан басқа, оның ішінде орта, техникалық және кәсіби, орта білімнен кейін, жоғары оқу орындарында, кәмелеттік жасқа толғаннан кейін оқу орнын бітіретін уақытқа дейін күндізгі оқу нысанында оқитын балаларды қоса алғанда (бірақ жиырма үш жасқа толғанға дейін) отбасының еңбекке қабілетті мүшелері жұмыспен қамтуға жәрдемдесудің мемлекеттік шараларына қатысудан бас тартқан отбасыларға;</w:t>
      </w:r>
      <w:r>
        <w:br/>
      </w:r>
      <w:r>
        <w:rPr>
          <w:rFonts w:ascii="Times New Roman"/>
          <w:b w:val="false"/>
          <w:i w:val="false"/>
          <w:color w:val="000000"/>
          <w:sz w:val="28"/>
        </w:rPr>
        <w:t>
      3) атаулы әлеуметтік көмек тағайындау үшін жалған ақпарат пен дәйексіз (қолдан жасалған) құжаттарды ұсынған адамдарға (отбасыларға) тағайындалмайды.»;</w:t>
      </w:r>
      <w:r>
        <w:br/>
      </w:r>
      <w:r>
        <w:rPr>
          <w:rFonts w:ascii="Times New Roman"/>
          <w:b w:val="false"/>
          <w:i w:val="false"/>
          <w:color w:val="000000"/>
          <w:sz w:val="28"/>
        </w:rPr>
        <w:t>
      мынадай мазмұндағы 3, 4, 5 және 6-тармақтармен толықтырылсын:</w:t>
      </w:r>
      <w:r>
        <w:br/>
      </w:r>
      <w:r>
        <w:rPr>
          <w:rFonts w:ascii="Times New Roman"/>
          <w:b w:val="false"/>
          <w:i w:val="false"/>
          <w:color w:val="000000"/>
          <w:sz w:val="28"/>
        </w:rPr>
        <w:t>
      «3. Атаулы әлеуметтік көмек шартсыз ақшалай көмек және шартты ақшалай көмек түрінде көрсетіледі.</w:t>
      </w:r>
      <w:r>
        <w:br/>
      </w:r>
      <w:r>
        <w:rPr>
          <w:rFonts w:ascii="Times New Roman"/>
          <w:b w:val="false"/>
          <w:i w:val="false"/>
          <w:color w:val="000000"/>
          <w:sz w:val="28"/>
        </w:rPr>
        <w:t>
      4. Шартсыз ақшалай көмек:</w:t>
      </w:r>
      <w:r>
        <w:br/>
      </w:r>
      <w:r>
        <w:rPr>
          <w:rFonts w:ascii="Times New Roman"/>
          <w:b w:val="false"/>
          <w:i w:val="false"/>
          <w:color w:val="000000"/>
          <w:sz w:val="28"/>
        </w:rPr>
        <w:t>
      1) мүмкіндігі шектеулі жалғыз басты және (немесе) жалғыз тұратын табысы аз адамдарға:</w:t>
      </w:r>
      <w:r>
        <w:br/>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11-бабының </w:t>
      </w:r>
      <w:r>
        <w:br/>
      </w:r>
      <w:r>
        <w:rPr>
          <w:rFonts w:ascii="Times New Roman"/>
          <w:b w:val="false"/>
          <w:i w:val="false"/>
          <w:color w:val="000000"/>
          <w:sz w:val="28"/>
        </w:rPr>
        <w:t>
1-тармағында белгіленген зейнеткерлік жасқа жетуіне;</w:t>
      </w:r>
      <w:r>
        <w:br/>
      </w:r>
      <w:r>
        <w:rPr>
          <w:rFonts w:ascii="Times New Roman"/>
          <w:b w:val="false"/>
          <w:i w:val="false"/>
          <w:color w:val="000000"/>
          <w:sz w:val="28"/>
        </w:rPr>
        <w:t>
      бірінші және екінші топтардағы мүгедектігіне;</w:t>
      </w:r>
      <w:r>
        <w:br/>
      </w:r>
      <w:r>
        <w:rPr>
          <w:rFonts w:ascii="Times New Roman"/>
          <w:b w:val="false"/>
          <w:i w:val="false"/>
          <w:color w:val="000000"/>
          <w:sz w:val="28"/>
        </w:rPr>
        <w:t>
      екі айдан астам еңбекке уақытша жарамсыздық мерзімі белгіленуі мүмкін аурудың болуына байланысты жұмыспен қамтуға жәрдемдесу шараларына қатысу үшін;</w:t>
      </w:r>
      <w:r>
        <w:br/>
      </w:r>
      <w:r>
        <w:rPr>
          <w:rFonts w:ascii="Times New Roman"/>
          <w:b w:val="false"/>
          <w:i w:val="false"/>
          <w:color w:val="000000"/>
          <w:sz w:val="28"/>
        </w:rPr>
        <w:t>
      2) бірінші және екінші топтардағы мүгедек болып табылатын және (немесе) екі айдан астам еңбекке уақытша жарамсыздық мерзімі белгіленуі мүмкін ауруы бар және (немесе) жеті жасқа дейінгі балаларды, мүгедек баланы, бірінші немесе екінші топтардағы мүгедекті, бөгде адамның күтіміне немесе көмегіне мұқтаж қарттарды бағып-күтуді жүзеге асыратын барлық еңбекке қабілетті, табысы аз отбасы мүшелеріне көрсетіледі.</w:t>
      </w:r>
      <w:r>
        <w:br/>
      </w:r>
      <w:r>
        <w:rPr>
          <w:rFonts w:ascii="Times New Roman"/>
          <w:b w:val="false"/>
          <w:i w:val="false"/>
          <w:color w:val="000000"/>
          <w:sz w:val="28"/>
        </w:rPr>
        <w:t>
      5. Шартты ақшалай көмек жалғыз басты және (немесе) жалғыз тұратын еңбекке қабілетті табысы аз адамдарға, сондай-ақ осы баптың 4-тармағында көрсетілген адамдарды (отбасыларды) қоспағанда, өзінің құрамында еңбекке қабілетті мүшесі (мүшелері) бар табысы аз отбасыларға жұмыспен қамтуға жәрдемдесу шараларына олар қатысқан және (немесе) әлеуметтік бейімдеу қажет болған жағдайда көрсетіледі.</w:t>
      </w:r>
      <w:r>
        <w:br/>
      </w:r>
      <w:r>
        <w:rPr>
          <w:rFonts w:ascii="Times New Roman"/>
          <w:b w:val="false"/>
          <w:i w:val="false"/>
          <w:color w:val="000000"/>
          <w:sz w:val="28"/>
        </w:rPr>
        <w:t>
      6. Әлеуметтік келісімшартты жасасу және отбасының еңбекке қабілетті мүшелерін (адамдарды) жұмыспен қамтуға жәрдемдесу шараларына қатысу:</w:t>
      </w:r>
      <w:r>
        <w:br/>
      </w:r>
      <w:r>
        <w:rPr>
          <w:rFonts w:ascii="Times New Roman"/>
          <w:b w:val="false"/>
          <w:i w:val="false"/>
          <w:color w:val="000000"/>
          <w:sz w:val="28"/>
        </w:rPr>
        <w:t>
      1) бірінші және екінші топ мүгедектерін;</w:t>
      </w:r>
      <w:r>
        <w:br/>
      </w:r>
      <w:r>
        <w:rPr>
          <w:rFonts w:ascii="Times New Roman"/>
          <w:b w:val="false"/>
          <w:i w:val="false"/>
          <w:color w:val="000000"/>
          <w:sz w:val="28"/>
        </w:rPr>
        <w:t>
      2) күндізгі оқу нысанында оқитын оқушыларды, студенттерді, тыңдаушыларды, курсанттар мен магистранттарды;</w:t>
      </w:r>
      <w:r>
        <w:br/>
      </w:r>
      <w:r>
        <w:rPr>
          <w:rFonts w:ascii="Times New Roman"/>
          <w:b w:val="false"/>
          <w:i w:val="false"/>
          <w:color w:val="000000"/>
          <w:sz w:val="28"/>
        </w:rPr>
        <w:t>
      3) екі айдан астам еңбекке уақытша жарамсыздық мерзімі белгіленуі мүмкін ауруы бар адамдарды;</w:t>
      </w:r>
      <w:r>
        <w:br/>
      </w:r>
      <w:r>
        <w:rPr>
          <w:rFonts w:ascii="Times New Roman"/>
          <w:b w:val="false"/>
          <w:i w:val="false"/>
          <w:color w:val="000000"/>
          <w:sz w:val="28"/>
        </w:rPr>
        <w:t>
      4) жеті жасқа дейінгі балаларды, мүгедек баланы, бірінші немесе екінші топтардағы мүгедектерді, бөгде адамның күтіміне және көмегіне мұқтаж сексен жастан асқан адамдарды бағып-күтуді жүзеге асыратын адамдарды;</w:t>
      </w:r>
      <w:r>
        <w:br/>
      </w:r>
      <w:r>
        <w:rPr>
          <w:rFonts w:ascii="Times New Roman"/>
          <w:b w:val="false"/>
          <w:i w:val="false"/>
          <w:color w:val="000000"/>
          <w:sz w:val="28"/>
        </w:rPr>
        <w:t>
      5) тұрақты жұмысы бар адамдарды қоспағанда шартты ақшалай көмекті тағайындау үшін міндетті талаптар болып табылады.»;</w:t>
      </w:r>
      <w:r>
        <w:br/>
      </w:r>
      <w:r>
        <w:rPr>
          <w:rFonts w:ascii="Times New Roman"/>
          <w:b w:val="false"/>
          <w:i w:val="false"/>
          <w:color w:val="000000"/>
          <w:sz w:val="28"/>
        </w:rPr>
        <w:t>
      3) 3-бапта: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«3-бап. Атаулы әлеуметтік көмек көрсетуге өтініш беру»;</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Адам (бұдан әрі – өтініш беруші) атаулы әлеуметтік көмек тағайындалуы үшін өз атынан немесе отбасы атынан белгіленген үлгідегі өтінішпен және тізбесін орталық атқарушы орган айқындайтын құжаттарымен қоса тұрғылықты жері бойынша – Орталыққа, ал ауылдық жерлерде – кент, ауыл, ауылдық округ әкіміне өтініш жасайды.»;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Шартсыз ақшалай көмек алу құқығы тоқсан сайын орталық атқарушы орган айқындайтын тізбеге сәйкес қажетті құжаттардың ұсынумен расталады.»;</w:t>
      </w:r>
      <w:r>
        <w:br/>
      </w:r>
      <w:r>
        <w:rPr>
          <w:rFonts w:ascii="Times New Roman"/>
          <w:b w:val="false"/>
          <w:i w:val="false"/>
          <w:color w:val="000000"/>
          <w:sz w:val="28"/>
        </w:rPr>
        <w:t>
      4) 4-бап мынадай редакцияда жазылсын:</w:t>
      </w:r>
      <w:r>
        <w:br/>
      </w:r>
      <w:r>
        <w:rPr>
          <w:rFonts w:ascii="Times New Roman"/>
          <w:b w:val="false"/>
          <w:i w:val="false"/>
          <w:color w:val="000000"/>
          <w:sz w:val="28"/>
        </w:rPr>
        <w:t>
      «4-бап. Атаулы әлеуметтік көмек тағайындау тәртібі</w:t>
      </w:r>
      <w:r>
        <w:br/>
      </w:r>
      <w:r>
        <w:rPr>
          <w:rFonts w:ascii="Times New Roman"/>
          <w:b w:val="false"/>
          <w:i w:val="false"/>
          <w:color w:val="000000"/>
          <w:sz w:val="28"/>
        </w:rPr>
        <w:t>
      1. Атаулы әлеуметтік көмек тағайындауды атаулы әлеуметтік көмек көрсетуге арналған тиісті бюджетте көзделген сома шегінде уәкілетті орган жүзеге асырады.</w:t>
      </w:r>
      <w:r>
        <w:br/>
      </w:r>
      <w:r>
        <w:rPr>
          <w:rFonts w:ascii="Times New Roman"/>
          <w:b w:val="false"/>
          <w:i w:val="false"/>
          <w:color w:val="000000"/>
          <w:sz w:val="28"/>
        </w:rPr>
        <w:t>
      Атаулы әлеуметтік көмек отбасының оны алуға құқығы бар әрбір мүшесіне тағайындалады.</w:t>
      </w:r>
      <w:r>
        <w:br/>
      </w:r>
      <w:r>
        <w:rPr>
          <w:rFonts w:ascii="Times New Roman"/>
          <w:b w:val="false"/>
          <w:i w:val="false"/>
          <w:color w:val="000000"/>
          <w:sz w:val="28"/>
        </w:rPr>
        <w:t>
      Отбасы құрамына:</w:t>
      </w:r>
      <w:r>
        <w:br/>
      </w:r>
      <w:r>
        <w:rPr>
          <w:rFonts w:ascii="Times New Roman"/>
          <w:b w:val="false"/>
          <w:i w:val="false"/>
          <w:color w:val="000000"/>
          <w:sz w:val="28"/>
        </w:rPr>
        <w:t>
      1) толық мемлекеттік қамсыздандырудағы адамдар;</w:t>
      </w:r>
      <w:r>
        <w:br/>
      </w:r>
      <w:r>
        <w:rPr>
          <w:rFonts w:ascii="Times New Roman"/>
          <w:b w:val="false"/>
          <w:i w:val="false"/>
          <w:color w:val="000000"/>
          <w:sz w:val="28"/>
        </w:rPr>
        <w:t>
      2) мерзімді әскери қызметте жүрген адамдар;</w:t>
      </w:r>
      <w:r>
        <w:br/>
      </w:r>
      <w:r>
        <w:rPr>
          <w:rFonts w:ascii="Times New Roman"/>
          <w:b w:val="false"/>
          <w:i w:val="false"/>
          <w:color w:val="000000"/>
          <w:sz w:val="28"/>
        </w:rPr>
        <w:t>
      3) бас бостандығынан айыру орындарындағы, мәжбүрлі емдеудегі адамдар кірмейді.</w:t>
      </w:r>
      <w:r>
        <w:br/>
      </w:r>
      <w:r>
        <w:rPr>
          <w:rFonts w:ascii="Times New Roman"/>
          <w:b w:val="false"/>
          <w:i w:val="false"/>
          <w:color w:val="000000"/>
          <w:sz w:val="28"/>
        </w:rPr>
        <w:t>
      2. Орталық:</w:t>
      </w:r>
      <w:r>
        <w:br/>
      </w:r>
      <w:r>
        <w:rPr>
          <w:rFonts w:ascii="Times New Roman"/>
          <w:b w:val="false"/>
          <w:i w:val="false"/>
          <w:color w:val="000000"/>
          <w:sz w:val="28"/>
        </w:rPr>
        <w:t>
      1) атаулы әлеуметтік көмек тағайындау туралы өтініштерді қабылдауды және уәкілетті органның шешімдерінің жобаларын жүзеге асырады;</w:t>
      </w:r>
      <w:r>
        <w:br/>
      </w:r>
      <w:r>
        <w:rPr>
          <w:rFonts w:ascii="Times New Roman"/>
          <w:b w:val="false"/>
          <w:i w:val="false"/>
          <w:color w:val="000000"/>
          <w:sz w:val="28"/>
        </w:rPr>
        <w:t>
      2) өтініш берушімен және отбасы мүшелерімен бірлесіп жеке жоспарды құрады және әлеуметтік келісімшарт жасасады;</w:t>
      </w:r>
      <w:r>
        <w:br/>
      </w:r>
      <w:r>
        <w:rPr>
          <w:rFonts w:ascii="Times New Roman"/>
          <w:b w:val="false"/>
          <w:i w:val="false"/>
          <w:color w:val="000000"/>
          <w:sz w:val="28"/>
        </w:rPr>
        <w:t>
      3) жұмыс қамту мәселелері жөніндегі аудандық (қалалық) немесе өңірлік комиссияның қызметін қамтамасыз етеді;</w:t>
      </w:r>
      <w:r>
        <w:br/>
      </w:r>
      <w:r>
        <w:rPr>
          <w:rFonts w:ascii="Times New Roman"/>
          <w:b w:val="false"/>
          <w:i w:val="false"/>
          <w:color w:val="000000"/>
          <w:sz w:val="28"/>
        </w:rPr>
        <w:t>
      4) жеке жоспардың іс-шараларын іске асыру барысының мониторингін жүзеге асырады және әлеуметтік келісімшартты іске асырудың тиімділігін бағалайды;</w:t>
      </w:r>
      <w:r>
        <w:br/>
      </w:r>
      <w:r>
        <w:rPr>
          <w:rFonts w:ascii="Times New Roman"/>
          <w:b w:val="false"/>
          <w:i w:val="false"/>
          <w:color w:val="000000"/>
          <w:sz w:val="28"/>
        </w:rPr>
        <w:t>
      5) атаулы әлеуметтік көмекті алушыларға жеке жоспарды іске асыруына және олардың әлеуметтік келісімшарт бойынша міндеттемелерін орындауына жәрдемдеседі.</w:t>
      </w:r>
      <w:r>
        <w:br/>
      </w:r>
      <w:r>
        <w:rPr>
          <w:rFonts w:ascii="Times New Roman"/>
          <w:b w:val="false"/>
          <w:i w:val="false"/>
          <w:color w:val="000000"/>
          <w:sz w:val="28"/>
        </w:rPr>
        <w:t>
      3. Әлеуметтік жұмыс жөніндегі консультант, ассистент немесе кент, ауыл, ауылдық округінің әкімі өтініш берушінің құжаттарын қабылдау процесінде онымен және (немесе) оның отбасы мүшелерімен әңгімелесу жүргізеді, жүргізу барысында мыналар:</w:t>
      </w:r>
      <w:r>
        <w:br/>
      </w:r>
      <w:r>
        <w:rPr>
          <w:rFonts w:ascii="Times New Roman"/>
          <w:b w:val="false"/>
          <w:i w:val="false"/>
          <w:color w:val="000000"/>
          <w:sz w:val="28"/>
        </w:rPr>
        <w:t>
      1) шартсыз немесе шартты ақшалай көмекті алуға негіздеме;</w:t>
      </w:r>
      <w:r>
        <w:br/>
      </w:r>
      <w:r>
        <w:rPr>
          <w:rFonts w:ascii="Times New Roman"/>
          <w:b w:val="false"/>
          <w:i w:val="false"/>
          <w:color w:val="000000"/>
          <w:sz w:val="28"/>
        </w:rPr>
        <w:t>
      2) әлеуметтік бейімдеу шараларына және жұмыспен қамтуға жәрдемдесудің мемлекеттік шараларына деген қажеттілік айқындалады.</w:t>
      </w:r>
      <w:r>
        <w:br/>
      </w:r>
      <w:r>
        <w:rPr>
          <w:rFonts w:ascii="Times New Roman"/>
          <w:b w:val="false"/>
          <w:i w:val="false"/>
          <w:color w:val="000000"/>
          <w:sz w:val="28"/>
        </w:rPr>
        <w:t>
      Орталық немесе кент, ауыл, ауылдық округ әкімі өтінішті тіркегеннен кейін екі жұмыс күні ішінде қорытынды дайындау үшін құжаттарды учаскелік комиссияға береді.</w:t>
      </w:r>
      <w:r>
        <w:br/>
      </w:r>
      <w:r>
        <w:rPr>
          <w:rFonts w:ascii="Times New Roman"/>
          <w:b w:val="false"/>
          <w:i w:val="false"/>
          <w:color w:val="000000"/>
          <w:sz w:val="28"/>
        </w:rPr>
        <w:t>
      Кент, ауыл, ауылдық округ әкімі өтініш берушіден құжаттарды қабылдаған жағдайда оларды алған күннен бастап он бес жұмыс күнінен кешіктірмей учаскелік комиссияның қорытындысымен қоса Орталыққа береді.</w:t>
      </w:r>
      <w:r>
        <w:br/>
      </w:r>
      <w:r>
        <w:rPr>
          <w:rFonts w:ascii="Times New Roman"/>
          <w:b w:val="false"/>
          <w:i w:val="false"/>
          <w:color w:val="000000"/>
          <w:sz w:val="28"/>
        </w:rPr>
        <w:t>
      4. Өтініш беруші және (немесе) отбасы мүшелері жұмыспен қамтуға және (немесе) әлеуметтік бейімдеуге жәрдемдесу жөніндегі шараларға мұқтаж болған жағдайда, оны ұсыну туралы шешім уәкілетті органның құзыреті шегінен шықса, өтініш беруші ұсынған құжаттарды Орталық халықты жұмыспен қамту мәселелері жөніндегі аудандық (қалалық) немесе өңірлік комиссияның қарауына жібереді.</w:t>
      </w:r>
      <w:r>
        <w:br/>
      </w:r>
      <w:r>
        <w:rPr>
          <w:rFonts w:ascii="Times New Roman"/>
          <w:b w:val="false"/>
          <w:i w:val="false"/>
          <w:color w:val="000000"/>
          <w:sz w:val="28"/>
        </w:rPr>
        <w:t>
      Халықты жұмыспен қамту мәселелері жөніндегі аудандық (қалалық) немесе өңірлік комиссиялардың міндетіне:</w:t>
      </w:r>
      <w:r>
        <w:br/>
      </w:r>
      <w:r>
        <w:rPr>
          <w:rFonts w:ascii="Times New Roman"/>
          <w:b w:val="false"/>
          <w:i w:val="false"/>
          <w:color w:val="000000"/>
          <w:sz w:val="28"/>
        </w:rPr>
        <w:t>
      атаулы әлеуметтік көмекті тағайындау кезінде мүдделі органдардың және ұйымдардың қызметін үйлестіру;</w:t>
      </w:r>
      <w:r>
        <w:br/>
      </w:r>
      <w:r>
        <w:rPr>
          <w:rFonts w:ascii="Times New Roman"/>
          <w:b w:val="false"/>
          <w:i w:val="false"/>
          <w:color w:val="000000"/>
          <w:sz w:val="28"/>
        </w:rPr>
        <w:t>
      жұмыспен қамтуға және әлеуметтік бейімдеуге жәрдемдесу жөніндегі шараларды ұсыну туралы ұсынымдарды әзірлеу;</w:t>
      </w:r>
      <w:r>
        <w:br/>
      </w:r>
      <w:r>
        <w:rPr>
          <w:rFonts w:ascii="Times New Roman"/>
          <w:b w:val="false"/>
          <w:i w:val="false"/>
          <w:color w:val="000000"/>
          <w:sz w:val="28"/>
        </w:rPr>
        <w:t>
      шартты ақшалай көмектің біржолғы төлемін ұсыну туралы мәселелерді қарау;</w:t>
      </w:r>
      <w:r>
        <w:br/>
      </w:r>
      <w:r>
        <w:rPr>
          <w:rFonts w:ascii="Times New Roman"/>
          <w:b w:val="false"/>
          <w:i w:val="false"/>
          <w:color w:val="000000"/>
          <w:sz w:val="28"/>
        </w:rPr>
        <w:t>
      жасалған әлеуметтік келісімшартты іске асыру барысының мониторингі кіреді.</w:t>
      </w:r>
      <w:r>
        <w:br/>
      </w:r>
      <w:r>
        <w:rPr>
          <w:rFonts w:ascii="Times New Roman"/>
          <w:b w:val="false"/>
          <w:i w:val="false"/>
          <w:color w:val="000000"/>
          <w:sz w:val="28"/>
        </w:rPr>
        <w:t>
      5. Әлеуметтік жұмыс жөніндегі консультант учаскелік комиссияның қорытындысын немесе кент, ауыл, ауылдық округ әкімінен учаскелік комиссияның қорытындысымен құжаттарды, сондай-ақ қажет болған жағдайда жұмыспен қамту мәселелері жөніндегі аудандық (қалалық) немесе өңірлік комиссияның шешімін алғаннан кейін үш жұмыс күні ішінде жеке жоспар дайындайды, онда отбасын (адамдарды) жұмыспен қамтуға және әлеуметтік бейімдеуге жәрдемдесу жөніндегі белгіленген іс-шаралар мен әлеуметтік келісімшарт жобасы көрсетіледі.</w:t>
      </w:r>
      <w:r>
        <w:br/>
      </w:r>
      <w:r>
        <w:rPr>
          <w:rFonts w:ascii="Times New Roman"/>
          <w:b w:val="false"/>
          <w:i w:val="false"/>
          <w:color w:val="000000"/>
          <w:sz w:val="28"/>
        </w:rPr>
        <w:t>
      Әлеуметтік келісімшарттың, жеке жоспардың нысандарын және отбасын (адамдарды) жұмыспен қамтуға және әлеуметтік бейімдеуге жәрдемдесу жөніндегі белгіленген іс-шаралардың үлгілік тізбесін орталық атқарушы орган бекітеді.</w:t>
      </w:r>
      <w:r>
        <w:br/>
      </w:r>
      <w:r>
        <w:rPr>
          <w:rFonts w:ascii="Times New Roman"/>
          <w:b w:val="false"/>
          <w:i w:val="false"/>
          <w:color w:val="000000"/>
          <w:sz w:val="28"/>
        </w:rPr>
        <w:t>
      6. Орталық әлеуметтік келісімшартты жасасқан күннен бастап бір жұмыс күні ішінде өтініш берушіден қабылданған құжаттарды, шешімнің жобасын және тараптар қол қойған әлеуметтік келісімшартты атаулы әлеуметтік көмекті тағайындау үшін уәкілетті органға жібереді.</w:t>
      </w:r>
      <w:r>
        <w:br/>
      </w:r>
      <w:r>
        <w:rPr>
          <w:rFonts w:ascii="Times New Roman"/>
          <w:b w:val="false"/>
          <w:i w:val="false"/>
          <w:color w:val="000000"/>
          <w:sz w:val="28"/>
        </w:rPr>
        <w:t>
      7. Уәкілетті орган осы баптың 6-тармағында көрсетілген құжаттарды алған күннен бастап үш жұмыс күні ішінде атаулы әлеуметтік көмекті тағайындау туралы немесе тағайындаудан бас тарту туралы шешімді қабылдайды, ол туралы өтініш берушіге Орталық арқылы, бас тартқан жағдайда – оның себебін көрсете отырып жазбаша хабарлайды.</w:t>
      </w:r>
      <w:r>
        <w:br/>
      </w:r>
      <w:r>
        <w:rPr>
          <w:rFonts w:ascii="Times New Roman"/>
          <w:b w:val="false"/>
          <w:i w:val="false"/>
          <w:color w:val="000000"/>
          <w:sz w:val="28"/>
        </w:rPr>
        <w:t>
      8. Уәкілетті орган тиісті органдардан атаулы әлеуметтік көмекті тағайындау үшін ұсынылған құжаттарды қарауға қажетті мәліметтерді сұратуға құқылы.</w:t>
      </w:r>
      <w:r>
        <w:br/>
      </w:r>
      <w:r>
        <w:rPr>
          <w:rFonts w:ascii="Times New Roman"/>
          <w:b w:val="false"/>
          <w:i w:val="false"/>
          <w:color w:val="000000"/>
          <w:sz w:val="28"/>
        </w:rPr>
        <w:t>
      9. Шартты ақшалай көмек алушылармен әлеуметтік келісімшарт алты айға, отбасы мүшелерінің әлеуметтік бейімдеуін ұзарту қажет болған және (немесе) отбасының еңбекке қабілетті мүшелері кәсіптік оқуын және (немесе) жастар практикасынан өтуді және (немесе) әлеуметтік жұмыс орындарында жұмыспен қамтылуды аяқтамаған жағдайда оны қосымша алты айға дейін ұзарту мүмкіндігімен жасалады.</w:t>
      </w:r>
      <w:r>
        <w:br/>
      </w:r>
      <w:r>
        <w:rPr>
          <w:rFonts w:ascii="Times New Roman"/>
          <w:b w:val="false"/>
          <w:i w:val="false"/>
          <w:color w:val="000000"/>
          <w:sz w:val="28"/>
        </w:rPr>
        <w:t>
      Әлеуметтік келісімшарт ұзартылған жағдайда шартты ақшалай көмектің мөлшері қайта қаралмайды.</w:t>
      </w:r>
      <w:r>
        <w:br/>
      </w:r>
      <w:r>
        <w:rPr>
          <w:rFonts w:ascii="Times New Roman"/>
          <w:b w:val="false"/>
          <w:i w:val="false"/>
          <w:color w:val="000000"/>
          <w:sz w:val="28"/>
        </w:rPr>
        <w:t>
      10. Шартсыз ақшалай көмек ағымдағы тоқсанға тағайындалады және ай сайын төленіп отырады.</w:t>
      </w:r>
      <w:r>
        <w:br/>
      </w:r>
      <w:r>
        <w:rPr>
          <w:rFonts w:ascii="Times New Roman"/>
          <w:b w:val="false"/>
          <w:i w:val="false"/>
          <w:color w:val="000000"/>
          <w:sz w:val="28"/>
        </w:rPr>
        <w:t>
      Шартты ақшалай көмек – әлеуметтік келісімшарттың қолданысы кезеңінде тағайындалады және ай сайын немесе әлеуметтік келісімшартта белгіленген кезеңге бір жолға төленеді.</w:t>
      </w:r>
      <w:r>
        <w:br/>
      </w:r>
      <w:r>
        <w:rPr>
          <w:rFonts w:ascii="Times New Roman"/>
          <w:b w:val="false"/>
          <w:i w:val="false"/>
          <w:color w:val="000000"/>
          <w:sz w:val="28"/>
        </w:rPr>
        <w:t>
      Шартты ақшалай көмек төлемінің біржолғы сомасы әлеуметтік келісімшарт бойынша міндеттемелерді орындауға байланысты іс-шараларға ғана, жеке қосалқы шаруашылықты дамытуға (малды, құсты сатып алу және басқа), жеке кәсіпкерлік қызметті ұйымдастыруға (алдыңғы займдарды өтеуге, тұрғын үй сатып алуға арналған шығындардан басқа) пайдаланылады.</w:t>
      </w:r>
      <w:r>
        <w:br/>
      </w:r>
      <w:r>
        <w:rPr>
          <w:rFonts w:ascii="Times New Roman"/>
          <w:b w:val="false"/>
          <w:i w:val="false"/>
          <w:color w:val="000000"/>
          <w:sz w:val="28"/>
        </w:rPr>
        <w:t>
      11. Шартты ақшалай көмекті алушылармен әлеуметтік келісімшарт табысы аз адам (отбасы) әлеуметтік келісімшарттың талаптарын және жеке жоспар іс-шараларын толық көлемде орындамаған кезде, сондай-ақ шартты ақшалай көмекті заңсыз тағайындауға әкеп соқтырған дәйексіз мәліметтер ұсынғаны анықталған жағдайда бұзылады.</w:t>
      </w:r>
      <w:r>
        <w:br/>
      </w:r>
      <w:r>
        <w:rPr>
          <w:rFonts w:ascii="Times New Roman"/>
          <w:b w:val="false"/>
          <w:i w:val="false"/>
          <w:color w:val="000000"/>
          <w:sz w:val="28"/>
        </w:rPr>
        <w:t>
      Әлеуметтік келісімшартты бұзу шартты ақшалай көмекті төлеуді тоқтату үшін негіз болып табылады.</w:t>
      </w:r>
      <w:r>
        <w:br/>
      </w:r>
      <w:r>
        <w:rPr>
          <w:rFonts w:ascii="Times New Roman"/>
          <w:b w:val="false"/>
          <w:i w:val="false"/>
          <w:color w:val="000000"/>
          <w:sz w:val="28"/>
        </w:rPr>
        <w:t>
      Бұл ретте, әлеуметтік келісімшарт бойынша міндеттердің орындалмағаны алғаш рет анықталған жағдайда атаулы әлеуметтік көмек мөлшері орта, техникалық және кәсіптік, орта білімнен кейінгі білім беретін ұйымдарда, жоғары оқу орындарында күндізгі оқу нысанында оқитын, кәмелеттік жасқа толғаннан кейін олар оқу орнын бітіретін уақытқа дейінгілерді (бірақ әрі дегенде жиырма үш жасқа толғанға дейін) қоспағанда, 18 жастан асқан отбасы мүшелерінің барлығына ай бойына 50 %-ға қысқарады, міндеттердің орындалмағаны туралы қайтадан анықталған жағдайда – кәмелеттік жасқа толмаған балалардан басқаларға, оның ішінде орта, техникалық және кәсіптік, орта білімнен кейінгі білім беретін ұйымдарда, жоғары оқу орындарында күндізгі оқу нысанында оқитын кәмелеттік жасқа толғаннан кейін олар оқу орнын бітіретін уақытқа дейін (бірақ әрі дегенде жиырма үш жасқа толғанға дейін) атаулы әлеуметтік көмек төлеу тоқтатылады.</w:t>
      </w:r>
      <w:r>
        <w:br/>
      </w:r>
      <w:r>
        <w:rPr>
          <w:rFonts w:ascii="Times New Roman"/>
          <w:b w:val="false"/>
          <w:i w:val="false"/>
          <w:color w:val="000000"/>
          <w:sz w:val="28"/>
        </w:rPr>
        <w:t>
      12. Өтініш беруші мен алушы кент, ауыл, ауылдық округ әкімі, Орталықтың іс-әрекеттері мен уәкілетті органның және оның лауазымды адамдарының шешімдеріне жоғары тұрған жергілікті атқарушы органдарға, сондай-ақ сот тәртібімен шағымдануға құқығы бар.</w:t>
      </w:r>
      <w:r>
        <w:br/>
      </w:r>
      <w:r>
        <w:rPr>
          <w:rFonts w:ascii="Times New Roman"/>
          <w:b w:val="false"/>
          <w:i w:val="false"/>
          <w:color w:val="000000"/>
          <w:sz w:val="28"/>
        </w:rPr>
        <w:t>
      13. Уәкілетті органның лауазымды адамдары және Орталық атаулы әлеуметтік көмектің тағайындалуы мен оны төлеуді ұйымдастырудың дұрыстығы үшін Қазақстан Республикасының заңдарына сәйкес жауапты болады.</w:t>
      </w:r>
      <w:r>
        <w:br/>
      </w:r>
      <w:r>
        <w:rPr>
          <w:rFonts w:ascii="Times New Roman"/>
          <w:b w:val="false"/>
          <w:i w:val="false"/>
          <w:color w:val="000000"/>
          <w:sz w:val="28"/>
        </w:rPr>
        <w:t>
      14. Уәкілетті орган және Орталық халыққа атаулы әлеуметтік көмек көрсету тәртібі мен шарттары туралы бұқаралық ақпарат құралдары арқылы хабарлап отыруға міндетті.»;</w:t>
      </w:r>
      <w:r>
        <w:br/>
      </w:r>
      <w:r>
        <w:rPr>
          <w:rFonts w:ascii="Times New Roman"/>
          <w:b w:val="false"/>
          <w:i w:val="false"/>
          <w:color w:val="000000"/>
          <w:sz w:val="28"/>
        </w:rPr>
        <w:t>
      5) 5-баптың 4 тармағы мынадай редакцияда жазылсын:</w:t>
      </w:r>
      <w:r>
        <w:br/>
      </w:r>
      <w:r>
        <w:rPr>
          <w:rFonts w:ascii="Times New Roman"/>
          <w:b w:val="false"/>
          <w:i w:val="false"/>
          <w:color w:val="000000"/>
          <w:sz w:val="28"/>
        </w:rPr>
        <w:t>
      «4. Учаскелік комиссиялар Орталықтан немесе кент, ауыл, ауылдық округ әкімінен құжаттарды алған күннен бастап үш жұмыс күні ішінде ұсынылған құжаттардың және (немесе) өтініш берушінің материалдық жағдайын тексеру нәтижелерінің негізінде қорытынды дайындайды және оны Орталыққа немесе кент, ауыл, ауылдық округ әкіміне береді.»;</w:t>
      </w:r>
      <w:r>
        <w:br/>
      </w:r>
      <w:r>
        <w:rPr>
          <w:rFonts w:ascii="Times New Roman"/>
          <w:b w:val="false"/>
          <w:i w:val="false"/>
          <w:color w:val="000000"/>
          <w:sz w:val="28"/>
        </w:rPr>
        <w:t>
      7.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19-I, 19-II, 96-құжат; 2015 ж., № 6, 27-құжат):</w:t>
      </w:r>
      <w:r>
        <w:br/>
      </w:r>
      <w:r>
        <w:rPr>
          <w:rFonts w:ascii="Times New Roman"/>
          <w:b w:val="false"/>
          <w:i w:val="false"/>
          <w:color w:val="000000"/>
          <w:sz w:val="28"/>
        </w:rPr>
        <w:t>
      1) 1-бапта:</w:t>
      </w:r>
      <w:r>
        <w:br/>
      </w:r>
      <w:r>
        <w:rPr>
          <w:rFonts w:ascii="Times New Roman"/>
          <w:b w:val="false"/>
          <w:i w:val="false"/>
          <w:color w:val="000000"/>
          <w:sz w:val="28"/>
        </w:rPr>
        <w:t>
      1) тармақшаның төртінші абзацы мынадай редакцияда жазылсын:</w:t>
      </w:r>
      <w:r>
        <w:br/>
      </w: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 (бұдан әрі – көп балалы анаға берілетін жәрдемақы) түріндегі ақшалай төлемдер;»;</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бала туғанда берiлетiн, бала күтімі жөніндегі және мүгедек баланы тәрбиелеушіге және көп балалы анаға берілетін жәрдемақыларды тағайындау жөнiндегi уәкiлетті орган – уәкілетті мемлекеттік органның аумақтық бөлiмшелерi;»;</w:t>
      </w:r>
      <w:r>
        <w:br/>
      </w:r>
      <w:r>
        <w:rPr>
          <w:rFonts w:ascii="Times New Roman"/>
          <w:b w:val="false"/>
          <w:i w:val="false"/>
          <w:color w:val="000000"/>
          <w:sz w:val="28"/>
        </w:rPr>
        <w:t>
      3), 5), 6) және 8) тармақшалар алып тасталсын;</w:t>
      </w:r>
      <w:r>
        <w:br/>
      </w:r>
      <w:r>
        <w:rPr>
          <w:rFonts w:ascii="Times New Roman"/>
          <w:b w:val="false"/>
          <w:i w:val="false"/>
          <w:color w:val="000000"/>
          <w:sz w:val="28"/>
        </w:rPr>
        <w:t>
      7) тармақшадағы «отбасы атынан» деген сөздер алып тасталсын;</w:t>
      </w:r>
      <w:r>
        <w:br/>
      </w:r>
      <w:r>
        <w:rPr>
          <w:rFonts w:ascii="Times New Roman"/>
          <w:b w:val="false"/>
          <w:i w:val="false"/>
          <w:color w:val="000000"/>
          <w:sz w:val="28"/>
        </w:rPr>
        <w:t>
      2) 2-бап мынадай мазмұндағы екінші бөлікпен толықтырылсын:</w:t>
      </w:r>
      <w:r>
        <w:br/>
      </w:r>
      <w:r>
        <w:rPr>
          <w:rFonts w:ascii="Times New Roman"/>
          <w:b w:val="false"/>
          <w:i w:val="false"/>
          <w:color w:val="000000"/>
          <w:sz w:val="28"/>
        </w:rPr>
        <w:t>
      «Көп балалы анаға жәрдемақы тағайындау кезінде Қазақстан Республикасында тұрақты тұратын шетелдіктер мен азаматтығы жоқ адамдар Қазақстан Республикасының азаматтарымен бірдей жәрдемақы алу құқығын пайдаланады.»;</w:t>
      </w:r>
      <w:r>
        <w:br/>
      </w:r>
      <w:r>
        <w:rPr>
          <w:rFonts w:ascii="Times New Roman"/>
          <w:b w:val="false"/>
          <w:i w:val="false"/>
          <w:color w:val="000000"/>
          <w:sz w:val="28"/>
        </w:rPr>
        <w:t>
      3) 4-бапта:</w:t>
      </w:r>
      <w:r>
        <w:br/>
      </w:r>
      <w:r>
        <w:rPr>
          <w:rFonts w:ascii="Times New Roman"/>
          <w:b w:val="false"/>
          <w:i w:val="false"/>
          <w:color w:val="000000"/>
          <w:sz w:val="28"/>
        </w:rPr>
        <w:t>
      1-тармақтың 3) тармақшасы мынадай редакцияда жазылсын:</w:t>
      </w:r>
      <w:r>
        <w:br/>
      </w:r>
      <w:r>
        <w:rPr>
          <w:rFonts w:ascii="Times New Roman"/>
          <w:b w:val="false"/>
          <w:i w:val="false"/>
          <w:color w:val="000000"/>
          <w:sz w:val="28"/>
        </w:rPr>
        <w:t>
      «3) көп балалы анаға берілетін жәрдемақы»;</w:t>
      </w:r>
      <w:r>
        <w:br/>
      </w:r>
      <w:r>
        <w:rPr>
          <w:rFonts w:ascii="Times New Roman"/>
          <w:b w:val="false"/>
          <w:i w:val="false"/>
          <w:color w:val="000000"/>
          <w:sz w:val="28"/>
        </w:rPr>
        <w:t>
      2-тармақ алып тасталсын;</w:t>
      </w:r>
      <w:r>
        <w:br/>
      </w:r>
      <w:r>
        <w:rPr>
          <w:rFonts w:ascii="Times New Roman"/>
          <w:b w:val="false"/>
          <w:i w:val="false"/>
          <w:color w:val="000000"/>
          <w:sz w:val="28"/>
        </w:rPr>
        <w:t>
      4) 5-бапта: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Тізбесін уәкілетті мемлекеттік орган айқындайтын құжаттармен қоса, жәрдемақы тағайындау туралы өтініш бала туғанда берілетін жәрдемақы, бала күтіміне байланысты жәрдемақы, мүгедек баланы тәрбиелеушіге берілетін жәрдемақы, көп балалы анаға берілетін жәрдемақыға құқығы бар отбасының тұрғылықты жерi бойынша Мемлекеттік корпорацияға беріледі.</w:t>
      </w:r>
      <w:r>
        <w:br/>
      </w:r>
      <w:r>
        <w:rPr>
          <w:rFonts w:ascii="Times New Roman"/>
          <w:b w:val="false"/>
          <w:i w:val="false"/>
          <w:color w:val="000000"/>
          <w:sz w:val="28"/>
        </w:rPr>
        <w:t>
      Адамдар бала туғанда берілетін жәрдемақы мен бала күтіміне байланысты жәрдемақы тағайындау үшін «электрондық үкіметтің» веб-порталы арқылы өтініш жасауға құқылы.</w:t>
      </w:r>
      <w:r>
        <w:br/>
      </w:r>
      <w:r>
        <w:rPr>
          <w:rFonts w:ascii="Times New Roman"/>
          <w:b w:val="false"/>
          <w:i w:val="false"/>
          <w:color w:val="000000"/>
          <w:sz w:val="28"/>
        </w:rPr>
        <w:t>
      Ата-анасының бірінің, қорғаншыларының немесе қамқоршыларының бала туғанда берілетін жәрдемақы, бала күтіміне байланысты жәрдемақы, мүгедек баланы тәрбиелеушіге берілетін жәрдемақы тағайындау туралы жеке өзі өтініш жасауға мүмкіндігі болмаған жағдайда, ата-анасы, қорғаншылары немесе қамқоршылары белгіленген тәртіппен берілген сенімхат негізінде жәрдемақы тағайындау туралы өтініш жасауға басқа адамдарға уәкілеттік беруге құқылы.»;</w:t>
      </w:r>
      <w:r>
        <w:br/>
      </w:r>
      <w:r>
        <w:rPr>
          <w:rFonts w:ascii="Times New Roman"/>
          <w:b w:val="false"/>
          <w:i w:val="false"/>
          <w:color w:val="000000"/>
          <w:sz w:val="28"/>
        </w:rPr>
        <w:t>
      3-тармақ алып тасталсын;</w:t>
      </w:r>
      <w:r>
        <w:br/>
      </w:r>
      <w:r>
        <w:rPr>
          <w:rFonts w:ascii="Times New Roman"/>
          <w:b w:val="false"/>
          <w:i w:val="false"/>
          <w:color w:val="000000"/>
          <w:sz w:val="28"/>
        </w:rPr>
        <w:t>
      4-тармақта:</w:t>
      </w:r>
      <w:r>
        <w:br/>
      </w:r>
      <w:r>
        <w:rPr>
          <w:rFonts w:ascii="Times New Roman"/>
          <w:b w:val="false"/>
          <w:i w:val="false"/>
          <w:color w:val="000000"/>
          <w:sz w:val="28"/>
        </w:rPr>
        <w:t>
      бірінші бөліктегі «немесе балаларға арналған жәрдемақыны тағайындау мен төлеу жөніндегі уәкілетті органға» деген сөздер алып тасталсын;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«Өтініш берушінің тағайындау үшін Мемлекеттік корпорацияға өтініш жасаған күні ақпараттық жүйелер белгіленген тәртіппен өтініш беруші туралы бұрын болмаған мәліметтердің бар екендігін растаған кезде бала туғанда берілетін жәрдемақының, мүгедек баланы тәрбиелеушіге берілетін жәрдемақының, көп балалы анаға берілетін жәрдемақының тағайындалған күні болып есептеледі.»;</w:t>
      </w:r>
      <w:r>
        <w:br/>
      </w:r>
      <w:r>
        <w:rPr>
          <w:rFonts w:ascii="Times New Roman"/>
          <w:b w:val="false"/>
          <w:i w:val="false"/>
          <w:color w:val="000000"/>
          <w:sz w:val="28"/>
        </w:rPr>
        <w:t>
      5) 6-бапта:</w:t>
      </w:r>
      <w:r>
        <w:br/>
      </w:r>
      <w:r>
        <w:rPr>
          <w:rFonts w:ascii="Times New Roman"/>
          <w:b w:val="false"/>
          <w:i w:val="false"/>
          <w:color w:val="000000"/>
          <w:sz w:val="28"/>
        </w:rPr>
        <w:t>
      1-2-тармақ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Уәкілетті орган өтінішті қажетті құжаттарымен, оның ішінде электрондық құжаттарымен қоса, олардың Мемлекеттік корпорациясына тіркелген күнінен бастап, ал осы Заңның 5-бабы 4-тармағының бірінші бөлігінде көзделген жағдайда – мемлекеттік органдардың және (немесе) ұйымдардың ақпараттық жүйелерінің өтініш беруші туралы мәліметтерді растаған күнінен бастап жеті жұмыс күні ішінде қарайды.</w:t>
      </w:r>
      <w:r>
        <w:br/>
      </w:r>
      <w:r>
        <w:rPr>
          <w:rFonts w:ascii="Times New Roman"/>
          <w:b w:val="false"/>
          <w:i w:val="false"/>
          <w:color w:val="000000"/>
          <w:sz w:val="28"/>
        </w:rPr>
        <w:t>
      Уәкілетті орган өтініш берушіні бес жұмыс күнінен кешіктірмей тағайындау немесе бас тарту (себептерін көрсетіп) туралы қабылданған шешім жөнінде жазбаша Мемлекеттік корпорация арқылы электрондық құжат жіберу жолымен, ал «электрондық үкіметтің» веб-порталы арқылы өтініш жасаған кезде бір жұмыс күні ішінде электрондық нысанда хабардар етеді.».</w:t>
      </w:r>
      <w:r>
        <w:br/>
      </w:r>
      <w:r>
        <w:rPr>
          <w:rFonts w:ascii="Times New Roman"/>
          <w:b w:val="false"/>
          <w:i w:val="false"/>
          <w:color w:val="000000"/>
          <w:sz w:val="28"/>
        </w:rPr>
        <w:t>
      3-тармақ алып тасталсын;</w:t>
      </w:r>
      <w:r>
        <w:br/>
      </w:r>
      <w:r>
        <w:rPr>
          <w:rFonts w:ascii="Times New Roman"/>
          <w:b w:val="false"/>
          <w:i w:val="false"/>
          <w:color w:val="000000"/>
          <w:sz w:val="28"/>
        </w:rPr>
        <w:t>
      6) 9-бап мынадай редакцияда жазылсын:</w:t>
      </w:r>
      <w:r>
        <w:br/>
      </w:r>
      <w:r>
        <w:rPr>
          <w:rFonts w:ascii="Times New Roman"/>
          <w:b w:val="false"/>
          <w:i w:val="false"/>
          <w:color w:val="000000"/>
          <w:sz w:val="28"/>
        </w:rPr>
        <w:t>
      «9-бап. Көп балалы анаға жәрдемақыны тағайындау және төлеу</w:t>
      </w:r>
      <w:r>
        <w:br/>
      </w:r>
      <w:r>
        <w:rPr>
          <w:rFonts w:ascii="Times New Roman"/>
          <w:b w:val="false"/>
          <w:i w:val="false"/>
          <w:color w:val="000000"/>
          <w:sz w:val="28"/>
        </w:rPr>
        <w:t>
      1. Көп балалы анаға жәрдемақы тағайындау үшін өтініш жасау қандай да бір мерзіммен шектелмей кез келген уақытта жүзеге асырылады.</w:t>
      </w:r>
      <w:r>
        <w:br/>
      </w:r>
      <w:r>
        <w:rPr>
          <w:rFonts w:ascii="Times New Roman"/>
          <w:b w:val="false"/>
          <w:i w:val="false"/>
          <w:color w:val="000000"/>
          <w:sz w:val="28"/>
        </w:rPr>
        <w:t>
      2. Жәрдемақы төлеу ағымдағы ай үшін және барлық қажетті құжаттармен жүгінген күнінен бастап, жәрдемақы тағайындалған жағдайлар сақталған кезеңге жүргізіледі. Жәрдемақы алушы қайтыс болған жағдайда жәрдемақы қайтыс болған айына қоса төленедi.</w:t>
      </w:r>
      <w:r>
        <w:br/>
      </w:r>
      <w:r>
        <w:rPr>
          <w:rFonts w:ascii="Times New Roman"/>
          <w:b w:val="false"/>
          <w:i w:val="false"/>
          <w:color w:val="000000"/>
          <w:sz w:val="28"/>
        </w:rPr>
        <w:t>
      3. Көп балалы анаға берілетін жәрдемақыны төлеу:</w:t>
      </w:r>
      <w:r>
        <w:br/>
      </w:r>
      <w:r>
        <w:rPr>
          <w:rFonts w:ascii="Times New Roman"/>
          <w:b w:val="false"/>
          <w:i w:val="false"/>
          <w:color w:val="000000"/>
          <w:sz w:val="28"/>
        </w:rPr>
        <w:t>
      1) жәрдемақы алушы бюджеттік қаражат есебінен мемлекеттік медициналық-әлеуметтік мекемеге стационар жағдайында тәулік бойы тұрақты немесе уақытша (үш айға дейінгі мерзімге) тұруға орналастырылған жағдайда;</w:t>
      </w:r>
      <w:r>
        <w:br/>
      </w:r>
      <w:r>
        <w:rPr>
          <w:rFonts w:ascii="Times New Roman"/>
          <w:b w:val="false"/>
          <w:i w:val="false"/>
          <w:color w:val="000000"/>
          <w:sz w:val="28"/>
        </w:rPr>
        <w:t>
      2) жәрдемақы алушы бас бостандығынан айырылу түріндегі сот белгілеген қылмыстық жазаны өтеу уақытында тоқтатыла тұрады.».</w:t>
      </w:r>
      <w:r>
        <w:br/>
      </w:r>
      <w:r>
        <w:rPr>
          <w:rFonts w:ascii="Times New Roman"/>
          <w:b w:val="false"/>
          <w:i w:val="false"/>
          <w:color w:val="000000"/>
          <w:sz w:val="28"/>
        </w:rPr>
        <w:t>
      7) 10-бапта:</w:t>
      </w:r>
      <w:r>
        <w:br/>
      </w:r>
      <w:r>
        <w:rPr>
          <w:rFonts w:ascii="Times New Roman"/>
          <w:b w:val="false"/>
          <w:i w:val="false"/>
          <w:color w:val="000000"/>
          <w:sz w:val="28"/>
        </w:rPr>
        <w:t>
      1-тармақтың 3) тармақшасы мынадай редакцияда жазылсын:</w:t>
      </w:r>
      <w:r>
        <w:br/>
      </w:r>
      <w:r>
        <w:rPr>
          <w:rFonts w:ascii="Times New Roman"/>
          <w:b w:val="false"/>
          <w:i w:val="false"/>
          <w:color w:val="000000"/>
          <w:sz w:val="28"/>
        </w:rPr>
        <w:t>
      «3) көп балалы анаға берілетін жәрдемақы – 6,40 айлық есептік көрсеткіш»;</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Өтініш беруші жәрдемақының мөлшерін өзгерту немесе оны төлеуді тоқтату үшін негіз бола алатын мән-жайлар туралы Мемлекеттік корпорацияны он жұмыс күні ішінде хабардар етуге міндетті.</w:t>
      </w:r>
      <w:r>
        <w:br/>
      </w:r>
      <w:r>
        <w:rPr>
          <w:rFonts w:ascii="Times New Roman"/>
          <w:b w:val="false"/>
          <w:i w:val="false"/>
          <w:color w:val="000000"/>
          <w:sz w:val="28"/>
        </w:rPr>
        <w:t>
      Өтініш беруші бала күтімі жөніндегі жәрдемақының, мүгедек баланы тәрбиелеушіге және көп балалы анаға берілетін жәрдемақының мөлшеріне әсер ететін мән-жайлар туралы уақтылы хабарламаған жағдайда, көрсетілген мән-жайлар туындаған кезден бастап жәрдемақы мөлшері қайта қаралады, бірақ бұл мерзім оларды тағайындаған кезден ерте болмауға тиіс.».</w:t>
      </w:r>
      <w:r>
        <w:br/>
      </w:r>
      <w:r>
        <w:rPr>
          <w:rFonts w:ascii="Times New Roman"/>
          <w:b w:val="false"/>
          <w:i w:val="false"/>
          <w:color w:val="000000"/>
          <w:sz w:val="28"/>
        </w:rPr>
        <w:t>
      8.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w:t>
      </w:r>
      <w:r>
        <w:br/>
      </w:r>
      <w:r>
        <w:rPr>
          <w:rFonts w:ascii="Times New Roman"/>
          <w:b w:val="false"/>
          <w:i w:val="false"/>
          <w:color w:val="000000"/>
          <w:sz w:val="28"/>
        </w:rPr>
        <w:t>
      98-баптың 14) тармақшасындағы «зейнетақы жинақтарынан өндіріп алуға болмайды.» деген сөздер «зейнетақы жинақтарынан;» деген сөздермен ауыстырылып, мынадай мазмұндағы 15) және 16) тармақшалармен толықтырылсын:</w:t>
      </w:r>
      <w:r>
        <w:br/>
      </w:r>
      <w:r>
        <w:rPr>
          <w:rFonts w:ascii="Times New Roman"/>
          <w:b w:val="false"/>
          <w:i w:val="false"/>
          <w:color w:val="000000"/>
          <w:sz w:val="28"/>
        </w:rPr>
        <w:t>
      «15)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берілетін ай сайынғы мемлекеттік жәрдемақылардан;</w:t>
      </w:r>
      <w:r>
        <w:br/>
      </w:r>
      <w:r>
        <w:rPr>
          <w:rFonts w:ascii="Times New Roman"/>
          <w:b w:val="false"/>
          <w:i w:val="false"/>
          <w:color w:val="000000"/>
          <w:sz w:val="28"/>
        </w:rPr>
        <w:t>
      16) атаулы әлеуметтік көмектен өндіріп алуға болмайды.».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2018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