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077c" w14:textId="db2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Еңбекке, адал кәсіби табысқа, Отанға қызмет етуге, жоғары патриоттық ниеттерге оң көзқарастар қалыптастыратын отандық әлеуметтік мәдени өнімдерді жаңғыртудың 2012-2016 жылдарға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тамыздағы № 1124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 басшысының «Қазақстанды әлеуметтік жаңғырту: жалпыға ортақ еңбек қоғамына қарай жиырма қадам» атты мақаласында берілген тапсырмаларын іске асыру жөніндегі шаралар туралы» Қазақстан Республикасы Үкіметінің 2012 жылғы 23 шілдедегі № 961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Еңбекке, адал кәсіби табысқа, Отанға қызмет етуге, жоғары патриоттық ниеттерге оң көзқарастар қалыптастыратын отандық әлеуметтік мәдени өнімдерді жаңғыртудың 2012 – 2016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15 қаңтарға және 15 шілдеге Қазақстан Республикасы Мәдениет және ақпарат министрлігіне 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жыл сайын, 25 қаңтарға және 25 шілдеге Қазақстан Республикасының Үкіметіне Жоспардың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 және Алматы қалаларының әкiмдерi еңбекке, адал кәсіби табысқа, Отанға қызмет етуге, жоғары патриоттық ниеттерге оң көзқарастар қалыптастыратын отандық әлеуметтік мәдени өнімдерді жаңғырту жөніндегі 2012 – 2016 жылдарға арналған тиісті аумақтық іс-шаралар жоспарларын Қазақстан Республикасы Мәдениет және ақпарат министрлігімен келіссін және бекiтсiн.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орынбасары Е.Т. Орынбаевқа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Еңбекке, адал кәсіби табысқа, Отанға қызмет етуге, жоғары</w:t>
      </w:r>
      <w:r>
        <w:br/>
      </w:r>
      <w:r>
        <w:rPr>
          <w:rFonts w:ascii="Times New Roman"/>
          <w:b/>
          <w:i w:val="false"/>
          <w:color w:val="000000"/>
        </w:rPr>
        <w:t>
патриоттық ниеттерге оң көзқарастар қалыптастыратын</w:t>
      </w:r>
      <w:r>
        <w:br/>
      </w:r>
      <w:r>
        <w:rPr>
          <w:rFonts w:ascii="Times New Roman"/>
          <w:b/>
          <w:i w:val="false"/>
          <w:color w:val="000000"/>
        </w:rPr>
        <w:t>
отандық әлеуметтік мәдени өнімдерді жаңғыртудың 2012 –2016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247"/>
        <w:gridCol w:w="1558"/>
        <w:gridCol w:w="1706"/>
        <w:gridCol w:w="1897"/>
        <w:gridCol w:w="3082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Патриоттық құндылықтар мен «еңбек адамы» бейнесін қалыптастыруға бағдарланған сапалы мәдени өнім жасау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Театрлық және концерттік қызмет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 опералық, балет, камералық музыка, драмалық және ән өнерінің туындыларын жасауға арналған «Тәуелсіздік толғауы» конкурсын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47092*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50388*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53915*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 ұжымдар мен жеке орындаушылардың қатысуымен өндірістік кәсіпорындарда концерттер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Еңбекке, адал кәсіби табысқа, Отанға қызмет етуге, жоғары патриоттық ниеттерге оң көзқарастар қалыптастыратын әндер шығаруға арналған «Елім менің» республикалық конкурсын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6420*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6869*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9800*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Н.Тілендиев атындағы Дирижерлердің республикалық конкурсын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2014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8015*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Ш.Қалдаяқов әндерінің халықаралық фестивалін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29885*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29885*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29885*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Ә.Қашаубаев атындағы Дәстүрлі орындаушылардың республикалық конкурсын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2015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13000*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14884*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ақындар айтысын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21611*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23124*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24743*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Дәстүрлі орындаушылардың республикалық конкурсын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2014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 – 8294*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Вокалисттердің халықаралық конкурсын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– 14000*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Скрипкашылардың халықаралық конкурсын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2014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8370*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Балет әртістерінің халықаралық конкурсын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2015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8260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«Ұлы Дала сазы» халықаралық дәстүрлі орындаушылардың өнер фестивалін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2014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 – 16876*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ҚазҰЭК-МЭКҚ ақпараттық жүйесіне жазылу, сүйемелдеу және жабдығын техникалық қолдау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67100*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94500*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117220*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74500*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кітап қорын цифрландыратын орталық құру және ҚазҰЭК-МЭКҚ ақпараттық жүйесінің қорын кеңейту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76316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9306*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9306*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9306*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«Мобильді кітапхана» жобасын іске асыру, республикалық және өңірлік кітапханаларға библиобустар (жылжымалы автокөлік құралдары) сатып алу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«Бір ел – бір кітап» республикалық акциясын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өңірлік кітапханаларда Қазақстанның еңбек жетістіктеріне арналған: «Бақыттың кілті – еңбекте», «Елімнің мақтанышы – еңбек адамы», «Мамандығым – мақтанышым», «Еңбек адамы» – «Человек труда», «Мамандық әлемі» – «Мир профессии», «Наша гордость – люди труда» атты әдеби – көркемдік көрмелердің топтамасын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облыстардың, Астана және Алматы қалаларының әкімдері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Киноөндіріс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кәсіпорындарда, жоғары және орта оқу орындарында, республиканың шалғай елді-мекендерінде ұлттық кино күндерін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«Еуразия» халықаралық кинофестивалын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176000*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176000*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201502*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 және жақын шетелдерде қазақстандық кино күндерін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13500*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13500*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14445*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кинофестивальдер мен кинофорумдардың бағдарламаларына қазақстандық фильмдердің қатысуын қамтамасыз ету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4815*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5152*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5898*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тарихи-мәдени мұралары туралы ақпараттық-танымдық веб-порталдарды одан әрі дамыту (соның ішінде материалдық емес мұралар туралы)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29377*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31433*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33634*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мұражайлардың қорларын толықтыру үшін бірегей артефактар, бейнелеу және сәндік- қолданбалы өнер туындыларын сатып алу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және ақпарат саласындағы мемлекеттік ұйымдардың күрделі шығыстары» бюджеттік бағдарламасы бойынша көзделген қаражат шегінде 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ұлы тұлғаларының өмір жолы мен шығармашылық мұраларын танымал ету жөніндегі көрмелер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«Тарихи-мәдени мұраларды сақтауды қамтамасыз ету» бюджеттік бағдарламасы бойынша көзделген қаражат шегінде 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Бірыңғай мәдени-ақпараттық орта құру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Өзара «облыстардың апталарын» тұрақты өткізу кестесін әзірлеу және бекіту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Өзара «облыстардың апталарын» тұрақты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Мәдени өмірінің паспортын әзірлеу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ақпараттық жүйелердің (ақпараттық порталдардың) базасында «Мәдениет KZ» бірыңғай ақпараттық порталын жасау туралы мәселені пысықтау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телевизиялық жобалар шеңберінде еңбекке, адал кәсіби табысқа, Отанға қызмет етуге, жоғары патриоттық ниеттерге оң көзқарастар қалыптастыруға бағытталған тақырыптық шығарылымдардың шығуын ұйымдастыру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«Мемлекеттік ақпараттық саясатты жүргізу» бюджеттік бағдарламасы бойынша көзделген қаражат шегінде жергілікті бюджеттердің қаражаты шегінде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баспасөз басылымдарында еңбекке, адал кәсіби табысқа, Отанға қызмет етуге, жоғары патриоттық ниеттерге оң көзқарастар қалыптастыруға бағытталған материалдар жариялауды ұйымдастыру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ақпараттық саясатты жүргізу» бюджеттік бағдарламасы бойынша көзделген қаражат шегінде 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Патриоттық құндылықтар мен «еңбек адамы» бейнесін нығайтуға бағытталған телевизиялық сериалдар шығаруды ұйымдастыру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 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2015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ақпараттық саясатты жүргізу» бюджеттік бағдарламасы бойынша көзделген қаражат шегінде 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«Үздік мамандық» атты балалар суреті конкурсын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династияларына, өндіріс озаттарына, ең жас мамандарға және т.б. арналған арт-жобаларды, бейне инсталляцияларды, фотокөрмелерді пайдалана отырып кәсіпорындарды, еңбек ұжымдарын, таныстыру арқылы «Мамандыққа шақыру» акциясын ұйымдастыру және өткізу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«Сен жалғыз емессің» акциясын – жетім балаларға, толық емес, көп балалы және күнкөрісі төмен отбасылардың балаларына көшпелі және стационарлық мәдени іс-шаралар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ұйымдарының, мектептердің және мектептен тыс мекемелердің, орта және жоғары оқу орындарының, сондай-ақ меншік түріне қарамастан басқа да ұйымдардың жандарынан көркем өнерпаз ұжымдарын, түрлі үйірмелер құру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Шығармашылық әлеуетті және инновациялық қызметті ынталандыру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мәдениет ғылыми-зерттеу институты қызметінің шеңберінде елдің мәдени әлеуетін дамытудың басты тетіктерін зерделеу және қалыптастыру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«Қолданбалы ғылыми зерттеулер»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мәдениет саясатын іске асыруға жұмылдырылған шығармашылық одақтар мен бірлестіктерді қолдау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«Iшкi саяси тұрақтылық және қоғамдық келiсiм саласында мемлекеттік саясатты жүргізу»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ҮЕҰ-ны өңірлердегі мәдени-бұқаралық іс-шараларды ұйымдастыруға және өткізуге тарту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«Iшкi саяси тұрақтылық және қоғамдық келiсiм саласында мемлекеттік саясатты жүргізу» бюджеттік бағдарламасы бойынша көзделген қаражат шегінде 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Елде және шетелдерде мәдениет қызметкерлерінің біліктілігін арттыру тағылымдамалары мен курстарын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23647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23556*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25204*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26968*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 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қайраткерлеріне мемлекеттік стипендиялар төлеуді қамтамасыз ету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19776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20772*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22224*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23784*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саласындағы президенттік сыйлықтар мен гранттар беруді қамтамасыз ету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– 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 – 6924*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– 7408*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7928*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**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индустриясы саласында инновациялық идеялар жәрмеңкесін ұйымдастыру және өткізу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қаражаты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Мәдениет саласындағы нормативтік-құқықтық базаны және бағдарламалық құжаттарды жетілдіру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саласындағы заңнаманы жетілдіру бойынша ұсыныстар дайындау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кітапхана ісін дамыту бойынша кешенді жоспар әзірлеу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мұражай ісін дамыту бойынша кешенді жоспар әзірлеу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тарихи-мәдени мұра объектілерінде туризмді дамыту бойынша кешенді жоспар әзірлеу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ИЖТМ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*қаражат көлемі Қазақстан Республикасының заңнамасына сәйкес тиісті қаржы жылына арналған республикалық бюджетті бекіткен кезде айқындалатын және нақтылаған кезде түзетілетін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аталған шығыстар 2014 – 2016 жылдарға арналған бюджетті қалыптастыру кезінде көзделеді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MАM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ҚазҰЭК-МЭКҚ – Қазақстан Ұлттық электрондық кітапханасы - Мемлекеттік электрондық кітапхана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