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b86d" w14:textId="ac4b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 мақсаттарда пайдаланудан басқа, Қазақстан Республикасының бүкіл аумағында киіктерді, олардың бөліктері мен дериваттарын пайдалануға 2020 жылға дейін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шілдедегі № 969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дүниесiн қорғау, өсiмiн молайту және пайдалану туралы» Қазақстан Республикасының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Ғылыми мақсаттарда пайдаланудан басқа, Қазақстан Республикасының бүкіл аумағында киіктерді, олардың бөліктері мен дериваттарын пайдалануға 2020 жылға дейін тыйым салу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