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d24" w14:textId="6acc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30 қыркүйектегі № 953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наурыздағы № 239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Республикасында азаматтық қоғамды дамытудың 2006 - 2011 жылдарға арналған тұжырымдамасын іске асыру жөніндегі іс-шаралар жоспарын бекіту туралы» Қазақстан Республикасы Үкіметінің 2006 жылғы 30 қыркүйектегі № 953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азаматтық қоғамды дамытудың 2006 - 2011 жылдарға арналған тұжырымдамасын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қоғам институттары қызметінің құқықтық негізін жетілдіру»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«Алматы,» деген сөзден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облысы: 2009 ж. - 800,0, 2010 ж. - 800,0, 2011 ж. - 800,0. Барлығы: 2 400,0» деген сөздерден кейін «Атырау облысы: 2011 ж. - 320,0. Барлығы: 320,0»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7 811,35» деген сөздер «Жиыны: 8 131,35»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органдар мен азаматтық қоғам институттарының ынтымақтастық құралдарын нығайту»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«Алматы,» деген сөзден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«шілде»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облысы: III тоқсан 2007 ж. - 650,0, 2009 ж. III тоқсан - 1098,5,» деген сөздерден кейін «2011 ж. - 1856,465. Барлығы: 3604,965» деген сөздер «2011 ж. - 1 000,0. Барлығы: 2 748,5»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облысы: 2009 ж. - 400,0. Барлығы: 400.0» деген сөздерден кейін «Атырау облысы 2011 ж. - 600,0. Барлығы: 600,0»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22 771,965» деген сөздер «Жиыны: 22 515,5»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«Алматы,» деген сөзден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облысы: 2007 ж. - 160,0, 2008 ж. - 420,0, 2009 ж. - 546,0, 2010 ж. - 709,8,» деген сөздерден кейінгі «2011 ж. - 922,74. Барлығы: 2 758,54» деген сөздер «2011 ж. - 1 000,0. Барлығы: 2 835,8»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«Алматы облысы: 2009 ж.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500,0, 2010 ж. - 500,0, 2011 ж. - 500,0. Барлығы: 1 500,0» деген сөздерден кейін «Атырау облысы: 2011 ж. - 400,0. Барлығы: 400,0»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облысы: 2007 ж. - 300,0, 2008 ж. - 300,0, 2009 ж. - 300,0, 2010 ж. - 300,0. Барлығы: 1 200,0» деген сөздер «Павлодар облысы: 2007 ж. - 300,0, 2008 ж. - 300,0, 2009 ж. - 300,0, 2010 ж. - 300,0, 2011 ж. - 300,0. Барлығы: 1 500,0»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35 642,54» деген сөздер «Жиыны: 36 419,8»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«Алматы,» деген сөзден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«Қарағанды,» деген сөзден кейін «Қостанай,»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облысы: III тоқсан 2007 ж. - 55,0, 2008 ж. - 70,0, 2009 ж. III тоқсан - 91,0, 2010 ж. - 118,3, 2011 ж. - 153,79. Барлығы: 488,09» деген сөздерден кейін «Ақмола облысы: III тоқсан 2007 ж. - 55,0, 2008 ж. - 70,0, 2009 ж. III тоқсан - 91,0, 2010 ж. - 118,3. Барлығы: 334,3»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облысы: 2009 ж. - 300,0, 2010 ж. - 300,0, 2011 ж. - 300,0. Барлығы: 900,0» деген сөздерден кейін «Атырау облысы: 2011 ж. - 125,0. Барлығы: 125,0»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облысы: 2008 ж. - 500,0, 2009 ж. - 550,0, 2010 ж. - 588,5,» деген сөздерден кейінгі «2011 ж. - 630,0. Барлығы - 2 268,5,5» деген сөздер «2011 ж. - 1 000,0. Барлығы: 2 638,5»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35 981,29» деген сөздер «Жиыны: 36 322,5»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«Астана қаласының,» деген сөздерден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қаласы: 2007 ж. - 1500,0, 2008 ж. - 1590,0, 2009 ж. - 1685,0, 2010 ж. - 1787,0, 2011 ж. - 1894,0. Барлығы: 8456,0» деген сөздерден кейін «Атырау облысы: 2011 ж. - 900,0. Барлығы: 900,0» деген сөздермен толықтырылсын,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16 506,0» деген сөздер «Жиыны: 17 406,0»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«Алматы,» деген сөзден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«Жамбыл,» деген сөзден кейін «Қостанай,»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облысы: 2007 ж. - 10 000,0, 2008 ж. - 15 000,0, 2009 ж. - 19 500,0, 2010 ж. - 25 350,0,» деген сөздерден кейін «2011 ж. - 32 955,0. Барлығы: 102 805,0» деген сөздер «2011 ж. - 34 500,0. Барлығы: 104 350,0»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облысы: 2009 ж. - 15 000,0, 2010 ж. - 15 000,0, 2011 ж. - 15 000,0, Барлығы: 45 000,0» деген сөздерден кейінгі «Атырау облысы: 2011 ж. - 19 000,0. Барлығы: 19 000,0»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облысы: 2008 ж. - 13 460,0, 2009 ж. - 14 604,0, 2010 ж. - 15 772,0,» деген сөздерден кейінгі «2011 ж. - 16 935,0. Барлығы: 60 771,0» деген сөздер «2011 ж. - 68 971,0. Барлығы: 112 807,0»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облысы: 2007 ж. - 7 100,0, 2008 ж. - 8 100,0, 2009 ж. - 8 500,0, 2010 ж. - 9 000,0,» деген сөздерден кейінгі «2011 ж. - 12 000,0. Барлығы: 44 700,0» деген сөздер «2011 ж. - 23 852,0. Барлығы: 56 552,0»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облысы: 2007 ж. - 10 500,0, 2008 ж. - 10 900,0, 2009 ж. - 11 300,0, 2010 ж. - 11 700,0,» деген сөздерден кейін «2011 ж. -12 100,0. Барлығы: 56 500,0» деген сөздер «2011 ж. - 17 334,0. Барлығы: 61 734,0»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120 05750» деген сөздер «Жиыны: 1 290 242,0»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«Ақмола,» деген сөзден кейін «Атырау,»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облысы: 2007 ж. - 100,0, 2008 ж. - 120,0, 2009 ж. - 156,0, 2010 ж. - 202,8, 2011 ж. - 263,64. Барлығы: 842,44» деген сөздер «Ақмола облысы: 2007 ж. - 100,0, 2008 ж. - 120,0, 2009 ж. - 156,0, 2010 ж. - 202,8. Барлығы: 578,8. Атырау облысы: 2011 ж. - 150,0. Барлығы: 150,0»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 22 363,44» деген сөздер «Жиыны: 22 249,8»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«Халықтың жоғары саяси, құқықтық және азаматтық мәдениеті үшін жағдай жасау»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«2007 ж. - 1 259,0, 2008 ж. - 1 259,0, 2009 ж. - 2 832,3, 2010 ж. - 2 832,3,» деген сөздерден кейінгі «2011 ж. - 2 832,3. Барлығы: 11 014,9» деген сөздер «2011 ж. - 400,0. Барлығы: 8 582,6»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саясатты жаңғырту» деген 5-бөлімде: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«2007 ж. - 3 423,0, 2008 ж. - 6 300,0, 2009 ж. - 6 600,0, 2010 ж. - 6 900,0,» деген сөздерден кейінгі «2011 ж. - 7 200,0. Барлығы: 30 423,0» деген сөздер «2011 ж. - 5 000,0. Барлығы: 28 223,0» деген сөздермен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азаматтық қоғам институттарын дамыту»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«2008 ж. - 3 000,0, 2009 ж. - 4 000,0, 2010 ж. - 4 500,0,» деген сөздерден кейінгі «2011 ж. - 5 000,0. Барлығы: 16 500,0» деген сөздер «2011 ж. - 4 500,0. Барлығы: 16 000,0»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«2006 ж. - 14 400,0, 2007 ж. - 119 67,5, 2008 ж. - 12 000, 2009 ж. - 12 447,3, 2010 ж. - 13 318,611,» деген сөздерден кейінгі «2011 ж. - 11 250,914. Барлығы: 78 384,325» деген сөздер «2011 ж. - 2 600,0. Барлығы: 66 733,411»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қоғам ииституттарының халықаралық ынтымақтастығын дамыту» деген 8-бөлімде: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«2007 ж. - 900,0, 2008 ж. - 1 200,0, 2009 ж. - 1 300,0, 2010 ж. - 1 400,0,» деген сөздерден кейінгі «2011 ж. - 1 500,0. Барлығы: 6 300,0» деген сөздер «2011 ж. - 1 000,0. Барлығы: 5 800,0»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жолдың 4-бағанындағы «Барлығы: 114 163,9 оның ішінде: 2006 ж. - 14 400,0, 2007 ж. - 16 649,0, 2008 ж. - 19 559,0, 2009 ж. - 21 879,6, 2010 ж. - 23 050,911, 2011 ж. - 18 625,380. Барлығы: 1 320 481,7 оның ішінде: 2006 ж. - 37 221,0, 2007 ж. - 179 111,9, 2008 ж. - 226 460,0, 2009 ж. - 262 227,3, 2010 ж. - 278 909,3, 2011 ж. - 336 552,2» деген сөздер «Барлығы: 103 538,511 оның ішінде: 2006 ж. - 14 400,0, 2007 ж. - 16 649,0, 2008 ж. - 19 559,0, 2009 ж - 21 879,6, 2010 ж. - 23 050,911, 2011 ж. - 8 000,0. Барлығы: 1 408 917,045, оның ішінде: 2006 ж. - 37 221,0, 2007 ж. - 179 111,9, 2008 ж. - 226 460,0, 2009 ж - 262 227,3, 2010 ж. - 278 909,3, 2011 ж. - 424 987,545»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