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15d1" w14:textId="a0d1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9 желтоқсандағы N 1228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2006 жылғы 20 наурыздағы N 189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жылға арналған республикалық бюджет туралы" Қазақстан Республикасының Заңын iске асыру туралы" Қазақстан Республикасы Yкiметiнiң 2005 жылғы 9 желтоқсандағы 1228 
</w:t>
      </w:r>
      <w:r>
        <w:rPr>
          <w:rFonts w:ascii="Times New Roman"/>
          <w:b w:val="false"/>
          <w:i w:val="false"/>
          <w:color w:val="000000"/>
          <w:sz w:val="28"/>
        </w:rPr>
        <w:t xml:space="preserve"> қаулысына </w:t>
      </w:r>
      <w:r>
        <w:rPr>
          <w:rFonts w:ascii="Times New Roman"/>
          <w:b w:val="false"/>
          <w:i w:val="false"/>
          <w:color w:val="000000"/>
          <w:sz w:val="28"/>
        </w:rPr>
        <w:t>
мынадай өзгерiс енгiзiлсiн: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05 "Денсаулық сақтау" функционалдық тобында:
</w:t>
      </w:r>
      <w:r>
        <w:br/>
      </w:r>
      <w:r>
        <w:rPr>
          <w:rFonts w:ascii="Times New Roman"/>
          <w:b w:val="false"/>
          <w:i w:val="false"/>
          <w:color w:val="000000"/>
          <w:sz w:val="28"/>
        </w:rPr>
        <w:t>
      226 "Қазақстан Республикасы Денсаулық сақтау министрлiгi" әкiмшiсi бойынша:
</w:t>
      </w:r>
      <w:r>
        <w:br/>
      </w:r>
      <w:r>
        <w:rPr>
          <w:rFonts w:ascii="Times New Roman"/>
          <w:b w:val="false"/>
          <w:i w:val="false"/>
          <w:color w:val="000000"/>
          <w:sz w:val="28"/>
        </w:rPr>
        <w:t>
      032 "Алматы облысының облыстық бюджетiне және Алматы қаласының бюджетiне денсаулық сақтау объектiлерiнiң сейсмотұрақтылығын күшейту үшiн берiлетiн нысаналы даму трансферттерi" бағдарламасы мынадай редакцияда жазылсын:
</w:t>
      </w:r>
      <w:r>
        <w:br/>
      </w:r>
      <w:r>
        <w:rPr>
          <w:rFonts w:ascii="Times New Roman"/>
          <w:b w:val="false"/>
          <w:i w:val="false"/>
          <w:color w:val="000000"/>
          <w:sz w:val="28"/>
        </w:rPr>
        <w:t>
"032  Алматы облысының облыстық бюджетiне және Алматы
</w:t>
      </w:r>
      <w:r>
        <w:br/>
      </w:r>
      <w:r>
        <w:rPr>
          <w:rFonts w:ascii="Times New Roman"/>
          <w:b w:val="false"/>
          <w:i w:val="false"/>
          <w:color w:val="000000"/>
          <w:sz w:val="28"/>
        </w:rPr>
        <w:t>
      қаласының бюджетiне денсаулық сақтау объектiлерiн
</w:t>
      </w:r>
      <w:r>
        <w:br/>
      </w:r>
      <w:r>
        <w:rPr>
          <w:rFonts w:ascii="Times New Roman"/>
          <w:b w:val="false"/>
          <w:i w:val="false"/>
          <w:color w:val="000000"/>
          <w:sz w:val="28"/>
        </w:rPr>
        <w:t>
      сейсмикалық жағынан күшейту үшiн берiлетiн
</w:t>
      </w:r>
      <w:r>
        <w:br/>
      </w:r>
      <w:r>
        <w:rPr>
          <w:rFonts w:ascii="Times New Roman"/>
          <w:b w:val="false"/>
          <w:i w:val="false"/>
          <w:color w:val="000000"/>
          <w:sz w:val="28"/>
        </w:rPr>
        <w:t>
      нысаналы даму  трансферттерi                         1050000
</w:t>
      </w:r>
      <w:r>
        <w:br/>
      </w:r>
      <w:r>
        <w:rPr>
          <w:rFonts w:ascii="Times New Roman"/>
          <w:b w:val="false"/>
          <w:i w:val="false"/>
          <w:color w:val="000000"/>
          <w:sz w:val="28"/>
        </w:rPr>
        <w:t>
      оның iшiнде инвестициялық жобаларға:
</w:t>
      </w:r>
      <w:r>
        <w:br/>
      </w:r>
      <w:r>
        <w:rPr>
          <w:rFonts w:ascii="Times New Roman"/>
          <w:b w:val="false"/>
          <w:i w:val="false"/>
          <w:color w:val="000000"/>
          <w:sz w:val="28"/>
        </w:rPr>
        <w:t>
      Алматы қаласының N 1 қалалық клиникалық
</w:t>
      </w:r>
      <w:r>
        <w:br/>
      </w:r>
      <w:r>
        <w:rPr>
          <w:rFonts w:ascii="Times New Roman"/>
          <w:b w:val="false"/>
          <w:i w:val="false"/>
          <w:color w:val="000000"/>
          <w:sz w:val="28"/>
        </w:rPr>
        <w:t>
      ауруханасының N 4 павильонын сейсмикалық
</w:t>
      </w:r>
      <w:r>
        <w:br/>
      </w:r>
      <w:r>
        <w:rPr>
          <w:rFonts w:ascii="Times New Roman"/>
          <w:b w:val="false"/>
          <w:i w:val="false"/>
          <w:color w:val="000000"/>
          <w:sz w:val="28"/>
        </w:rPr>
        <w:t>
      жағынан күшейту                                       232959
</w:t>
      </w:r>
      <w:r>
        <w:br/>
      </w:r>
      <w:r>
        <w:rPr>
          <w:rFonts w:ascii="Times New Roman"/>
          <w:b w:val="false"/>
          <w:i w:val="false"/>
          <w:color w:val="000000"/>
          <w:sz w:val="28"/>
        </w:rPr>
        <w:t>
      Алматы қаласының қалалық перинатальдық орталығының
</w:t>
      </w:r>
      <w:r>
        <w:br/>
      </w:r>
      <w:r>
        <w:rPr>
          <w:rFonts w:ascii="Times New Roman"/>
          <w:b w:val="false"/>
          <w:i w:val="false"/>
          <w:color w:val="000000"/>
          <w:sz w:val="28"/>
        </w:rPr>
        <w:t>
      N 7 корпусын сейсмикалық жағынан күшейту              139053".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министрлiгi 2006 жылғы 1 сәуiрге дейiнгi мерзiмде "2006 жылға арналған республикалық бюджет туралы" Қазақстан Республикасының Заңын iске асыру туралы" Қазақстан Республикасы Үкiметiнiң 2005 жылғы 9 желтоқсандағы N 1228 қаулысына 2006 жылға арналған республикалық бюджетте Алматы облысының облыстық бюджетiне және Алматы қаласының бюджетiне денсаулық сақтау объектiлерiн сейсмикалық жағынан күшейту үшiн көзделген 677988 мың теңге сомасындағы нысаналы даму трансферттерiн бөлу бөлiгiне тиiстi өзгерiс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