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5b2f" w14:textId="8795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 шiлдедегi N 672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қазандағы N 1064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"Шанхай ынтымақтастық ұйымына мүше мемлекеттер үкiметтерiнiң арасында Төтенше жағдайларды жоюға көмек көрсету кезiндегi өзара iс-қимыл туралы келiсiм жасасу туралы" Қазақстан Республикасы Үкiметiнiң 2005 жылғы 1 шiлдедегі N 672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қаулының тақырыбындағы "арасында", "келiсiм жасасу" деген сөздер тиiсiнше "арасындағы", "келiсiмге қол қою"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"Мұхамбет Жұманазарұлы Көпеевке", "арасында", "келiсiм жасасуға" деген сөздер тиiсiнше "Шалбай Құлмахановқа", "арасындағы", "келiсiмге қол қоюға"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Оcы қаулы қол қойылған күнінен бастап қолданысқа енгiзіледi.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