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c936" w14:textId="0e0c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Ауыз сумен жабдықтаудың жекелеген объектiлерiне қатысты мемлекеттiк меншіктiң түрiн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қазандағы N 1060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Павлодар, Қостанай, Қарағанды және Оңтүстiк Қазақстан облыстары әкiмдерiнiң қосымшаға сәйкес ауыз сумен жабдықтау объектілерiн республикалық меншiктен коммуналдық меншiкке беру туралы ұсыныстары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министрлiгi Қазақстан Республикасы Қаржы министрлiгiмен және облыс әкiмдiктерiмен бiрлесiп, заңнамада белгiленген тәртiппен қосымшада көрсетілген объектiлердi беру және қабылдап алу жөнiндегi қажеттi ұйымдастыру iс-шараларын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15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1060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Республикалық бюджеттен бөлiнген қаражат есебiнен құрылысы аяқталған, коммуналдық меншiкке берiлетiн ауыз сумен жабдықтау объектiлерінің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Тізбесі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Павлодар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ауданының Ақтоғай ауылы елдi мекенiн сумен жабдықтау жергілікті жүйесi.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Ертiс ауданының Ертiс ауылы елдi мекенiн сумен жабдықтау жергілікті жүйесi.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ауданының Красноармейка ауылы елдi мекенiн сумен жабдықтау жергiлiктi жүйесi.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Баянауыл ауданының Бiрлiк, Жаңатiлек, Құндыкөл, Ақши ауылдары елдi мекендерiн сумен жабдықтау жергілiкті жүйелерi.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Екiбастұз қаласының ауылдық аймақтары: Байет, Бесқауға, Шиқылдақ, Құлакөл, Қарасор елдi мекендерiн сумен жабдықтау жергілікті жүйелерi.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Ақсу қаласының ауылдық аймақтары: Ақсу, Евгеньевка, Жолқұдық және Қалқаман кентi елдi мекендерiн сумен жабдықтау жергiлiктi жүйелерi.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ауданының Лихачев топтық су құбыры.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Ұзынкөл ауданының Ұзынкөл топтық су құбыры.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Амангелді ауданының Амангелді кентін сумен жабдықтау жүйесi.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Қарқаралы қаласының су жинағы құрылысы және су таратқышы.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Ақтоғай ауылының таратқыш су құбыры желiлерi.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Ұлытау ауданы Жездi кентінің кенттік су құбыры желiлерi.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ауданының Шолаққорған аудан орталығын сумен жабдықтау жүйесi.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