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2dca" w14:textId="441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жобасының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қыркүйектегі N 946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Теңіз жобасына қатысты кейбір мәселелер бойынша "Теңізшевройл" жауапкершілігі шектеулі серіктестігінің Әріптестерімен уағдаластықтарды іске асыру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арқылы іс-қимыл жасайтын Қазақстан Республикасы және "Шеврон Оверсиз Компани", "Шеврон Тексако Оверсиз Петролеум Инк.", "Эксон Мобил Қазақстан Венчурс Инк.", "ҚазМұнайГаз" ұлттық компаниясы" жабық акционерлік қоғамы, "ЛУКАРКО Би-Ви" компаниялары, "Теңізшевройл" жауапкершілігі шектеулі серіктестігі арасындағы Сату туралы келісімнің (бұдан әрі - Келісім) жобасы мақұлдансын.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министрі В.С.Школьникке қағидаттық емес сипаттағы өзгерістер мен толықтырулар енгізу құқығын бере отырып, Қазақстан Республикасы Үкіметінің атынан Келісімге қол қоюға өкілеттік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органдар, өзге де мемлекеттік органдар (келісім бойынша) және мүдделі ұйымдар (келісім бойынша) осы қаулыны және Келісімді іске асыру үшін барлық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Энергетика және минералдық ресурстар министрі В.С.Школьникке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ескертуі. Келісімнің қазақша аудармасы берілмеген, орысша мәтіннен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