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42e4" w14:textId="9d24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кодексiне ипотекалық кредиттеу мәселелерi бойынша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9 желтоқсан N 1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қ кодексiне ипотекалық кредиттеу мәселелерi бойынша толықтырулар енгi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заматтық кодексіне ипотекалық кредиттeу мәселелерi бойынша толықтырулар енгiзу туралы" Қазақстан Республикасының З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ынадай заң актiлерiне толықтырула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4 жылғы 27 желтоқсанда Қазақстан Республикасының Жоғарғы Кеңесi қабылдаған 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лпы бөлiм) (Қазақстан Республикасы Жоғарғы Кеңесiнiң Жаршысы, 1994 ж., N 23-24 (қосымша); 1995 ж., N 15-16, 109-құжат; N 20, 121-құжат; Қазақстан Республикасы Парламентiнiң Жаршысы, 1996 ж., N 2, 187-құжат; N 14, 274, 277-құжаттар; N 19, 370-құжат; 1997 ж., N 1-2, 8-құжат; N 5, 55-құжат; N 12, 183, 184-құжаттар; N 13-14, 195-құжат; 205-құжат; 1998 ж., N 2-3, 23-құжат; N 5-6, 50-құжат; N 11-12, 178-құжат; N 17-18, 224, 225-құжаттар; N 23, 429-құжат; 1999 ж., N 20, 727, 731-құжаттар; N 23, 916-құжат; 2000 ж., N 18, 336-құжат; N 22, 408-құжат; 2001 ж., N 1, 7-құжат; N 8, 52-құжат; N 17-18, 240-құжат; N 24, 338-құжат; 2002 ж., N 2, 17-құжат; N 10, 10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51-баптың бiрiншi бөлiгінiң 3) тармақшасы "үшiншi кезекте" деген сөздерден кейiн "тарату массасына енгiзiлмейтiн және Қазақстан Республикасының заңдарына сәйкес кредиторлармен есеп айырысу үшiн жiберiлетiн кепiлдi қамтамасыз ету ипотекалық облигациялар иелерiнiң - кредиторлардың талаптарын қоспағанда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08-баптың екiншi бөлігінiң екiншi абзацы ", банктiк заем шарты тараптары шарт бойынша сыйақы мөлшерiн немесе есептеу тәртiбiн, сондай-ақ осыған байланысты iс-әрекеттердi өзгерту және өтеу мерзiмiн өзгертудi қоса алғанда, төлем кестесiн өзгерту мүмкiндiгi көзделген жағдайларды қоспаған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47-бап "басқа жағдайда" деген сөздерден кейiн ", сондай-ақ егер осы кодексте немесе тараптардың шартында өзгеше көзделмесе,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999 жылғы 1 шiлдедегi 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Ерекше бөлiм) (Қазақстан Республикасы Парламентiнiң Жаршысы, 1999 ж., N 16-17, 642-құжат; N 23, 929-құжат; 2000 ж., N 3-4, 66-құжат; N 10, 244-құжат; N 22, 408-құжат; 2001 ж., N 23, 309-құжат; N 24, 338-құжат; N 10, 10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8-баптың 1-тармағы мынадай мазмұндағы екiншi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тер, банк операцияларының жекелеген түрлерiн жүзеге асыратын ұйымдар және микрокредиттiк ұйымдар ғана сыйақыны ақшалай нысанда төлеу шартымен заем берудi жүзеге асыра алады.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