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ad30" w14:textId="7e2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30 желтоқсандағы № 179 "Жангелдин ауданы ауылдарының,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2026 жылғы 21 сәуірдегі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2026-2028 жылдарға арналған бюджеттері туралы" 2025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41 955,0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39 555,0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42 197,4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2026-2028 жылдарға арналған бюджеті тиісінше 4, 5 және 6-қосымшаларға сәйкес, оның ішінде 2026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35 242,0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2 500,0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32 742,0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36 506,7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-1 264,7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1 264,7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2026-2028 жылдарға арналған бюджеті тиісінше 7, 8 және 9-қосымшаларға сәйкес, оның ішінде 2026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38 726,0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1 800,0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36 926,0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38 769,9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-43,9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43,9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2026-2028 жылдарға арналған бюджеті тиісінше 10, 11 және 12-қосымшаларға сәйкес, оның ішінде 2026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45 585,0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1 779,0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–43 785,0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46 362,8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-777,8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777,8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2026-2028 жылдарға арналған бюджеті тиісінше 13, 14 және 15-қосымшаларға сәйкес, оның ішінде 2026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129 216,0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31 000,0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98 216,0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132 017,1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- 2 801,1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2 801,1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. Шеген ауылының 2026-2028 жылдарға арналған бюджеті тиісінше 16, 17 және 18-қосымшаларға сәйкес, оның ішінде 2026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53 649,0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51 649,0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53 870,9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221,9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2026-2028 жылдарға арналған бюджеті тиісінше 19, 20 және 21-қосымшаларға сәйкес, оның ішінде 2026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45 129,0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4 000,0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41 129,0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47 170,1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-2 041,1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2 041,1 мың теңге.";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2026-2028 жылдарға арналған бюджеті тиісінше 22, 23 және 24-қосымшаларға сәйкес, оның ішінде 2026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36 367,0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4 940,0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31 367,0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36 927,1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560,1 мың теңге."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2026-2028 жылдарға арналған бюджеті тиісінше 25, 26 және 27-қосымшаларға сәйкес, оның ішінде 2026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44 665,0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40 465,0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45 325,2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-660,2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660,2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2026-2028 жылдарға арналған бюджеті тиісінше 28, 29 және 30-қосымшаларға сәйкес, оның ішінде 2026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47 595,0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1 835,0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45 760,0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48 072,1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-477,1мың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477,1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2026-2028 жылдарға арналған бюджеті тиісінше 31, 32 және 33-қосымшаларға сәйкес, оның ішінде 2026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49 285,0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9 400,0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39 785,0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51 113,7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-1 828,7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1 828,7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2026-2028 жылдарға арналған бюджеті тиісінше 34, 35 және 36-қосымшаларға сәйкес, оның ішінде 2026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46 398,0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44 398,0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46 461,6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63,6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сәуірдегі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2026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2026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0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Жангелдин ауданы Сужарған ауылының 2026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1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2026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1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2026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2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2026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3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2026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3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4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2026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25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2026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26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