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fe21" w14:textId="392f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2025 жылғы 18 желтоқсандағы № 8С 34/5 "2026-2028 жылдарға арналған Ақан Құрманов ауылдық округінің"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2026 жылғы 8 мамырдағы № 8С 39/5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"2026-2028 жылдарға арналған Ақан Құрманов ауылдық округінің бюджеті туралы" 2025 жылғы 18 желтоқсандағы № 8С 34/5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Ақан Құрманов ауылдық округінің бюджеті тиісінше 1, 2 және 3-қосымшаларға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35 743,0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12 618,0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келгендер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23 125,0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36 716,2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-973,2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973,2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973,2 мың теңге;";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Атбасар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маусымдағы № 8С 39/5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 № 8С 34/4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Ақан Құрманов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келгендер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36 716,2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