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3e4d" w14:textId="a583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2024 жылғы 23 желтоқсандағы № 29-2 "2025-2027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Батыс Қазақстан облысы Жәнібек аудандық мәслихатының 2025 жылғы 28 қарашадағы № 41-1 шешімі</w:t>
      </w:r>
    </w:p>
    <w:p>
      <w:pPr>
        <w:spacing w:after="0"/>
        <w:ind w:left="0"/>
        <w:jc w:val="both"/>
      </w:pPr>
      <w:bookmarkStart w:name="z2" w:id="0"/>
      <w:r>
        <w:rPr>
          <w:rFonts w:ascii="Times New Roman"/>
          <w:b w:val="false"/>
          <w:i w:val="false"/>
          <w:color w:val="000000"/>
          <w:sz w:val="28"/>
        </w:rPr>
        <w:t>
      Жәнібек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Жәнібек аудандық мәслихатының 2024 жылғы 23 желтоқсандағы № 29-2 "2025–2027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"2025 – 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p>
      <w:pPr>
        <w:spacing w:after="0"/>
        <w:ind w:left="0"/>
        <w:jc w:val="both"/>
      </w:pPr>
      <w:r>
        <w:rPr>
          <w:rFonts w:ascii="Times New Roman"/>
          <w:b w:val="false"/>
          <w:i w:val="false"/>
          <w:color w:val="000000"/>
          <w:sz w:val="28"/>
        </w:rPr>
        <w:t>
      1) кірістер – 7 525 225 мың теңге:</w:t>
      </w:r>
    </w:p>
    <w:p>
      <w:pPr>
        <w:spacing w:after="0"/>
        <w:ind w:left="0"/>
        <w:jc w:val="both"/>
      </w:pPr>
      <w:r>
        <w:rPr>
          <w:rFonts w:ascii="Times New Roman"/>
          <w:b w:val="false"/>
          <w:i w:val="false"/>
          <w:color w:val="000000"/>
          <w:sz w:val="28"/>
        </w:rPr>
        <w:t>
      салықтық түсімдер – 1 169 091 мың теңге;</w:t>
      </w:r>
    </w:p>
    <w:p>
      <w:pPr>
        <w:spacing w:after="0"/>
        <w:ind w:left="0"/>
        <w:jc w:val="both"/>
      </w:pPr>
      <w:r>
        <w:rPr>
          <w:rFonts w:ascii="Times New Roman"/>
          <w:b w:val="false"/>
          <w:i w:val="false"/>
          <w:color w:val="000000"/>
          <w:sz w:val="28"/>
        </w:rPr>
        <w:t>
      салықтық емес түсімдер – 29 663 мың теңге;</w:t>
      </w:r>
    </w:p>
    <w:p>
      <w:pPr>
        <w:spacing w:after="0"/>
        <w:ind w:left="0"/>
        <w:jc w:val="both"/>
      </w:pPr>
      <w:r>
        <w:rPr>
          <w:rFonts w:ascii="Times New Roman"/>
          <w:b w:val="false"/>
          <w:i w:val="false"/>
          <w:color w:val="000000"/>
          <w:sz w:val="28"/>
        </w:rPr>
        <w:t>
      негізгі капиталды сатудан түсетін түсімдер – 900 мың теңге;</w:t>
      </w:r>
    </w:p>
    <w:p>
      <w:pPr>
        <w:spacing w:after="0"/>
        <w:ind w:left="0"/>
        <w:jc w:val="both"/>
      </w:pPr>
      <w:r>
        <w:rPr>
          <w:rFonts w:ascii="Times New Roman"/>
          <w:b w:val="false"/>
          <w:i w:val="false"/>
          <w:color w:val="000000"/>
          <w:sz w:val="28"/>
        </w:rPr>
        <w:t>
      трансферттер түсімі – 6 325 571 мың теңге;</w:t>
      </w:r>
    </w:p>
    <w:p>
      <w:pPr>
        <w:spacing w:after="0"/>
        <w:ind w:left="0"/>
        <w:jc w:val="both"/>
      </w:pPr>
      <w:r>
        <w:rPr>
          <w:rFonts w:ascii="Times New Roman"/>
          <w:b w:val="false"/>
          <w:i w:val="false"/>
          <w:color w:val="000000"/>
          <w:sz w:val="28"/>
        </w:rPr>
        <w:t>
      2) шығындар – 8 094 247 мың теңге;</w:t>
      </w:r>
    </w:p>
    <w:p>
      <w:pPr>
        <w:spacing w:after="0"/>
        <w:ind w:left="0"/>
        <w:jc w:val="both"/>
      </w:pPr>
      <w:r>
        <w:rPr>
          <w:rFonts w:ascii="Times New Roman"/>
          <w:b w:val="false"/>
          <w:i w:val="false"/>
          <w:color w:val="000000"/>
          <w:sz w:val="28"/>
        </w:rPr>
        <w:t>
      3) таза бюджеттік кредиттеу – 14 454 мың теңге:</w:t>
      </w:r>
    </w:p>
    <w:p>
      <w:pPr>
        <w:spacing w:after="0"/>
        <w:ind w:left="0"/>
        <w:jc w:val="both"/>
      </w:pPr>
      <w:r>
        <w:rPr>
          <w:rFonts w:ascii="Times New Roman"/>
          <w:b w:val="false"/>
          <w:i w:val="false"/>
          <w:color w:val="000000"/>
          <w:sz w:val="28"/>
        </w:rPr>
        <w:t>
      бюджеттік кредиттер – 67 990 мың теңге;</w:t>
      </w:r>
    </w:p>
    <w:p>
      <w:pPr>
        <w:spacing w:after="0"/>
        <w:ind w:left="0"/>
        <w:jc w:val="both"/>
      </w:pPr>
      <w:r>
        <w:rPr>
          <w:rFonts w:ascii="Times New Roman"/>
          <w:b w:val="false"/>
          <w:i w:val="false"/>
          <w:color w:val="000000"/>
          <w:sz w:val="28"/>
        </w:rPr>
        <w:t>
      бюджеттік кредиттерді өтеу – 53 536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-583 476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583 476 мың теңге:</w:t>
      </w:r>
    </w:p>
    <w:p>
      <w:pPr>
        <w:spacing w:after="0"/>
        <w:ind w:left="0"/>
        <w:jc w:val="both"/>
      </w:pPr>
      <w:r>
        <w:rPr>
          <w:rFonts w:ascii="Times New Roman"/>
          <w:b w:val="false"/>
          <w:i w:val="false"/>
          <w:color w:val="000000"/>
          <w:sz w:val="28"/>
        </w:rPr>
        <w:t>
      қарыздар түсімі – 442 210 мың теңге;</w:t>
      </w:r>
    </w:p>
    <w:p>
      <w:pPr>
        <w:spacing w:after="0"/>
        <w:ind w:left="0"/>
        <w:jc w:val="both"/>
      </w:pPr>
      <w:r>
        <w:rPr>
          <w:rFonts w:ascii="Times New Roman"/>
          <w:b w:val="false"/>
          <w:i w:val="false"/>
          <w:color w:val="000000"/>
          <w:sz w:val="28"/>
        </w:rPr>
        <w:t>
      қарыздарды өтеу – 53 536 мың теңге;</w:t>
      </w:r>
    </w:p>
    <w:p>
      <w:pPr>
        <w:spacing w:after="0"/>
        <w:ind w:left="0"/>
        <w:jc w:val="both"/>
      </w:pPr>
      <w:r>
        <w:rPr>
          <w:rFonts w:ascii="Times New Roman"/>
          <w:b w:val="false"/>
          <w:i w:val="false"/>
          <w:color w:val="000000"/>
          <w:sz w:val="28"/>
        </w:rPr>
        <w:t>
      бюджет қаражатының пайдаланылатын қалдықтары – 194 802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тармақта</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бірінші абзац жаңа редакцияда жазылсын:</w:t>
      </w:r>
    </w:p>
    <w:bookmarkEnd w:id="1"/>
    <w:p>
      <w:pPr>
        <w:spacing w:after="0"/>
        <w:ind w:left="0"/>
        <w:jc w:val="both"/>
      </w:pPr>
      <w:r>
        <w:rPr>
          <w:rFonts w:ascii="Times New Roman"/>
          <w:b w:val="false"/>
          <w:i w:val="false"/>
          <w:color w:val="000000"/>
          <w:sz w:val="28"/>
        </w:rPr>
        <w:t>
      "5. 2025 жылға арналған аудандық бюджетте республикалық бюджеттен бөлінетін нысаналы трансферттер жалпы сомасы – 441 939 мың теңге көлемінде қарастырылсын:";</w:t>
      </w:r>
    </w:p>
    <w:bookmarkStart w:name="z7" w:id="2"/>
    <w:p>
      <w:pPr>
        <w:spacing w:after="0"/>
        <w:ind w:left="0"/>
        <w:jc w:val="both"/>
      </w:pPr>
      <w:r>
        <w:rPr>
          <w:rFonts w:ascii="Times New Roman"/>
          <w:b w:val="false"/>
          <w:i w:val="false"/>
          <w:color w:val="000000"/>
          <w:sz w:val="28"/>
        </w:rPr>
        <w:t>
      екінші абзац алынып тасталсын:</w:t>
      </w:r>
    </w:p>
    <w:bookmarkEnd w:id="2"/>
    <w:bookmarkStart w:name="z8" w:id="3"/>
    <w:p>
      <w:pPr>
        <w:spacing w:after="0"/>
        <w:ind w:left="0"/>
        <w:jc w:val="both"/>
      </w:pPr>
      <w:r>
        <w:rPr>
          <w:rFonts w:ascii="Times New Roman"/>
          <w:b w:val="false"/>
          <w:i w:val="false"/>
          <w:color w:val="000000"/>
          <w:sz w:val="28"/>
        </w:rPr>
        <w:t>
      алтыншы абзац жаңа редакцияда жазылсын:</w:t>
      </w:r>
    </w:p>
    <w:bookmarkEnd w:id="3"/>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159 162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 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бірінші абзац жаңа редакцияда жазылсын:</w:t>
      </w:r>
    </w:p>
    <w:bookmarkEnd w:id="4"/>
    <w:p>
      <w:pPr>
        <w:spacing w:after="0"/>
        <w:ind w:left="0"/>
        <w:jc w:val="both"/>
      </w:pPr>
      <w:r>
        <w:rPr>
          <w:rFonts w:ascii="Times New Roman"/>
          <w:b w:val="false"/>
          <w:i w:val="false"/>
          <w:color w:val="000000"/>
          <w:sz w:val="28"/>
        </w:rPr>
        <w:t>
      "6. 2025 жылға арналған аудандық бюджетте республикалық және облыстық бюджеттерден бөлінетін кредиттер жалпы сомасы – 442 210 мың теңге көлемінде қарастырылсын:";</w:t>
      </w:r>
    </w:p>
    <w:bookmarkStart w:name="z11" w:id="5"/>
    <w:p>
      <w:pPr>
        <w:spacing w:after="0"/>
        <w:ind w:left="0"/>
        <w:jc w:val="both"/>
      </w:pPr>
      <w:r>
        <w:rPr>
          <w:rFonts w:ascii="Times New Roman"/>
          <w:b w:val="false"/>
          <w:i w:val="false"/>
          <w:color w:val="000000"/>
          <w:sz w:val="28"/>
        </w:rPr>
        <w:t>
      екінші абзац жаңа редакцияда жазылсын:</w:t>
      </w:r>
    </w:p>
    <w:bookmarkEnd w:id="5"/>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67 990 мың теңге;";</w:t>
      </w:r>
    </w:p>
    <w:bookmarkStart w:name="z12" w:id="6"/>
    <w:p>
      <w:pPr>
        <w:spacing w:after="0"/>
        <w:ind w:left="0"/>
        <w:jc w:val="both"/>
      </w:pPr>
      <w:r>
        <w:rPr>
          <w:rFonts w:ascii="Times New Roman"/>
          <w:b w:val="false"/>
          <w:i w:val="false"/>
          <w:color w:val="000000"/>
          <w:sz w:val="28"/>
        </w:rPr>
        <w:t>
      үшінші абзац жаңа редакцияда жазылсын:</w:t>
      </w:r>
    </w:p>
    <w:bookmarkEnd w:id="6"/>
    <w:p>
      <w:pPr>
        <w:spacing w:after="0"/>
        <w:ind w:left="0"/>
        <w:jc w:val="both"/>
      </w:pPr>
      <w:r>
        <w:rPr>
          <w:rFonts w:ascii="Times New Roman"/>
          <w:b w:val="false"/>
          <w:i w:val="false"/>
          <w:color w:val="000000"/>
          <w:sz w:val="28"/>
        </w:rPr>
        <w:t>
      "халықтың әлеуметтік жағынан әлсіз топтарына облыстық бюджеттен берілетін кредиттер есебінен коммуналдық тұрғын үй қорының тұрғынжайын сатып алу – 41 234 мың теңге;";</w:t>
      </w:r>
    </w:p>
    <w:bookmarkStart w:name="z13" w:id="7"/>
    <w:p>
      <w:pPr>
        <w:spacing w:after="0"/>
        <w:ind w:left="0"/>
        <w:jc w:val="both"/>
      </w:pPr>
      <w:r>
        <w:rPr>
          <w:rFonts w:ascii="Times New Roman"/>
          <w:b w:val="false"/>
          <w:i w:val="false"/>
          <w:color w:val="000000"/>
          <w:sz w:val="28"/>
        </w:rPr>
        <w:t>
      төртінші абзац жаңа редакцияда жазылсын:</w:t>
      </w:r>
    </w:p>
    <w:bookmarkEnd w:id="7"/>
    <w:p>
      <w:pPr>
        <w:spacing w:after="0"/>
        <w:ind w:left="0"/>
        <w:jc w:val="both"/>
      </w:pPr>
      <w:r>
        <w:rPr>
          <w:rFonts w:ascii="Times New Roman"/>
          <w:b w:val="false"/>
          <w:i w:val="false"/>
          <w:color w:val="000000"/>
          <w:sz w:val="28"/>
        </w:rPr>
        <w:t>
      "халықтың әлеуметтік жағынан әлсіз топтарына облыстық бюджеттен ішкі қарыздар қаражатынан берілетін кредиттер есебінен коммуналдық тұрғын үй қорының тұрғынжайын сатып алу – 332 986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тармақта</w:t>
      </w:r>
      <w:r>
        <w:rPr>
          <w:rFonts w:ascii="Times New Roman"/>
          <w:b w:val="false"/>
          <w:i w:val="false"/>
          <w:color w:val="000000"/>
          <w:sz w:val="28"/>
        </w:rPr>
        <w:t>:</w:t>
      </w:r>
    </w:p>
    <w:bookmarkStart w:name="z15" w:id="8"/>
    <w:p>
      <w:pPr>
        <w:spacing w:after="0"/>
        <w:ind w:left="0"/>
        <w:jc w:val="both"/>
      </w:pPr>
      <w:r>
        <w:rPr>
          <w:rFonts w:ascii="Times New Roman"/>
          <w:b w:val="false"/>
          <w:i w:val="false"/>
          <w:color w:val="000000"/>
          <w:sz w:val="28"/>
        </w:rPr>
        <w:t>
      бірінші абзац жаңа редакцияда жазылсын:</w:t>
      </w:r>
    </w:p>
    <w:bookmarkEnd w:id="8"/>
    <w:p>
      <w:pPr>
        <w:spacing w:after="0"/>
        <w:ind w:left="0"/>
        <w:jc w:val="both"/>
      </w:pPr>
      <w:r>
        <w:rPr>
          <w:rFonts w:ascii="Times New Roman"/>
          <w:b w:val="false"/>
          <w:i w:val="false"/>
          <w:color w:val="000000"/>
          <w:sz w:val="28"/>
        </w:rPr>
        <w:t>
      "7. 2025 жылға арналған аудандық бюджетте облыстық бюджеттен бөлінетін нысаналы трансферттердің жалпы сомасы 4 418 959 мың теңге көлемінде ескерілсін:";</w:t>
      </w:r>
    </w:p>
    <w:bookmarkStart w:name="z16" w:id="9"/>
    <w:p>
      <w:pPr>
        <w:spacing w:after="0"/>
        <w:ind w:left="0"/>
        <w:jc w:val="both"/>
      </w:pPr>
      <w:r>
        <w:rPr>
          <w:rFonts w:ascii="Times New Roman"/>
          <w:b w:val="false"/>
          <w:i w:val="false"/>
          <w:color w:val="000000"/>
          <w:sz w:val="28"/>
        </w:rPr>
        <w:t>
      екінші абзац жаңа редакцияда жазылсын:</w:t>
      </w:r>
    </w:p>
    <w:bookmarkEnd w:id="9"/>
    <w:p>
      <w:pPr>
        <w:spacing w:after="0"/>
        <w:ind w:left="0"/>
        <w:jc w:val="both"/>
      </w:pPr>
      <w:r>
        <w:rPr>
          <w:rFonts w:ascii="Times New Roman"/>
          <w:b w:val="false"/>
          <w:i w:val="false"/>
          <w:color w:val="000000"/>
          <w:sz w:val="28"/>
        </w:rPr>
        <w:t>
      "мемлекеттік атаулы әлеуметтік көмекті төлеуге – 12 297 мың теңге;";</w:t>
      </w:r>
    </w:p>
    <w:bookmarkStart w:name="z17" w:id="10"/>
    <w:p>
      <w:pPr>
        <w:spacing w:after="0"/>
        <w:ind w:left="0"/>
        <w:jc w:val="both"/>
      </w:pPr>
      <w:r>
        <w:rPr>
          <w:rFonts w:ascii="Times New Roman"/>
          <w:b w:val="false"/>
          <w:i w:val="false"/>
          <w:color w:val="000000"/>
          <w:sz w:val="28"/>
        </w:rPr>
        <w:t>
      үшінші абзац жаңа редакцияда жазылсын:</w:t>
      </w:r>
    </w:p>
    <w:bookmarkEnd w:id="10"/>
    <w:p>
      <w:pPr>
        <w:spacing w:after="0"/>
        <w:ind w:left="0"/>
        <w:jc w:val="both"/>
      </w:pPr>
      <w:r>
        <w:rPr>
          <w:rFonts w:ascii="Times New Roman"/>
          <w:b w:val="false"/>
          <w:i w:val="false"/>
          <w:color w:val="000000"/>
          <w:sz w:val="28"/>
        </w:rPr>
        <w:t>
      "кепілдендірілген әлеуметтік пакетке – 1 426 мың теңге;";</w:t>
      </w:r>
    </w:p>
    <w:bookmarkStart w:name="z18" w:id="11"/>
    <w:p>
      <w:pPr>
        <w:spacing w:after="0"/>
        <w:ind w:left="0"/>
        <w:jc w:val="both"/>
      </w:pPr>
      <w:r>
        <w:rPr>
          <w:rFonts w:ascii="Times New Roman"/>
          <w:b w:val="false"/>
          <w:i w:val="false"/>
          <w:color w:val="000000"/>
          <w:sz w:val="28"/>
        </w:rPr>
        <w:t>
      төртінші абзац жаңа редакцияда жазылсын:</w:t>
      </w:r>
    </w:p>
    <w:bookmarkEnd w:id="11"/>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39 615 мың теңге;";</w:t>
      </w:r>
    </w:p>
    <w:bookmarkStart w:name="z19" w:id="12"/>
    <w:p>
      <w:pPr>
        <w:spacing w:after="0"/>
        <w:ind w:left="0"/>
        <w:jc w:val="both"/>
      </w:pPr>
      <w:r>
        <w:rPr>
          <w:rFonts w:ascii="Times New Roman"/>
          <w:b w:val="false"/>
          <w:i w:val="false"/>
          <w:color w:val="000000"/>
          <w:sz w:val="28"/>
        </w:rPr>
        <w:t>
      жетінші абзац жаңа редакцияда жазылсын:</w:t>
      </w:r>
    </w:p>
    <w:bookmarkEnd w:id="12"/>
    <w:p>
      <w:pPr>
        <w:spacing w:after="0"/>
        <w:ind w:left="0"/>
        <w:jc w:val="both"/>
      </w:pPr>
      <w:r>
        <w:rPr>
          <w:rFonts w:ascii="Times New Roman"/>
          <w:b w:val="false"/>
          <w:i w:val="false"/>
          <w:color w:val="000000"/>
          <w:sz w:val="28"/>
        </w:rPr>
        <w:t>
      "Жәнібек ауданы, Жәнібек ауылындағы Оразбаева және Наурыз көшелеріндегі автомобиль жолдарын күрделі жөндеуге – 687 953 мың теңге;";</w:t>
      </w:r>
    </w:p>
    <w:bookmarkStart w:name="z20" w:id="13"/>
    <w:p>
      <w:pPr>
        <w:spacing w:after="0"/>
        <w:ind w:left="0"/>
        <w:jc w:val="both"/>
      </w:pPr>
      <w:r>
        <w:rPr>
          <w:rFonts w:ascii="Times New Roman"/>
          <w:b w:val="false"/>
          <w:i w:val="false"/>
          <w:color w:val="000000"/>
          <w:sz w:val="28"/>
        </w:rPr>
        <w:t>
      сегізінші абзац жаңа редакцияда жазылсын:</w:t>
      </w:r>
    </w:p>
    <w:bookmarkEnd w:id="13"/>
    <w:p>
      <w:pPr>
        <w:spacing w:after="0"/>
        <w:ind w:left="0"/>
        <w:jc w:val="both"/>
      </w:pPr>
      <w:r>
        <w:rPr>
          <w:rFonts w:ascii="Times New Roman"/>
          <w:b w:val="false"/>
          <w:i w:val="false"/>
          <w:color w:val="000000"/>
          <w:sz w:val="28"/>
        </w:rPr>
        <w:t>
      "Жәнібек ауданы, Күйгенкөл ауылдық округінің Жасқайрат ауылы Тайманов көшесі, Жароков көшесі бойындағы кентішілік жолдарды күрделі жөндеуге – 235 031 мың теңге;";</w:t>
      </w:r>
    </w:p>
    <w:bookmarkStart w:name="z21" w:id="14"/>
    <w:p>
      <w:pPr>
        <w:spacing w:after="0"/>
        <w:ind w:left="0"/>
        <w:jc w:val="both"/>
      </w:pPr>
      <w:r>
        <w:rPr>
          <w:rFonts w:ascii="Times New Roman"/>
          <w:b w:val="false"/>
          <w:i w:val="false"/>
          <w:color w:val="000000"/>
          <w:sz w:val="28"/>
        </w:rPr>
        <w:t>
      тоғызыншы абзац алынып тасталсын:</w:t>
      </w:r>
    </w:p>
    <w:bookmarkEnd w:id="14"/>
    <w:bookmarkStart w:name="z22" w:id="15"/>
    <w:p>
      <w:pPr>
        <w:spacing w:after="0"/>
        <w:ind w:left="0"/>
        <w:jc w:val="both"/>
      </w:pPr>
      <w:r>
        <w:rPr>
          <w:rFonts w:ascii="Times New Roman"/>
          <w:b w:val="false"/>
          <w:i w:val="false"/>
          <w:color w:val="000000"/>
          <w:sz w:val="28"/>
        </w:rPr>
        <w:t>
      оң екінші абзац жаңа редакцияда жазылсын:</w:t>
      </w:r>
    </w:p>
    <w:bookmarkEnd w:id="15"/>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паспорттауға – 1 508 мың теңге;";</w:t>
      </w:r>
    </w:p>
    <w:bookmarkStart w:name="z23" w:id="16"/>
    <w:p>
      <w:pPr>
        <w:spacing w:after="0"/>
        <w:ind w:left="0"/>
        <w:jc w:val="both"/>
      </w:pPr>
      <w:r>
        <w:rPr>
          <w:rFonts w:ascii="Times New Roman"/>
          <w:b w:val="false"/>
          <w:i w:val="false"/>
          <w:color w:val="000000"/>
          <w:sz w:val="28"/>
        </w:rPr>
        <w:t>
      оң үшінші абзац жаңа редакцияда жазылсын:</w:t>
      </w:r>
    </w:p>
    <w:bookmarkEnd w:id="16"/>
    <w:p>
      <w:pPr>
        <w:spacing w:after="0"/>
        <w:ind w:left="0"/>
        <w:jc w:val="both"/>
      </w:pPr>
      <w:r>
        <w:rPr>
          <w:rFonts w:ascii="Times New Roman"/>
          <w:b w:val="false"/>
          <w:i w:val="false"/>
          <w:color w:val="000000"/>
          <w:sz w:val="28"/>
        </w:rPr>
        <w:t>
      "аудандық маңызы бар автомобиль жолдарының паспорттауға – 13 500 мың теңге;";</w:t>
      </w:r>
    </w:p>
    <w:bookmarkStart w:name="z24" w:id="17"/>
    <w:p>
      <w:pPr>
        <w:spacing w:after="0"/>
        <w:ind w:left="0"/>
        <w:jc w:val="both"/>
      </w:pPr>
      <w:r>
        <w:rPr>
          <w:rFonts w:ascii="Times New Roman"/>
          <w:b w:val="false"/>
          <w:i w:val="false"/>
          <w:color w:val="000000"/>
          <w:sz w:val="28"/>
        </w:rPr>
        <w:t>
      келесі мазмұндағы оң төртінші абзацпен толықтырылсын:</w:t>
      </w:r>
    </w:p>
    <w:bookmarkEnd w:id="17"/>
    <w:p>
      <w:pPr>
        <w:spacing w:after="0"/>
        <w:ind w:left="0"/>
        <w:jc w:val="both"/>
      </w:pPr>
      <w:r>
        <w:rPr>
          <w:rFonts w:ascii="Times New Roman"/>
          <w:b w:val="false"/>
          <w:i w:val="false"/>
          <w:color w:val="000000"/>
          <w:sz w:val="28"/>
        </w:rPr>
        <w:t>
      "Жәнібек ауданы Еңбек ауылына кіреберіс жолын ағымдағы жөндеуге – 338 754 мың теңге;";</w:t>
      </w:r>
    </w:p>
    <w:bookmarkStart w:name="z25" w:id="18"/>
    <w:p>
      <w:pPr>
        <w:spacing w:after="0"/>
        <w:ind w:left="0"/>
        <w:jc w:val="both"/>
      </w:pPr>
      <w:r>
        <w:rPr>
          <w:rFonts w:ascii="Times New Roman"/>
          <w:b w:val="false"/>
          <w:i w:val="false"/>
          <w:color w:val="000000"/>
          <w:sz w:val="28"/>
        </w:rPr>
        <w:t>
      келесі мазмұндағы оң бесінші абзацпен толықтырылсын:</w:t>
      </w:r>
    </w:p>
    <w:bookmarkEnd w:id="18"/>
    <w:p>
      <w:pPr>
        <w:spacing w:after="0"/>
        <w:ind w:left="0"/>
        <w:jc w:val="both"/>
      </w:pPr>
      <w:r>
        <w:rPr>
          <w:rFonts w:ascii="Times New Roman"/>
          <w:b w:val="false"/>
          <w:i w:val="false"/>
          <w:color w:val="000000"/>
          <w:sz w:val="28"/>
        </w:rPr>
        <w:t>
      "Жәнібек ауданы Майтүбек ауылына кіреберіс жолын ағымдағы жөндеуге – 169 377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тармақта</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бірінші абзац жаңа редакцияда жазылсын:</w:t>
      </w:r>
    </w:p>
    <w:bookmarkEnd w:id="19"/>
    <w:p>
      <w:pPr>
        <w:spacing w:after="0"/>
        <w:ind w:left="0"/>
        <w:jc w:val="both"/>
      </w:pPr>
      <w:r>
        <w:rPr>
          <w:rFonts w:ascii="Times New Roman"/>
          <w:b w:val="false"/>
          <w:i w:val="false"/>
          <w:color w:val="000000"/>
          <w:sz w:val="28"/>
        </w:rPr>
        <w:t>
      "8. 2025 жылға арналған аудандық бюджетте облыстық бюджетке қайтарылатын 131 918 мың теңге түсімдер ескерілсін:";</w:t>
      </w:r>
    </w:p>
    <w:bookmarkStart w:name="z28" w:id="20"/>
    <w:p>
      <w:pPr>
        <w:spacing w:after="0"/>
        <w:ind w:left="0"/>
        <w:jc w:val="both"/>
      </w:pPr>
      <w:r>
        <w:rPr>
          <w:rFonts w:ascii="Times New Roman"/>
          <w:b w:val="false"/>
          <w:i w:val="false"/>
          <w:color w:val="000000"/>
          <w:sz w:val="28"/>
        </w:rPr>
        <w:t>
      екінші абзац жаңа редакцияда жазылсын:</w:t>
      </w:r>
    </w:p>
    <w:bookmarkEnd w:id="20"/>
    <w:p>
      <w:pPr>
        <w:spacing w:after="0"/>
        <w:ind w:left="0"/>
        <w:jc w:val="both"/>
      </w:pPr>
      <w:r>
        <w:rPr>
          <w:rFonts w:ascii="Times New Roman"/>
          <w:b w:val="false"/>
          <w:i w:val="false"/>
          <w:color w:val="000000"/>
          <w:sz w:val="28"/>
        </w:rPr>
        <w:t>
      "бюджеттік кредиттерді өтеу – 53 536 мың теңге;";</w:t>
      </w:r>
    </w:p>
    <w:bookmarkStart w:name="z29" w:id="21"/>
    <w:p>
      <w:pPr>
        <w:spacing w:after="0"/>
        <w:ind w:left="0"/>
        <w:jc w:val="both"/>
      </w:pPr>
      <w:r>
        <w:rPr>
          <w:rFonts w:ascii="Times New Roman"/>
          <w:b w:val="false"/>
          <w:i w:val="false"/>
          <w:color w:val="000000"/>
          <w:sz w:val="28"/>
        </w:rPr>
        <w:t>
      үшінші абзац жаңа редакцияда жазылсын:</w:t>
      </w:r>
    </w:p>
    <w:bookmarkEnd w:id="21"/>
    <w:p>
      <w:pPr>
        <w:spacing w:after="0"/>
        <w:ind w:left="0"/>
        <w:jc w:val="both"/>
      </w:pPr>
      <w:r>
        <w:rPr>
          <w:rFonts w:ascii="Times New Roman"/>
          <w:b w:val="false"/>
          <w:i w:val="false"/>
          <w:color w:val="000000"/>
          <w:sz w:val="28"/>
        </w:rPr>
        <w:t>
      "бюджеттен берілген бюджеттік кредиттер бойынша сыйақылар - 17 446 мың теңге;";</w:t>
      </w:r>
    </w:p>
    <w:bookmarkStart w:name="z30" w:id="22"/>
    <w:p>
      <w:pPr>
        <w:spacing w:after="0"/>
        <w:ind w:left="0"/>
        <w:jc w:val="both"/>
      </w:pPr>
      <w:r>
        <w:rPr>
          <w:rFonts w:ascii="Times New Roman"/>
          <w:b w:val="false"/>
          <w:i w:val="false"/>
          <w:color w:val="000000"/>
          <w:sz w:val="28"/>
        </w:rPr>
        <w:t>
      келесі мазмұндағы бесінші абзацпен толықтырылсын:</w:t>
      </w:r>
    </w:p>
    <w:bookmarkEnd w:id="22"/>
    <w:p>
      <w:pPr>
        <w:spacing w:after="0"/>
        <w:ind w:left="0"/>
        <w:jc w:val="both"/>
      </w:pPr>
      <w:r>
        <w:rPr>
          <w:rFonts w:ascii="Times New Roman"/>
          <w:b w:val="false"/>
          <w:i w:val="false"/>
          <w:color w:val="000000"/>
          <w:sz w:val="28"/>
        </w:rPr>
        <w:t>
      "пайдаланылмаған (толық пайдаланылмаған) нысаналы трансферттерді қайтару – 2 мың теңге;";</w:t>
      </w:r>
    </w:p>
    <w:bookmarkStart w:name="z31" w:id="23"/>
    <w:p>
      <w:pPr>
        <w:spacing w:after="0"/>
        <w:ind w:left="0"/>
        <w:jc w:val="both"/>
      </w:pPr>
      <w:r>
        <w:rPr>
          <w:rFonts w:ascii="Times New Roman"/>
          <w:b w:val="false"/>
          <w:i w:val="false"/>
          <w:color w:val="000000"/>
          <w:sz w:val="28"/>
        </w:rPr>
        <w:t>
      келесі мазмұндағы алтыншы абзацпен толықтырылсын:</w:t>
      </w:r>
    </w:p>
    <w:bookmarkEnd w:id="23"/>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 – 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"11. 2025 жылға төмен тұрған бюджеттен аудандық бюджетке 36 551 мың теңге мөлшерінде бюджеттік алымдар қарастырылсын.";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"13. 2025 жылы аудандық бюджеттен төмен тұрған бюджетіне берілетін ағымдағы трансферттердің көлемі 16 236 мың теңге болып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"14. 2025 жылға арналған ауданның жергілікті атқарушы органның резерві 34 941 мың теңге көлемінде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6" w:id="24"/>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2025 жылғы 28 қарашадағы </w:t>
            </w:r>
            <w:r>
              <w:br/>
            </w:r>
            <w:r>
              <w:rPr>
                <w:rFonts w:ascii="Times New Roman"/>
                <w:b w:val="false"/>
                <w:i w:val="false"/>
                <w:color w:val="000000"/>
                <w:sz w:val="20"/>
              </w:rPr>
              <w:t>№ 41-1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Жәнібек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23 желтоқсандағы </w:t>
            </w:r>
            <w:r>
              <w:br/>
            </w:r>
            <w:r>
              <w:rPr>
                <w:rFonts w:ascii="Times New Roman"/>
                <w:b w:val="false"/>
                <w:i w:val="false"/>
                <w:color w:val="000000"/>
                <w:sz w:val="20"/>
              </w:rPr>
              <w:t>№ 29-2 шешіміне 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7 525 225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6 325 571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маңыза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8 094 247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3 156 849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