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ca66" w14:textId="8d8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Ұлан ауданының ауылдық округтер мен кенттер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26 желтоқсандағы № 278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2025 жылғы 22 желтоқсандағы № 273 "2026-2028 жылдарға арналған Ұлан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Аблакет ауылдық округінің бюджетіне аудандық бюджеттен берілетін субвенция көлемі 10143,0 мың тенге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Аблакет ауылдық округінің бюджетінде жоғары тұрған бюджеттерден берілетін нысаналы ағымдағы трансферттер 27261,0 мың теңге сомасында қарастырылсын.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75345,0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Айыртау ауылдық округінің бюджетіне аудандық бюджеттен берілетін субвенция көлемі 12554,0 мың тенге сомасында белгіленгені ескерілсін.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Айыртау ауылдық округінің бюджетінде жоғары тұрған бюджеттерден берілетін нысаналы ағымдағы трансферттер 34311,0 мың теңге сомасында қарастырылсын.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Асубұлақ кентінің бюджетіне аудандық бюджеттен берілетін субвенция көлемі 19311,0 мың тенге сомасында белгіленгені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Асубұлақ кентінің бюджетінде жоғары тұрған бюджеттерден берілетін нысаналы ағымдағы трансферттер 18660,0 мың теңге сомасында қарастырылсын.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100546,0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жылға арналған Бозанбай ауылдық округінің бюджетіне аудандық бюджеттен берілетін субвенция көлемі 22301,0 мың тенге сомасында белгіленгені ескерілсін.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Бозанбай ауылдық округінің бюджетінде жоғары тұрған бюджеттерден берілетін нысаналы ағымдағы трансферттер 40035,0 мың теңге сомасында қарастырылсын.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288846,0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Қасым Қайсенов кентінің бюджетіне аудандық бюджеттен берілетін субвенция көлемі 73899,0 мың тенге сомасында белгіленгені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Қасым Қайсенов кентінің бюджетінде жоғары тұрған бюджеттерден берілетін нысаналы ағымдағы трансферттер 74878,0 мың теңге сомасында қарастырылсын.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68927,0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 жылға арналған Саратовка ауылдық округінің бюджетіне аудандық бюджеттен берілетін субвенция көлемі 31827,0 мың тенге сомасында белгіленгені ескерілсін.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Саратовка ауылдық округінің бюджетінде жоғары тұрған бюджеттерден берілетін нысаналы ағымдағы трансферттер 22966,0 мың теңге сомасында қарастырылсын.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107739,0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Таврия ауылдық округінің бюджетіне аудандық бюджеттен берілетін субвенция көлемі 24653,0 мың тенге сомасында белгіленгені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 жылға арналған Таврия ауылдық округінің бюджетінде жоғары тұрған бюджеттерден берілетін нысаналы ағымдағы трансферттер 31706,0 мың теңге сомасында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Тарғын ауылдық округінің бюджетіне аудандық бюджеттен берілетін субвенция көлемі 26337,0 мың тенге сомасында белгіленгені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Тарғын ауылдық округінің бюджетінде жоғары тұрған бюджеттерден берілетін нысаналы ағымдағы трансферттер 28695,0 мың теңге сомасында қарастырылсын.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94408,0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Төлеген Тоқтаров ауылдық округінің бюджетіне аудандық бюджеттен берілетін субвенция көлемі 7050,0 мың тенге сомасында белгіленгені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2026 жылға арналған Төлеген Тоқтаров ауылдық округінің бюджетінде жоғары тұрған бюджеттерден берілетін нысаналы ағымдағы трансферттер 30364,0 мың теңге сомасында қарастырылсын.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2026 жылға арналған Егінсу ауылдық округінің бюджетіне аудандық бюджеттен берілетін субвенция көлемі 20599,0 мың тенге сомасында белгіленгені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2026 жылға арналған Егінсу ауылдық округінің бюджетінде жоғары тұрған бюджеттерден берілетін нысаналы ағымдағы трансферттер 17763,0 мың теңге сомасында қарастырылсын.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2026-2028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- 34448,0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2026 жылға арналған Азовое ауылдық округінің бюджетіне аудандық бюджеттен берілетін субвенция көлемі 26806,0 мың тенге сомасында белгіленгені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2026 жылға арналған Азовое ауылдық округінің бюджетінде жоғары тұрған бюджеттерден берілетін нысаналы ағымдағы трансферттер 1869,0 мың теңге сомасында қарастырылсын.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2026-2028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95955,0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85704,0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- 95955,0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2026 жылға арналған Огневка кентінің бюджетіне аудандық бюджеттен берілетін субвенция көлемі 35349,0 мың тенге сомасында белгіленгені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2026 жылға арналған Огневка кентінің бюджетінде жоғары тұрған бюджеттерден берілетін нысаналы ағымдағы трансферттер 50355,0 мың теңге сомасында қарастырылсын.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2026-2028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2026 жылға арналған Багратион ауылдық округінің бюджетіне аудандық бюджеттен берілетін субвенция көлемі 25033,0 мың тенге сомасында белгіленгені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2026 жылға арналған Багратион ауылдық округінің бюджетінде жоғары тұрған бюджеттерден берілетін нысаналы ағымдағы трансферттер 12653,0 мың теңге сомасында қарастырылсын.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2026-2028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2026 жылға арналған Каменка ауылдық округінің бюджетіне аудандық бюджеттен берілетін субвенция көлемі 2002,0 мың тенге сомасында белгіленгені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2026 жылға арналған Каменка ауылдық округінің бюджетінде жоғары тұрған бюджеттерден берілетін нысаналы ағымдағы трансферттер 3928,0 мың теңге сомасында қарастырылсын.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2026-2028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73083,0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2026 жылға арналған Өскемен ауылдық округінің бюджетіне аудандық бюджеттен берілетін субвенция көлемі 26412,0 мың тенге сомасында белгіленгені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2026 жылға арналған Өскемен ауылдық округінің бюджетінде жоғары тұрған бюджеттерден берілетін нысаналы ағымдағы трансферттер 27871,0 мың теңге сомасында қарастырылсын.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2026-2028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2026 жылға арналған Алмасай ауылдық округінің бюджетіне аудандық бюджеттен берілетін субвенция көлемі 23475,0 мың тенге сомасында белгіленгені ескерілсін.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2026 жылға арналған Алмасай ауылдық округінің бюджетінде жоғары тұрған бюджеттерден берілетін нысаналы ағымдағы трансферттер 17563,0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Осы шешiм 2026 жылғы 1 қаңтардан бастап қолданысқа енгiзiледi.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278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