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3c29" w14:textId="36e3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2024 жылғы 24 желтоқсандағы № 137-VIII "2025-2027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5 қарашадағы № 187-VIII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Мақат, Доссор кенттерініңжәне Бәйгетөбе ауылдық округінің бюджеттері туралы" Мақат аудандық мәслихатының 2024 жылғы 24 желтоқсандағы № 137-VIII шешіміне (2025 жылғы 13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2025–2027 жылдарға арналған Мақат кенттінің бюджеті тиісінше 1 қосымшаға сәйкес, оның iшiнде 2025 жылға келесідей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873 967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101 077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54 894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710 463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873 967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6 706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6 706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2025–2027 жылдарға арналған Доссор кенттінің бюджеті тиісінше 2 қосымшаға сәйкес, оның iшiнде 2025 жылға келесідей көлемдерде бекiтiлсiн: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513 101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77 358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1 539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543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425 948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513 101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7 713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7 713 мың теңге.".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2025–2027 жылдарға арналған Бәйгетөбе ауылдық округінің бюджеті тиісінше 7 қосымшаға сәйкес, оның iшiнде 2025 жылға келесідей көлемдерде бекiтiлсiн: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102 968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13 749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1 366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85 044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102 968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2 795 мың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2 795 мың теңге.".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7 қосымшалары осы шешімнің 1, 2, 3 қосымшаларына сәйкес жаңа редакцияда мазмұндалдсын.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қаңтардан бастап қолданысқа енгiзiледi.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 187-VIII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Макат кентінің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 187-VIII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Доссор кентінің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 187-VIII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Бәйгетөбе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