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a513" w14:textId="233a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71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171-3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